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B9D" w:rsidRDefault="00B3068C">
      <w:pPr>
        <w:widowControl w:val="0"/>
        <w:pBdr>
          <w:top w:val="nil"/>
          <w:left w:val="nil"/>
          <w:bottom w:val="nil"/>
          <w:right w:val="nil"/>
          <w:between w:val="nil"/>
        </w:pBdr>
        <w:spacing w:before="2568"/>
        <w:ind w:left="537" w:right="566"/>
        <w:jc w:val="center"/>
        <w:rPr>
          <w:rFonts w:ascii="Times New Roman" w:eastAsia="Times New Roman" w:hAnsi="Times New Roman" w:cs="Times New Roman"/>
          <w:color w:val="000000"/>
          <w:sz w:val="127"/>
          <w:szCs w:val="127"/>
        </w:rPr>
      </w:pPr>
      <w:r>
        <w:rPr>
          <w:rFonts w:ascii="Times New Roman" w:eastAsia="Times New Roman" w:hAnsi="Times New Roman" w:cs="Times New Roman"/>
          <w:color w:val="000000"/>
          <w:sz w:val="127"/>
          <w:szCs w:val="127"/>
        </w:rPr>
        <w:t xml:space="preserve">Moving from GCSE to A Level English </w:t>
      </w:r>
      <w:r>
        <w:rPr>
          <w:noProof/>
        </w:rPr>
        <w:drawing>
          <wp:anchor distT="0" distB="0" distL="114300" distR="114300" simplePos="0" relativeHeight="251658240" behindDoc="0" locked="0" layoutInCell="1" hidden="0" allowOverlap="1">
            <wp:simplePos x="0" y="0"/>
            <wp:positionH relativeFrom="column">
              <wp:posOffset>2667000</wp:posOffset>
            </wp:positionH>
            <wp:positionV relativeFrom="paragraph">
              <wp:posOffset>1630680</wp:posOffset>
            </wp:positionV>
            <wp:extent cx="1147445" cy="1362075"/>
            <wp:effectExtent l="0" t="0" r="0" b="0"/>
            <wp:wrapSquare wrapText="bothSides" distT="0" distB="0" distL="114300" distR="114300"/>
            <wp:docPr id="1"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4"/>
                    <a:srcRect/>
                    <a:stretch>
                      <a:fillRect/>
                    </a:stretch>
                  </pic:blipFill>
                  <pic:spPr>
                    <a:xfrm>
                      <a:off x="0" y="0"/>
                      <a:ext cx="1147445" cy="1362075"/>
                    </a:xfrm>
                    <a:prstGeom prst="rect">
                      <a:avLst/>
                    </a:prstGeom>
                    <a:ln/>
                  </pic:spPr>
                </pic:pic>
              </a:graphicData>
            </a:graphic>
          </wp:anchor>
        </w:drawing>
      </w:r>
    </w:p>
    <w:p w:rsidR="00796B9D" w:rsidRDefault="00B3068C">
      <w:pPr>
        <w:widowControl w:val="0"/>
        <w:pBdr>
          <w:top w:val="nil"/>
          <w:left w:val="nil"/>
          <w:bottom w:val="nil"/>
          <w:right w:val="nil"/>
          <w:between w:val="nil"/>
        </w:pBdr>
        <w:spacing w:before="4608"/>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1 </w:t>
      </w:r>
    </w:p>
    <w:p w:rsidR="00796B9D" w:rsidRDefault="00B3068C" w:rsidP="00B3068C">
      <w:pPr>
        <w:widowControl w:val="0"/>
        <w:pBdr>
          <w:top w:val="nil"/>
          <w:left w:val="nil"/>
          <w:bottom w:val="nil"/>
          <w:right w:val="nil"/>
          <w:between w:val="nil"/>
        </w:pBdr>
        <w:ind w:left="2433" w:right="2452"/>
        <w:jc w:val="center"/>
        <w:rPr>
          <w:rFonts w:ascii="Times New Roman" w:eastAsia="Times New Roman" w:hAnsi="Times New Roman" w:cs="Times New Roman"/>
          <w:color w:val="ED7D31"/>
          <w:sz w:val="28"/>
          <w:szCs w:val="28"/>
        </w:rPr>
      </w:pPr>
      <w:r>
        <w:rPr>
          <w:rFonts w:ascii="Times New Roman" w:eastAsia="Times New Roman" w:hAnsi="Times New Roman" w:cs="Times New Roman"/>
          <w:color w:val="ED7D31"/>
          <w:sz w:val="28"/>
          <w:szCs w:val="28"/>
        </w:rPr>
        <w:t xml:space="preserve">Welcome to </w:t>
      </w:r>
      <w:proofErr w:type="gramStart"/>
      <w:r>
        <w:rPr>
          <w:rFonts w:ascii="Times New Roman" w:eastAsia="Times New Roman" w:hAnsi="Times New Roman" w:cs="Times New Roman"/>
          <w:color w:val="ED7D31"/>
          <w:sz w:val="28"/>
          <w:szCs w:val="28"/>
        </w:rPr>
        <w:t>A</w:t>
      </w:r>
      <w:proofErr w:type="gramEnd"/>
      <w:r>
        <w:rPr>
          <w:rFonts w:ascii="Times New Roman" w:eastAsia="Times New Roman" w:hAnsi="Times New Roman" w:cs="Times New Roman"/>
          <w:color w:val="ED7D31"/>
          <w:sz w:val="28"/>
          <w:szCs w:val="28"/>
        </w:rPr>
        <w:t xml:space="preserve"> Level English Language!</w:t>
      </w:r>
    </w:p>
    <w:p w:rsidR="00796B9D" w:rsidRDefault="00B3068C">
      <w:pPr>
        <w:widowControl w:val="0"/>
        <w:pBdr>
          <w:top w:val="nil"/>
          <w:left w:val="nil"/>
          <w:bottom w:val="nil"/>
          <w:right w:val="nil"/>
          <w:between w:val="nil"/>
        </w:pBdr>
        <w:spacing w:before="619"/>
        <w:ind w:left="431" w:right="494"/>
        <w:rPr>
          <w:rFonts w:ascii="Times New Roman" w:eastAsia="Times New Roman" w:hAnsi="Times New Roman" w:cs="Times New Roman"/>
          <w:color w:val="000000"/>
        </w:rPr>
      </w:pPr>
      <w:r>
        <w:rPr>
          <w:rFonts w:ascii="Times New Roman" w:eastAsia="Times New Roman" w:hAnsi="Times New Roman" w:cs="Times New Roman"/>
          <w:color w:val="000000"/>
        </w:rPr>
        <w:t xml:space="preserve">Now that </w:t>
      </w:r>
      <w:proofErr w:type="gramStart"/>
      <w:r>
        <w:rPr>
          <w:rFonts w:ascii="Times New Roman" w:eastAsia="Times New Roman" w:hAnsi="Times New Roman" w:cs="Times New Roman"/>
          <w:color w:val="000000"/>
        </w:rPr>
        <w:t>you’ve</w:t>
      </w:r>
      <w:proofErr w:type="gramEnd"/>
      <w:r>
        <w:rPr>
          <w:rFonts w:ascii="Times New Roman" w:eastAsia="Times New Roman" w:hAnsi="Times New Roman" w:cs="Times New Roman"/>
          <w:color w:val="000000"/>
        </w:rPr>
        <w:t xml:space="preserve"> decided to study English Language at A level, you’ll need to do a bit of preparation. This pack contains a programme of information sheets, activities and resources to prepare you to start your A level in September. You will complete the re</w:t>
      </w:r>
      <w:r>
        <w:rPr>
          <w:rFonts w:ascii="Times New Roman" w:eastAsia="Times New Roman" w:hAnsi="Times New Roman" w:cs="Times New Roman"/>
          <w:color w:val="000000"/>
        </w:rPr>
        <w:t xml:space="preserve">ading and tasks over the next few weeks of the term to put you in a great position for the start of your course in September. </w:t>
      </w:r>
    </w:p>
    <w:p w:rsidR="00796B9D" w:rsidRDefault="00B3068C">
      <w:pPr>
        <w:widowControl w:val="0"/>
        <w:pBdr>
          <w:top w:val="nil"/>
          <w:left w:val="nil"/>
          <w:bottom w:val="nil"/>
          <w:right w:val="nil"/>
          <w:between w:val="nil"/>
        </w:pBdr>
        <w:spacing w:before="240"/>
        <w:ind w:left="431" w:right="7214"/>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pack includes: </w:t>
      </w:r>
    </w:p>
    <w:p w:rsidR="00796B9D" w:rsidRDefault="00B3068C">
      <w:pPr>
        <w:widowControl w:val="0"/>
        <w:pBdr>
          <w:top w:val="nil"/>
          <w:left w:val="nil"/>
          <w:bottom w:val="nil"/>
          <w:right w:val="nil"/>
          <w:between w:val="nil"/>
        </w:pBdr>
        <w:spacing w:before="254"/>
        <w:ind w:left="772" w:right="715"/>
        <w:rPr>
          <w:rFonts w:ascii="Times New Roman" w:eastAsia="Times New Roman" w:hAnsi="Times New Roman" w:cs="Times New Roman"/>
          <w:color w:val="000000"/>
        </w:rPr>
      </w:pPr>
      <w:r>
        <w:rPr>
          <w:rFonts w:ascii="Times New Roman" w:eastAsia="Times New Roman" w:hAnsi="Times New Roman" w:cs="Times New Roman"/>
          <w:color w:val="000000"/>
        </w:rPr>
        <w:t>• Key pre-knowledge topics that are required for you to be successful in your course and activities associate</w:t>
      </w:r>
      <w:r>
        <w:rPr>
          <w:rFonts w:ascii="Times New Roman" w:eastAsia="Times New Roman" w:hAnsi="Times New Roman" w:cs="Times New Roman"/>
          <w:color w:val="000000"/>
        </w:rPr>
        <w:t xml:space="preserve">d with the </w:t>
      </w:r>
      <w:proofErr w:type="gramStart"/>
      <w:r>
        <w:rPr>
          <w:rFonts w:ascii="Times New Roman" w:eastAsia="Times New Roman" w:hAnsi="Times New Roman" w:cs="Times New Roman"/>
          <w:color w:val="000000"/>
        </w:rPr>
        <w:t>topics which will test your key knowledge and understanding of the building blocks</w:t>
      </w:r>
      <w:proofErr w:type="gramEnd"/>
      <w:r>
        <w:rPr>
          <w:rFonts w:ascii="Times New Roman" w:eastAsia="Times New Roman" w:hAnsi="Times New Roman" w:cs="Times New Roman"/>
          <w:color w:val="000000"/>
        </w:rPr>
        <w:t xml:space="preserve"> required to be successful in this subject. </w:t>
      </w:r>
    </w:p>
    <w:p w:rsidR="00796B9D" w:rsidRDefault="00B3068C">
      <w:pPr>
        <w:widowControl w:val="0"/>
        <w:pBdr>
          <w:top w:val="nil"/>
          <w:left w:val="nil"/>
          <w:bottom w:val="nil"/>
          <w:right w:val="nil"/>
          <w:between w:val="nil"/>
        </w:pBdr>
        <w:spacing w:before="417"/>
        <w:ind w:left="772" w:right="494"/>
        <w:rPr>
          <w:rFonts w:ascii="Times New Roman" w:eastAsia="Times New Roman" w:hAnsi="Times New Roman" w:cs="Times New Roman"/>
          <w:color w:val="000000"/>
        </w:rPr>
      </w:pPr>
      <w:r>
        <w:rPr>
          <w:rFonts w:ascii="Times New Roman" w:eastAsia="Times New Roman" w:hAnsi="Times New Roman" w:cs="Times New Roman"/>
          <w:color w:val="000000"/>
        </w:rPr>
        <w:t xml:space="preserve">• Projects to complete that will encourage you to think about what it means to study language at A Level, with material that will expose you to some of the areas of study that we consider at A Level </w:t>
      </w:r>
    </w:p>
    <w:p w:rsidR="00796B9D" w:rsidRDefault="00B3068C">
      <w:pPr>
        <w:widowControl w:val="0"/>
        <w:pBdr>
          <w:top w:val="nil"/>
          <w:left w:val="nil"/>
          <w:bottom w:val="nil"/>
          <w:right w:val="nil"/>
          <w:between w:val="nil"/>
        </w:pBdr>
        <w:spacing w:before="417"/>
        <w:ind w:left="772" w:right="710"/>
        <w:rPr>
          <w:rFonts w:ascii="Times New Roman" w:eastAsia="Times New Roman" w:hAnsi="Times New Roman" w:cs="Times New Roman"/>
          <w:color w:val="000000"/>
        </w:rPr>
      </w:pPr>
      <w:r>
        <w:rPr>
          <w:rFonts w:ascii="Times New Roman" w:eastAsia="Times New Roman" w:hAnsi="Times New Roman" w:cs="Times New Roman"/>
          <w:color w:val="000000"/>
        </w:rPr>
        <w:t>• Suggested reading and associated websites where you ca</w:t>
      </w:r>
      <w:r>
        <w:rPr>
          <w:rFonts w:ascii="Times New Roman" w:eastAsia="Times New Roman" w:hAnsi="Times New Roman" w:cs="Times New Roman"/>
          <w:color w:val="000000"/>
        </w:rPr>
        <w:t xml:space="preserve">n research the topics you will be exploring in your A level course. </w:t>
      </w:r>
    </w:p>
    <w:p w:rsidR="00796B9D" w:rsidRDefault="00B3068C">
      <w:pPr>
        <w:widowControl w:val="0"/>
        <w:pBdr>
          <w:top w:val="nil"/>
          <w:left w:val="nil"/>
          <w:bottom w:val="nil"/>
          <w:right w:val="nil"/>
          <w:between w:val="nil"/>
        </w:pBdr>
        <w:spacing w:before="537"/>
        <w:ind w:left="431" w:right="455"/>
        <w:rPr>
          <w:rFonts w:ascii="Times New Roman" w:eastAsia="Times New Roman" w:hAnsi="Times New Roman" w:cs="Times New Roman"/>
          <w:color w:val="000000"/>
        </w:rPr>
      </w:pPr>
      <w:r>
        <w:rPr>
          <w:rFonts w:ascii="Times New Roman" w:eastAsia="Times New Roman" w:hAnsi="Times New Roman" w:cs="Times New Roman"/>
          <w:color w:val="000000"/>
        </w:rPr>
        <w:t xml:space="preserve">You will work through this booklet, following the instructions and completing the </w:t>
      </w:r>
      <w:proofErr w:type="spellStart"/>
      <w:r>
        <w:rPr>
          <w:rFonts w:ascii="Times New Roman" w:eastAsia="Times New Roman" w:hAnsi="Times New Roman" w:cs="Times New Roman"/>
          <w:color w:val="000000"/>
        </w:rPr>
        <w:t>activites</w:t>
      </w:r>
      <w:proofErr w:type="spellEnd"/>
      <w:r>
        <w:rPr>
          <w:rFonts w:ascii="Times New Roman" w:eastAsia="Times New Roman" w:hAnsi="Times New Roman" w:cs="Times New Roman"/>
          <w:color w:val="000000"/>
        </w:rPr>
        <w:t xml:space="preserve"> as required. </w:t>
      </w:r>
    </w:p>
    <w:p w:rsidR="00796B9D" w:rsidRDefault="00B3068C">
      <w:pPr>
        <w:widowControl w:val="0"/>
        <w:pBdr>
          <w:top w:val="nil"/>
          <w:left w:val="nil"/>
          <w:bottom w:val="nil"/>
          <w:right w:val="nil"/>
          <w:between w:val="nil"/>
        </w:pBdr>
        <w:spacing w:before="220"/>
        <w:ind w:left="431" w:right="8073"/>
        <w:rPr>
          <w:rFonts w:ascii="Times New Roman" w:eastAsia="Times New Roman" w:hAnsi="Times New Roman" w:cs="Times New Roman"/>
          <w:color w:val="000000"/>
        </w:rPr>
      </w:pPr>
      <w:r>
        <w:rPr>
          <w:rFonts w:ascii="Times New Roman" w:eastAsia="Times New Roman" w:hAnsi="Times New Roman" w:cs="Times New Roman"/>
          <w:color w:val="000000"/>
        </w:rPr>
        <w:t xml:space="preserve">Section 1 </w:t>
      </w:r>
    </w:p>
    <w:p w:rsidR="00796B9D" w:rsidRDefault="00B3068C">
      <w:pPr>
        <w:widowControl w:val="0"/>
        <w:pBdr>
          <w:top w:val="nil"/>
          <w:left w:val="nil"/>
          <w:bottom w:val="nil"/>
          <w:right w:val="nil"/>
          <w:between w:val="nil"/>
        </w:pBdr>
        <w:spacing w:before="220"/>
        <w:ind w:left="431" w:right="470"/>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this </w:t>
      </w:r>
      <w:proofErr w:type="gramStart"/>
      <w:r>
        <w:rPr>
          <w:rFonts w:ascii="Times New Roman" w:eastAsia="Times New Roman" w:hAnsi="Times New Roman" w:cs="Times New Roman"/>
          <w:color w:val="000000"/>
        </w:rPr>
        <w:t>section</w:t>
      </w:r>
      <w:proofErr w:type="gramEnd"/>
      <w:r>
        <w:rPr>
          <w:rFonts w:ascii="Times New Roman" w:eastAsia="Times New Roman" w:hAnsi="Times New Roman" w:cs="Times New Roman"/>
          <w:color w:val="000000"/>
        </w:rPr>
        <w:t xml:space="preserve"> you will be introduced to the linguistic frameworks that you will use to analyse texts. Each sub-section will introduce the vocabulary you will need to describe what is going on in texts - some will be familiar; some will be very new. While</w:t>
      </w:r>
      <w:r>
        <w:rPr>
          <w:rFonts w:ascii="Times New Roman" w:eastAsia="Times New Roman" w:hAnsi="Times New Roman" w:cs="Times New Roman"/>
          <w:color w:val="000000"/>
        </w:rPr>
        <w:t xml:space="preserve"> each section will have definitions and examples, you will still need to read around each of the topics so that you develop your understanding and refresh your knowledge. </w:t>
      </w:r>
      <w:proofErr w:type="gramStart"/>
      <w:r>
        <w:rPr>
          <w:rFonts w:ascii="Times New Roman" w:eastAsia="Times New Roman" w:hAnsi="Times New Roman" w:cs="Times New Roman"/>
          <w:color w:val="000000"/>
        </w:rPr>
        <w:t>But</w:t>
      </w:r>
      <w:proofErr w:type="gramEnd"/>
      <w:r>
        <w:rPr>
          <w:rFonts w:ascii="Times New Roman" w:eastAsia="Times New Roman" w:hAnsi="Times New Roman" w:cs="Times New Roman"/>
          <w:color w:val="000000"/>
        </w:rPr>
        <w:t xml:space="preserve"> remember, this is an introduction. You </w:t>
      </w:r>
      <w:proofErr w:type="gramStart"/>
      <w:r>
        <w:rPr>
          <w:rFonts w:ascii="Times New Roman" w:eastAsia="Times New Roman" w:hAnsi="Times New Roman" w:cs="Times New Roman"/>
          <w:color w:val="000000"/>
        </w:rPr>
        <w:t>will not be expected</w:t>
      </w:r>
      <w:proofErr w:type="gramEnd"/>
      <w:r>
        <w:rPr>
          <w:rFonts w:ascii="Times New Roman" w:eastAsia="Times New Roman" w:hAnsi="Times New Roman" w:cs="Times New Roman"/>
          <w:color w:val="000000"/>
        </w:rPr>
        <w:t xml:space="preserve"> to be an expert. This</w:t>
      </w:r>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is designed</w:t>
      </w:r>
      <w:proofErr w:type="gramEnd"/>
      <w:r>
        <w:rPr>
          <w:rFonts w:ascii="Times New Roman" w:eastAsia="Times New Roman" w:hAnsi="Times New Roman" w:cs="Times New Roman"/>
          <w:color w:val="000000"/>
        </w:rPr>
        <w:t xml:space="preserve"> to give you a basic grounding in the subject and a bit of a head start. While you are completing the tasks and encountering </w:t>
      </w:r>
      <w:proofErr w:type="gramStart"/>
      <w:r>
        <w:rPr>
          <w:rFonts w:ascii="Times New Roman" w:eastAsia="Times New Roman" w:hAnsi="Times New Roman" w:cs="Times New Roman"/>
          <w:color w:val="000000"/>
        </w:rPr>
        <w:t>this</w:t>
      </w:r>
      <w:proofErr w:type="gramEnd"/>
      <w:r>
        <w:rPr>
          <w:rFonts w:ascii="Times New Roman" w:eastAsia="Times New Roman" w:hAnsi="Times New Roman" w:cs="Times New Roman"/>
          <w:color w:val="000000"/>
        </w:rPr>
        <w:t xml:space="preserve"> new vocabulary you will need to create a glossary – a dictionary if you like of definitions and examples of new te</w:t>
      </w:r>
      <w:r>
        <w:rPr>
          <w:rFonts w:ascii="Times New Roman" w:eastAsia="Times New Roman" w:hAnsi="Times New Roman" w:cs="Times New Roman"/>
          <w:color w:val="000000"/>
        </w:rPr>
        <w:t xml:space="preserve">rms as you come across them. This glossary will be a valuable resource as you get started and progress through </w:t>
      </w:r>
      <w:proofErr w:type="gramStart"/>
      <w:r>
        <w:rPr>
          <w:rFonts w:ascii="Times New Roman" w:eastAsia="Times New Roman" w:hAnsi="Times New Roman" w:cs="Times New Roman"/>
          <w:color w:val="000000"/>
        </w:rPr>
        <w:t>you’re</w:t>
      </w:r>
      <w:proofErr w:type="gramEnd"/>
      <w:r>
        <w:rPr>
          <w:rFonts w:ascii="Times New Roman" w:eastAsia="Times New Roman" w:hAnsi="Times New Roman" w:cs="Times New Roman"/>
          <w:color w:val="000000"/>
        </w:rPr>
        <w:t xml:space="preserve"> A Level course. </w:t>
      </w:r>
    </w:p>
    <w:p w:rsidR="00796B9D" w:rsidRDefault="00B3068C">
      <w:pPr>
        <w:widowControl w:val="0"/>
        <w:pBdr>
          <w:top w:val="nil"/>
          <w:left w:val="nil"/>
          <w:bottom w:val="nil"/>
          <w:right w:val="nil"/>
          <w:between w:val="nil"/>
        </w:pBdr>
        <w:spacing w:before="220"/>
        <w:ind w:left="431" w:right="8073"/>
        <w:rPr>
          <w:rFonts w:ascii="Times New Roman" w:eastAsia="Times New Roman" w:hAnsi="Times New Roman" w:cs="Times New Roman"/>
          <w:color w:val="000000"/>
        </w:rPr>
      </w:pPr>
      <w:r>
        <w:rPr>
          <w:rFonts w:ascii="Times New Roman" w:eastAsia="Times New Roman" w:hAnsi="Times New Roman" w:cs="Times New Roman"/>
          <w:color w:val="000000"/>
        </w:rPr>
        <w:t xml:space="preserve">Section 2 </w:t>
      </w:r>
    </w:p>
    <w:p w:rsidR="00796B9D" w:rsidRDefault="00B3068C">
      <w:pPr>
        <w:widowControl w:val="0"/>
        <w:pBdr>
          <w:top w:val="nil"/>
          <w:left w:val="nil"/>
          <w:bottom w:val="nil"/>
          <w:right w:val="nil"/>
          <w:between w:val="nil"/>
        </w:pBdr>
        <w:spacing w:before="220"/>
        <w:ind w:left="431" w:right="4776"/>
        <w:rPr>
          <w:rFonts w:ascii="Times New Roman" w:eastAsia="Times New Roman" w:hAnsi="Times New Roman" w:cs="Times New Roman"/>
          <w:color w:val="000000"/>
        </w:rPr>
      </w:pPr>
      <w:r>
        <w:rPr>
          <w:rFonts w:ascii="Times New Roman" w:eastAsia="Times New Roman" w:hAnsi="Times New Roman" w:cs="Times New Roman"/>
          <w:color w:val="000000"/>
        </w:rPr>
        <w:t xml:space="preserve">Contains </w:t>
      </w:r>
      <w:proofErr w:type="gramStart"/>
      <w:r>
        <w:rPr>
          <w:rFonts w:ascii="Times New Roman" w:eastAsia="Times New Roman" w:hAnsi="Times New Roman" w:cs="Times New Roman"/>
          <w:color w:val="000000"/>
        </w:rPr>
        <w:t>3</w:t>
      </w:r>
      <w:proofErr w:type="gramEnd"/>
      <w:r>
        <w:rPr>
          <w:rFonts w:ascii="Times New Roman" w:eastAsia="Times New Roman" w:hAnsi="Times New Roman" w:cs="Times New Roman"/>
          <w:color w:val="000000"/>
        </w:rPr>
        <w:t xml:space="preserve"> mini-projects for you to complete. </w:t>
      </w:r>
    </w:p>
    <w:p w:rsidR="00796B9D" w:rsidRDefault="00B3068C">
      <w:pPr>
        <w:widowControl w:val="0"/>
        <w:pBdr>
          <w:top w:val="nil"/>
          <w:left w:val="nil"/>
          <w:bottom w:val="nil"/>
          <w:right w:val="nil"/>
          <w:between w:val="nil"/>
        </w:pBdr>
        <w:spacing w:before="220"/>
        <w:ind w:left="431" w:right="8073"/>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Section 3 </w:t>
      </w:r>
    </w:p>
    <w:p w:rsidR="00796B9D" w:rsidRDefault="00B3068C">
      <w:pPr>
        <w:widowControl w:val="0"/>
        <w:pBdr>
          <w:top w:val="nil"/>
          <w:left w:val="nil"/>
          <w:bottom w:val="nil"/>
          <w:right w:val="nil"/>
          <w:between w:val="nil"/>
        </w:pBdr>
        <w:spacing w:before="220"/>
        <w:ind w:left="431" w:right="710"/>
        <w:rPr>
          <w:rFonts w:ascii="Times New Roman" w:eastAsia="Times New Roman" w:hAnsi="Times New Roman" w:cs="Times New Roman"/>
          <w:color w:val="000000"/>
        </w:rPr>
      </w:pPr>
      <w:r>
        <w:rPr>
          <w:rFonts w:ascii="Times New Roman" w:eastAsia="Times New Roman" w:hAnsi="Times New Roman" w:cs="Times New Roman"/>
          <w:color w:val="000000"/>
        </w:rPr>
        <w:t xml:space="preserve">Contains information about useful texts and websites that you can explore to extend your </w:t>
      </w:r>
      <w:proofErr w:type="spellStart"/>
      <w:r>
        <w:rPr>
          <w:rFonts w:ascii="Times New Roman" w:eastAsia="Times New Roman" w:hAnsi="Times New Roman" w:cs="Times New Roman"/>
          <w:color w:val="000000"/>
        </w:rPr>
        <w:t>knolwedge</w:t>
      </w:r>
      <w:proofErr w:type="spellEnd"/>
      <w:r>
        <w:rPr>
          <w:rFonts w:ascii="Times New Roman" w:eastAsia="Times New Roman" w:hAnsi="Times New Roman" w:cs="Times New Roman"/>
          <w:color w:val="000000"/>
        </w:rPr>
        <w:t xml:space="preserve"> and understanding of the subject. </w:t>
      </w:r>
    </w:p>
    <w:p w:rsidR="00796B9D" w:rsidRDefault="00B3068C">
      <w:pPr>
        <w:widowControl w:val="0"/>
        <w:pBdr>
          <w:top w:val="nil"/>
          <w:left w:val="nil"/>
          <w:bottom w:val="nil"/>
          <w:right w:val="nil"/>
          <w:between w:val="nil"/>
        </w:pBdr>
        <w:spacing w:before="374"/>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p>
    <w:p w:rsidR="00796B9D" w:rsidRDefault="00B3068C">
      <w:pPr>
        <w:widowControl w:val="0"/>
        <w:pBdr>
          <w:top w:val="nil"/>
          <w:left w:val="nil"/>
          <w:bottom w:val="nil"/>
          <w:right w:val="nil"/>
          <w:between w:val="nil"/>
        </w:pBdr>
        <w:ind w:left="431" w:right="692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Let’s get </w:t>
      </w:r>
      <w:proofErr w:type="gramStart"/>
      <w:r>
        <w:rPr>
          <w:rFonts w:ascii="Times New Roman" w:eastAsia="Times New Roman" w:hAnsi="Times New Roman" w:cs="Times New Roman"/>
          <w:color w:val="000000"/>
          <w:sz w:val="26"/>
          <w:szCs w:val="26"/>
        </w:rPr>
        <w:t>started ...</w:t>
      </w:r>
      <w:proofErr w:type="gramEnd"/>
      <w:r>
        <w:rPr>
          <w:rFonts w:ascii="Times New Roman" w:eastAsia="Times New Roman" w:hAnsi="Times New Roman" w:cs="Times New Roman"/>
          <w:color w:val="000000"/>
          <w:sz w:val="26"/>
          <w:szCs w:val="26"/>
        </w:rPr>
        <w:t xml:space="preserve"> </w:t>
      </w:r>
    </w:p>
    <w:p w:rsidR="00796B9D" w:rsidRDefault="00B3068C">
      <w:pPr>
        <w:widowControl w:val="0"/>
        <w:pBdr>
          <w:top w:val="nil"/>
          <w:left w:val="nil"/>
          <w:bottom w:val="nil"/>
          <w:right w:val="nil"/>
          <w:between w:val="nil"/>
        </w:pBdr>
        <w:spacing w:before="259"/>
        <w:ind w:left="431" w:right="604"/>
        <w:rPr>
          <w:rFonts w:ascii="Times New Roman" w:eastAsia="Times New Roman" w:hAnsi="Times New Roman" w:cs="Times New Roman"/>
          <w:color w:val="000000"/>
        </w:rPr>
      </w:pPr>
      <w:r>
        <w:rPr>
          <w:rFonts w:ascii="Times New Roman" w:eastAsia="Times New Roman" w:hAnsi="Times New Roman" w:cs="Times New Roman"/>
          <w:color w:val="000000"/>
        </w:rPr>
        <w:t xml:space="preserve">One of the big differences between GCSE and A Level is the requirement for you to identify precisely what is going on in any text. To that end, we start by developing the metalanguage (language about language) which will enable you to do just that. </w:t>
      </w:r>
    </w:p>
    <w:p w:rsidR="00796B9D" w:rsidRDefault="00B3068C">
      <w:pPr>
        <w:widowControl w:val="0"/>
        <w:pBdr>
          <w:top w:val="nil"/>
          <w:left w:val="nil"/>
          <w:bottom w:val="nil"/>
          <w:right w:val="nil"/>
          <w:between w:val="nil"/>
        </w:pBdr>
        <w:spacing w:before="230"/>
        <w:ind w:left="431" w:right="747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Word C</w:t>
      </w:r>
      <w:r>
        <w:rPr>
          <w:rFonts w:ascii="Times New Roman" w:eastAsia="Times New Roman" w:hAnsi="Times New Roman" w:cs="Times New Roman"/>
          <w:color w:val="000000"/>
          <w:sz w:val="26"/>
          <w:szCs w:val="26"/>
        </w:rPr>
        <w:t xml:space="preserve">lasses </w:t>
      </w:r>
    </w:p>
    <w:p w:rsidR="00796B9D" w:rsidRDefault="00B3068C">
      <w:pPr>
        <w:widowControl w:val="0"/>
        <w:pBdr>
          <w:top w:val="nil"/>
          <w:left w:val="nil"/>
          <w:bottom w:val="nil"/>
          <w:right w:val="nil"/>
          <w:between w:val="nil"/>
        </w:pBdr>
        <w:spacing w:before="264"/>
        <w:ind w:left="431" w:right="600"/>
        <w:rPr>
          <w:rFonts w:ascii="Times New Roman" w:eastAsia="Times New Roman" w:hAnsi="Times New Roman" w:cs="Times New Roman"/>
          <w:color w:val="000000"/>
          <w:sz w:val="21"/>
          <w:szCs w:val="21"/>
        </w:rPr>
      </w:pPr>
      <w:proofErr w:type="gramStart"/>
      <w:r>
        <w:rPr>
          <w:rFonts w:ascii="Times New Roman" w:eastAsia="Times New Roman" w:hAnsi="Times New Roman" w:cs="Times New Roman"/>
          <w:color w:val="000000"/>
          <w:sz w:val="21"/>
          <w:szCs w:val="21"/>
        </w:rPr>
        <w:t>Take a look</w:t>
      </w:r>
      <w:proofErr w:type="gramEnd"/>
      <w:r>
        <w:rPr>
          <w:rFonts w:ascii="Times New Roman" w:eastAsia="Times New Roman" w:hAnsi="Times New Roman" w:cs="Times New Roman"/>
          <w:color w:val="000000"/>
          <w:sz w:val="21"/>
          <w:szCs w:val="21"/>
        </w:rPr>
        <w:t xml:space="preserve"> at the sentence below and think about what each individual word is doing and how it is operating to create meaning. </w:t>
      </w:r>
    </w:p>
    <w:p w:rsidR="00796B9D" w:rsidRDefault="00B3068C">
      <w:pPr>
        <w:widowControl w:val="0"/>
        <w:pBdr>
          <w:top w:val="nil"/>
          <w:left w:val="nil"/>
          <w:bottom w:val="nil"/>
          <w:right w:val="nil"/>
          <w:between w:val="nil"/>
        </w:pBdr>
        <w:spacing w:before="220"/>
        <w:ind w:left="1953" w:right="1972"/>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The small things in our lives can make a </w:t>
      </w:r>
      <w:proofErr w:type="gramStart"/>
      <w:r>
        <w:rPr>
          <w:rFonts w:ascii="Times New Roman" w:eastAsia="Times New Roman" w:hAnsi="Times New Roman" w:cs="Times New Roman"/>
          <w:color w:val="000000"/>
          <w:sz w:val="21"/>
          <w:szCs w:val="21"/>
        </w:rPr>
        <w:t>really big</w:t>
      </w:r>
      <w:proofErr w:type="gramEnd"/>
      <w:r>
        <w:rPr>
          <w:rFonts w:ascii="Times New Roman" w:eastAsia="Times New Roman" w:hAnsi="Times New Roman" w:cs="Times New Roman"/>
          <w:color w:val="000000"/>
          <w:sz w:val="21"/>
          <w:szCs w:val="21"/>
        </w:rPr>
        <w:t xml:space="preserve"> difference. </w:t>
      </w:r>
    </w:p>
    <w:p w:rsidR="00796B9D" w:rsidRDefault="00B3068C">
      <w:pPr>
        <w:widowControl w:val="0"/>
        <w:pBdr>
          <w:top w:val="nil"/>
          <w:left w:val="nil"/>
          <w:bottom w:val="nil"/>
          <w:right w:val="nil"/>
          <w:between w:val="nil"/>
        </w:pBdr>
        <w:spacing w:before="220"/>
        <w:ind w:left="431" w:right="609"/>
        <w:rPr>
          <w:rFonts w:ascii="Times New Roman" w:eastAsia="Times New Roman" w:hAnsi="Times New Roman" w:cs="Times New Roman"/>
          <w:color w:val="000000"/>
          <w:sz w:val="21"/>
          <w:szCs w:val="21"/>
        </w:rPr>
      </w:pPr>
      <w:proofErr w:type="gramStart"/>
      <w:r>
        <w:rPr>
          <w:rFonts w:ascii="Times New Roman" w:eastAsia="Times New Roman" w:hAnsi="Times New Roman" w:cs="Times New Roman"/>
          <w:color w:val="000000"/>
          <w:sz w:val="21"/>
          <w:szCs w:val="21"/>
        </w:rPr>
        <w:t>Let’s</w:t>
      </w:r>
      <w:proofErr w:type="gramEnd"/>
      <w:r>
        <w:rPr>
          <w:rFonts w:ascii="Times New Roman" w:eastAsia="Times New Roman" w:hAnsi="Times New Roman" w:cs="Times New Roman"/>
          <w:color w:val="000000"/>
          <w:sz w:val="21"/>
          <w:szCs w:val="21"/>
        </w:rPr>
        <w:t xml:space="preserve"> look at some of these words in a bit more detail and think about how they work together. </w:t>
      </w:r>
    </w:p>
    <w:p w:rsidR="00796B9D" w:rsidRDefault="00B3068C">
      <w:pPr>
        <w:widowControl w:val="0"/>
        <w:pBdr>
          <w:top w:val="nil"/>
          <w:left w:val="nil"/>
          <w:bottom w:val="nil"/>
          <w:right w:val="nil"/>
          <w:between w:val="nil"/>
        </w:pBdr>
        <w:spacing w:before="216"/>
        <w:ind w:left="772" w:right="633"/>
        <w:rPr>
          <w:rFonts w:ascii="Times New Roman" w:eastAsia="Times New Roman" w:hAnsi="Times New Roman" w:cs="Times New Roman"/>
          <w:color w:val="000000"/>
          <w:sz w:val="21"/>
          <w:szCs w:val="21"/>
        </w:rPr>
      </w:pPr>
      <w:r>
        <w:rPr>
          <w:rFonts w:ascii="Arial Unicode MS" w:eastAsia="Arial Unicode MS" w:hAnsi="Arial Unicode MS" w:cs="Arial Unicode MS"/>
          <w:color w:val="000000"/>
          <w:sz w:val="21"/>
          <w:szCs w:val="21"/>
        </w:rPr>
        <w:t>➢</w:t>
      </w:r>
      <w:r>
        <w:rPr>
          <w:rFonts w:ascii="Arial Unicode MS" w:eastAsia="Arial Unicode MS" w:hAnsi="Arial Unicode MS" w:cs="Arial Unicode MS"/>
          <w:color w:val="000000"/>
          <w:sz w:val="21"/>
          <w:szCs w:val="21"/>
        </w:rPr>
        <w:t xml:space="preserve"> </w:t>
      </w:r>
      <w:proofErr w:type="gramStart"/>
      <w:r>
        <w:rPr>
          <w:rFonts w:ascii="Arial Unicode MS" w:eastAsia="Arial Unicode MS" w:hAnsi="Arial Unicode MS" w:cs="Arial Unicode MS"/>
          <w:color w:val="000000"/>
          <w:sz w:val="21"/>
          <w:szCs w:val="21"/>
        </w:rPr>
        <w:t>Two</w:t>
      </w:r>
      <w:proofErr w:type="gramEnd"/>
      <w:r>
        <w:rPr>
          <w:rFonts w:ascii="Arial Unicode MS" w:eastAsia="Arial Unicode MS" w:hAnsi="Arial Unicode MS" w:cs="Arial Unicode MS"/>
          <w:color w:val="000000"/>
          <w:sz w:val="21"/>
          <w:szCs w:val="21"/>
        </w:rPr>
        <w:t xml:space="preserve"> types of word stand out here: adjectives and nouns. These are the building blocks </w:t>
      </w:r>
    </w:p>
    <w:p w:rsidR="00796B9D" w:rsidRDefault="00B3068C">
      <w:pPr>
        <w:widowControl w:val="0"/>
        <w:pBdr>
          <w:top w:val="nil"/>
          <w:left w:val="nil"/>
          <w:bottom w:val="nil"/>
          <w:right w:val="nil"/>
          <w:between w:val="nil"/>
        </w:pBdr>
        <w:spacing w:before="86"/>
        <w:ind w:left="772" w:right="460"/>
        <w:rPr>
          <w:rFonts w:ascii="Times New Roman" w:eastAsia="Times New Roman" w:hAnsi="Times New Roman" w:cs="Times New Roman"/>
          <w:color w:val="000000"/>
          <w:sz w:val="21"/>
          <w:szCs w:val="21"/>
        </w:rPr>
      </w:pPr>
      <w:proofErr w:type="gramStart"/>
      <w:r>
        <w:rPr>
          <w:rFonts w:ascii="Arial Unicode MS" w:eastAsia="Arial Unicode MS" w:hAnsi="Arial Unicode MS" w:cs="Arial Unicode MS"/>
          <w:color w:val="000000"/>
          <w:sz w:val="21"/>
          <w:szCs w:val="21"/>
        </w:rPr>
        <w:t>of</w:t>
      </w:r>
      <w:proofErr w:type="gramEnd"/>
      <w:r>
        <w:rPr>
          <w:rFonts w:ascii="Arial Unicode MS" w:eastAsia="Arial Unicode MS" w:hAnsi="Arial Unicode MS" w:cs="Arial Unicode MS"/>
          <w:color w:val="000000"/>
          <w:sz w:val="21"/>
          <w:szCs w:val="21"/>
        </w:rPr>
        <w:t xml:space="preserve"> many phrases and sentences and they tend to cluster together. In this </w:t>
      </w:r>
      <w:proofErr w:type="gramStart"/>
      <w:r>
        <w:rPr>
          <w:rFonts w:ascii="Arial Unicode MS" w:eastAsia="Arial Unicode MS" w:hAnsi="Arial Unicode MS" w:cs="Arial Unicode MS"/>
          <w:color w:val="000000"/>
          <w:sz w:val="21"/>
          <w:szCs w:val="21"/>
        </w:rPr>
        <w:t>sentence</w:t>
      </w:r>
      <w:proofErr w:type="gramEnd"/>
      <w:r>
        <w:rPr>
          <w:rFonts w:ascii="Arial Unicode MS" w:eastAsia="Arial Unicode MS" w:hAnsi="Arial Unicode MS" w:cs="Arial Unicode MS"/>
          <w:color w:val="000000"/>
          <w:sz w:val="21"/>
          <w:szCs w:val="21"/>
        </w:rPr>
        <w:t xml:space="preserve"> we can see that the nouns are: ‘things’, ‘lives’ and ‘difference’. Why? Well, we can apply tests to see if they are nouns and we generally have some kind of sense that nouns </w:t>
      </w:r>
      <w:r>
        <w:rPr>
          <w:rFonts w:ascii="Arial Unicode MS" w:eastAsia="Arial Unicode MS" w:hAnsi="Arial Unicode MS" w:cs="Arial Unicode MS"/>
          <w:color w:val="000000"/>
          <w:sz w:val="21"/>
          <w:szCs w:val="21"/>
        </w:rPr>
        <w:t>name things (and you can’t get much more ‘thing-like’ than the noun ‘things’), people and places. One test we can apply and which works quite well here, is can you add an -s to make nouns plural? Here, both ‘things’ and ‘lives’ are already plurals, so that</w:t>
      </w:r>
      <w:r>
        <w:rPr>
          <w:rFonts w:ascii="Arial Unicode MS" w:eastAsia="Arial Unicode MS" w:hAnsi="Arial Unicode MS" w:cs="Arial Unicode MS"/>
          <w:color w:val="000000"/>
          <w:sz w:val="21"/>
          <w:szCs w:val="21"/>
        </w:rPr>
        <w:t xml:space="preserve"> rule works fine, and it’s easy to see that ‘difference’ could be turned into a plural too by adding an ‘-s’. ‘Difference’ is probably not quite as simple a noun as ‘things’, because it is an abstract noun, one that is used to refer to a concept or idea, r</w:t>
      </w:r>
      <w:r>
        <w:rPr>
          <w:rFonts w:ascii="Arial Unicode MS" w:eastAsia="Arial Unicode MS" w:hAnsi="Arial Unicode MS" w:cs="Arial Unicode MS"/>
          <w:color w:val="000000"/>
          <w:sz w:val="21"/>
          <w:szCs w:val="21"/>
        </w:rPr>
        <w:t xml:space="preserve">ather than a physical object or person. </w:t>
      </w:r>
      <w:proofErr w:type="gramStart"/>
      <w:r>
        <w:rPr>
          <w:rFonts w:ascii="Arial Unicode MS" w:eastAsia="Arial Unicode MS" w:hAnsi="Arial Unicode MS" w:cs="Arial Unicode MS"/>
          <w:color w:val="000000"/>
          <w:sz w:val="21"/>
          <w:szCs w:val="21"/>
        </w:rPr>
        <w:t xml:space="preserve">➢ Nouns also tend to have words like ‘a’, ‘the’ or ‘an’ somewhere in front of them, and we can see that ‘the small things’ and ‘a really big difference’ fit this quite well, with the determiners ‘a’ and ‘the’ lining </w:t>
      </w:r>
      <w:r>
        <w:rPr>
          <w:rFonts w:ascii="Arial Unicode MS" w:eastAsia="Arial Unicode MS" w:hAnsi="Arial Unicode MS" w:cs="Arial Unicode MS"/>
          <w:color w:val="000000"/>
          <w:sz w:val="21"/>
          <w:szCs w:val="21"/>
        </w:rPr>
        <w:t>up in front of them, not directly in front admittedly, but in front of other words which also help us identify ‘things’ and ‘difference’ as nouns.</w:t>
      </w:r>
      <w:proofErr w:type="gramEnd"/>
      <w:r>
        <w:rPr>
          <w:rFonts w:ascii="Arial Unicode MS" w:eastAsia="Arial Unicode MS" w:hAnsi="Arial Unicode MS" w:cs="Arial Unicode MS"/>
          <w:color w:val="000000"/>
          <w:sz w:val="21"/>
          <w:szCs w:val="21"/>
        </w:rPr>
        <w:t xml:space="preserve"> ➢ </w:t>
      </w:r>
      <w:proofErr w:type="gramStart"/>
      <w:r>
        <w:rPr>
          <w:rFonts w:ascii="Arial Unicode MS" w:eastAsia="Arial Unicode MS" w:hAnsi="Arial Unicode MS" w:cs="Arial Unicode MS"/>
          <w:color w:val="000000"/>
          <w:sz w:val="21"/>
          <w:szCs w:val="21"/>
        </w:rPr>
        <w:t>The</w:t>
      </w:r>
      <w:proofErr w:type="gramEnd"/>
      <w:r>
        <w:rPr>
          <w:rFonts w:ascii="Arial Unicode MS" w:eastAsia="Arial Unicode MS" w:hAnsi="Arial Unicode MS" w:cs="Arial Unicode MS"/>
          <w:color w:val="000000"/>
          <w:sz w:val="21"/>
          <w:szCs w:val="21"/>
        </w:rPr>
        <w:t xml:space="preserve"> words ‘little’ and ‘big’ are probably familiar to you from GCSE and earlier as </w:t>
      </w:r>
    </w:p>
    <w:p w:rsidR="00796B9D" w:rsidRDefault="00B3068C">
      <w:pPr>
        <w:widowControl w:val="0"/>
        <w:pBdr>
          <w:top w:val="nil"/>
          <w:left w:val="nil"/>
          <w:bottom w:val="nil"/>
          <w:right w:val="nil"/>
          <w:between w:val="nil"/>
        </w:pBdr>
        <w:spacing w:before="86"/>
        <w:ind w:left="772" w:right="830"/>
        <w:rPr>
          <w:rFonts w:ascii="Times New Roman" w:eastAsia="Times New Roman" w:hAnsi="Times New Roman" w:cs="Times New Roman"/>
          <w:color w:val="000000"/>
          <w:sz w:val="21"/>
          <w:szCs w:val="21"/>
        </w:rPr>
      </w:pPr>
      <w:proofErr w:type="gramStart"/>
      <w:r>
        <w:rPr>
          <w:rFonts w:ascii="Arial Unicode MS" w:eastAsia="Arial Unicode MS" w:hAnsi="Arial Unicode MS" w:cs="Arial Unicode MS"/>
          <w:color w:val="000000"/>
          <w:sz w:val="21"/>
          <w:szCs w:val="21"/>
        </w:rPr>
        <w:t>adjectives</w:t>
      </w:r>
      <w:proofErr w:type="gramEnd"/>
      <w:r>
        <w:rPr>
          <w:rFonts w:ascii="Arial Unicode MS" w:eastAsia="Arial Unicode MS" w:hAnsi="Arial Unicode MS" w:cs="Arial Unicode MS"/>
          <w:color w:val="000000"/>
          <w:sz w:val="21"/>
          <w:szCs w:val="21"/>
        </w:rPr>
        <w:t xml:space="preserve">. Adjectives </w:t>
      </w:r>
      <w:r>
        <w:rPr>
          <w:rFonts w:ascii="Arial Unicode MS" w:eastAsia="Arial Unicode MS" w:hAnsi="Arial Unicode MS" w:cs="Arial Unicode MS"/>
          <w:color w:val="000000"/>
          <w:sz w:val="21"/>
          <w:szCs w:val="21"/>
        </w:rPr>
        <w:t xml:space="preserve">are often termed descriptive words, but that is a bit vague, because nearly all words describe something if you think about it. At A </w:t>
      </w:r>
      <w:proofErr w:type="gramStart"/>
      <w:r>
        <w:rPr>
          <w:rFonts w:ascii="Arial Unicode MS" w:eastAsia="Arial Unicode MS" w:hAnsi="Arial Unicode MS" w:cs="Arial Unicode MS"/>
          <w:color w:val="000000"/>
          <w:sz w:val="21"/>
          <w:szCs w:val="21"/>
        </w:rPr>
        <w:t>Level</w:t>
      </w:r>
      <w:proofErr w:type="gramEnd"/>
      <w:r>
        <w:rPr>
          <w:rFonts w:ascii="Arial Unicode MS" w:eastAsia="Arial Unicode MS" w:hAnsi="Arial Unicode MS" w:cs="Arial Unicode MS"/>
          <w:color w:val="000000"/>
          <w:sz w:val="21"/>
          <w:szCs w:val="21"/>
        </w:rPr>
        <w:t xml:space="preserve"> we talk about these as words which modify. Here the adjectives modify the nouns they go in front of, changing them or</w:t>
      </w:r>
      <w:r>
        <w:rPr>
          <w:rFonts w:ascii="Arial Unicode MS" w:eastAsia="Arial Unicode MS" w:hAnsi="Arial Unicode MS" w:cs="Arial Unicode MS"/>
          <w:color w:val="000000"/>
          <w:sz w:val="21"/>
          <w:szCs w:val="21"/>
        </w:rPr>
        <w:t xml:space="preserve"> adding more detail in some way. ➢ </w:t>
      </w:r>
      <w:proofErr w:type="gramStart"/>
      <w:r>
        <w:rPr>
          <w:rFonts w:ascii="Arial Unicode MS" w:eastAsia="Arial Unicode MS" w:hAnsi="Arial Unicode MS" w:cs="Arial Unicode MS"/>
          <w:color w:val="000000"/>
          <w:sz w:val="21"/>
          <w:szCs w:val="21"/>
        </w:rPr>
        <w:t>You</w:t>
      </w:r>
      <w:proofErr w:type="gramEnd"/>
      <w:r>
        <w:rPr>
          <w:rFonts w:ascii="Arial Unicode MS" w:eastAsia="Arial Unicode MS" w:hAnsi="Arial Unicode MS" w:cs="Arial Unicode MS"/>
          <w:color w:val="000000"/>
          <w:sz w:val="21"/>
          <w:szCs w:val="21"/>
        </w:rPr>
        <w:t xml:space="preserve"> will probably have noticed too that as well as an adjective modifying the noun </w:t>
      </w:r>
    </w:p>
    <w:p w:rsidR="00796B9D" w:rsidRDefault="00B3068C">
      <w:pPr>
        <w:widowControl w:val="0"/>
        <w:pBdr>
          <w:top w:val="nil"/>
          <w:left w:val="nil"/>
          <w:bottom w:val="nil"/>
          <w:right w:val="nil"/>
          <w:between w:val="nil"/>
        </w:pBdr>
        <w:spacing w:before="86"/>
        <w:ind w:left="1108" w:right="561"/>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roofErr w:type="gramStart"/>
      <w:r>
        <w:rPr>
          <w:rFonts w:ascii="Times New Roman" w:eastAsia="Times New Roman" w:hAnsi="Times New Roman" w:cs="Times New Roman"/>
          <w:color w:val="000000"/>
          <w:sz w:val="21"/>
          <w:szCs w:val="21"/>
        </w:rPr>
        <w:t>difference</w:t>
      </w:r>
      <w:proofErr w:type="gramEnd"/>
      <w:r>
        <w:rPr>
          <w:rFonts w:ascii="Times New Roman" w:eastAsia="Times New Roman" w:hAnsi="Times New Roman" w:cs="Times New Roman"/>
          <w:color w:val="000000"/>
          <w:sz w:val="21"/>
          <w:szCs w:val="21"/>
        </w:rPr>
        <w:t>’, we also have the word ‘really’. When you look at what this word does, it performs a similar function to an adjective, but t</w:t>
      </w:r>
      <w:r>
        <w:rPr>
          <w:rFonts w:ascii="Times New Roman" w:eastAsia="Times New Roman" w:hAnsi="Times New Roman" w:cs="Times New Roman"/>
          <w:color w:val="000000"/>
          <w:sz w:val="21"/>
          <w:szCs w:val="21"/>
        </w:rPr>
        <w:t xml:space="preserve">his time it is modifying not a noun but an </w:t>
      </w:r>
      <w:r>
        <w:rPr>
          <w:rFonts w:ascii="Times New Roman" w:eastAsia="Times New Roman" w:hAnsi="Times New Roman" w:cs="Times New Roman"/>
          <w:color w:val="000000"/>
          <w:sz w:val="21"/>
          <w:szCs w:val="21"/>
        </w:rPr>
        <w:lastRenderedPageBreak/>
        <w:t xml:space="preserve">adjective. ‘Really’ is an adverb. Adverbs are members of a quite useful word class, because they can do several different things. Adverbs can modify adjectives (usually being called adverbs of degree when they do </w:t>
      </w:r>
      <w:r>
        <w:rPr>
          <w:rFonts w:ascii="Times New Roman" w:eastAsia="Times New Roman" w:hAnsi="Times New Roman" w:cs="Times New Roman"/>
          <w:color w:val="000000"/>
          <w:sz w:val="21"/>
          <w:szCs w:val="21"/>
        </w:rPr>
        <w:t>this, because they tell us something about how much or how little the adjective is doing) but they also modify verbs (often being easily identifiable because of their ‘-</w:t>
      </w:r>
      <w:proofErr w:type="spellStart"/>
      <w:r>
        <w:rPr>
          <w:rFonts w:ascii="Times New Roman" w:eastAsia="Times New Roman" w:hAnsi="Times New Roman" w:cs="Times New Roman"/>
          <w:color w:val="000000"/>
          <w:sz w:val="21"/>
          <w:szCs w:val="21"/>
        </w:rPr>
        <w:t>ly</w:t>
      </w:r>
      <w:proofErr w:type="spellEnd"/>
      <w:r>
        <w:rPr>
          <w:rFonts w:ascii="Times New Roman" w:eastAsia="Times New Roman" w:hAnsi="Times New Roman" w:cs="Times New Roman"/>
          <w:color w:val="000000"/>
          <w:sz w:val="21"/>
          <w:szCs w:val="21"/>
        </w:rPr>
        <w:t>’ endings in these cases: ‘quickly’, ‘slowly’, ‘silently’, etc.). When you look at th</w:t>
      </w:r>
      <w:r>
        <w:rPr>
          <w:rFonts w:ascii="Times New Roman" w:eastAsia="Times New Roman" w:hAnsi="Times New Roman" w:cs="Times New Roman"/>
          <w:color w:val="000000"/>
          <w:sz w:val="21"/>
          <w:szCs w:val="21"/>
        </w:rPr>
        <w:t xml:space="preserve">e section on phrases and modification, </w:t>
      </w:r>
      <w:proofErr w:type="gramStart"/>
      <w:r>
        <w:rPr>
          <w:rFonts w:ascii="Times New Roman" w:eastAsia="Times New Roman" w:hAnsi="Times New Roman" w:cs="Times New Roman"/>
          <w:color w:val="000000"/>
          <w:sz w:val="21"/>
          <w:szCs w:val="21"/>
        </w:rPr>
        <w:t>you’ll</w:t>
      </w:r>
      <w:proofErr w:type="gramEnd"/>
      <w:r>
        <w:rPr>
          <w:rFonts w:ascii="Times New Roman" w:eastAsia="Times New Roman" w:hAnsi="Times New Roman" w:cs="Times New Roman"/>
          <w:color w:val="000000"/>
          <w:sz w:val="21"/>
          <w:szCs w:val="21"/>
        </w:rPr>
        <w:t xml:space="preserve"> see how these individual words can be grouped into larger units, but for now we will just deal with them as separate words. </w:t>
      </w:r>
    </w:p>
    <w:p w:rsidR="00796B9D" w:rsidRDefault="00B3068C">
      <w:pPr>
        <w:widowControl w:val="0"/>
        <w:pBdr>
          <w:top w:val="nil"/>
          <w:left w:val="nil"/>
          <w:bottom w:val="nil"/>
          <w:right w:val="nil"/>
          <w:between w:val="nil"/>
        </w:pBdr>
        <w:spacing w:before="254"/>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 </w:t>
      </w:r>
    </w:p>
    <w:p w:rsidR="00796B9D" w:rsidRDefault="00B3068C">
      <w:pPr>
        <w:widowControl w:val="0"/>
        <w:pBdr>
          <w:top w:val="nil"/>
          <w:left w:val="nil"/>
          <w:bottom w:val="nil"/>
          <w:right w:val="nil"/>
          <w:between w:val="nil"/>
        </w:pBdr>
        <w:ind w:left="772" w:right="691"/>
        <w:rPr>
          <w:rFonts w:ascii="Times New Roman" w:eastAsia="Times New Roman" w:hAnsi="Times New Roman" w:cs="Times New Roman"/>
          <w:color w:val="000000"/>
          <w:sz w:val="21"/>
          <w:szCs w:val="21"/>
        </w:rPr>
      </w:pPr>
      <w:r>
        <w:rPr>
          <w:rFonts w:ascii="Arial Unicode MS" w:eastAsia="Arial Unicode MS" w:hAnsi="Arial Unicode MS" w:cs="Arial Unicode MS"/>
          <w:color w:val="000000"/>
          <w:sz w:val="21"/>
          <w:szCs w:val="21"/>
        </w:rPr>
        <w:t>➢</w:t>
      </w:r>
      <w:r>
        <w:rPr>
          <w:rFonts w:ascii="Arial Unicode MS" w:eastAsia="Arial Unicode MS" w:hAnsi="Arial Unicode MS" w:cs="Arial Unicode MS"/>
          <w:color w:val="000000"/>
          <w:sz w:val="21"/>
          <w:szCs w:val="21"/>
        </w:rPr>
        <w:t xml:space="preserve"> </w:t>
      </w:r>
      <w:proofErr w:type="gramStart"/>
      <w:r>
        <w:rPr>
          <w:rFonts w:ascii="Arial Unicode MS" w:eastAsia="Arial Unicode MS" w:hAnsi="Arial Unicode MS" w:cs="Arial Unicode MS"/>
          <w:color w:val="000000"/>
          <w:sz w:val="21"/>
          <w:szCs w:val="21"/>
        </w:rPr>
        <w:t>The</w:t>
      </w:r>
      <w:proofErr w:type="gramEnd"/>
      <w:r>
        <w:rPr>
          <w:rFonts w:ascii="Arial Unicode MS" w:eastAsia="Arial Unicode MS" w:hAnsi="Arial Unicode MS" w:cs="Arial Unicode MS"/>
          <w:color w:val="000000"/>
          <w:sz w:val="21"/>
          <w:szCs w:val="21"/>
        </w:rPr>
        <w:t xml:space="preserve"> other words in this sentence also need some attention. Sentences need verbs and </w:t>
      </w:r>
    </w:p>
    <w:p w:rsidR="00796B9D" w:rsidRDefault="00B3068C">
      <w:pPr>
        <w:widowControl w:val="0"/>
        <w:pBdr>
          <w:top w:val="nil"/>
          <w:left w:val="nil"/>
          <w:bottom w:val="nil"/>
          <w:right w:val="nil"/>
          <w:between w:val="nil"/>
        </w:pBdr>
        <w:spacing w:before="91"/>
        <w:ind w:left="772" w:right="489"/>
        <w:rPr>
          <w:rFonts w:ascii="Times New Roman" w:eastAsia="Times New Roman" w:hAnsi="Times New Roman" w:cs="Times New Roman"/>
          <w:color w:val="000000"/>
          <w:sz w:val="21"/>
          <w:szCs w:val="21"/>
        </w:rPr>
      </w:pPr>
      <w:proofErr w:type="gramStart"/>
      <w:r>
        <w:rPr>
          <w:rFonts w:ascii="Arial Unicode MS" w:eastAsia="Arial Unicode MS" w:hAnsi="Arial Unicode MS" w:cs="Arial Unicode MS"/>
          <w:color w:val="000000"/>
          <w:sz w:val="21"/>
          <w:szCs w:val="21"/>
        </w:rPr>
        <w:t>this</w:t>
      </w:r>
      <w:proofErr w:type="gramEnd"/>
      <w:r>
        <w:rPr>
          <w:rFonts w:ascii="Arial Unicode MS" w:eastAsia="Arial Unicode MS" w:hAnsi="Arial Unicode MS" w:cs="Arial Unicode MS"/>
          <w:color w:val="000000"/>
          <w:sz w:val="21"/>
          <w:szCs w:val="21"/>
        </w:rPr>
        <w:t xml:space="preserve"> sentence has two of them working together (in what you will come to learn is a verb phrase). The main verb – the verb that carries the main meaning in the sentence </w:t>
      </w:r>
      <w:r>
        <w:rPr>
          <w:rFonts w:ascii="Arial Unicode MS" w:eastAsia="Arial Unicode MS" w:hAnsi="Arial Unicode MS" w:cs="Arial Unicode MS"/>
          <w:color w:val="000000"/>
          <w:sz w:val="21"/>
          <w:szCs w:val="21"/>
        </w:rPr>
        <w:t xml:space="preserve">– is ‘make’ and it </w:t>
      </w:r>
      <w:proofErr w:type="gramStart"/>
      <w:r>
        <w:rPr>
          <w:rFonts w:ascii="Arial Unicode MS" w:eastAsia="Arial Unicode MS" w:hAnsi="Arial Unicode MS" w:cs="Arial Unicode MS"/>
          <w:color w:val="000000"/>
          <w:sz w:val="21"/>
          <w:szCs w:val="21"/>
        </w:rPr>
        <w:t>is assisted</w:t>
      </w:r>
      <w:proofErr w:type="gramEnd"/>
      <w:r>
        <w:rPr>
          <w:rFonts w:ascii="Arial Unicode MS" w:eastAsia="Arial Unicode MS" w:hAnsi="Arial Unicode MS" w:cs="Arial Unicode MS"/>
          <w:color w:val="000000"/>
          <w:sz w:val="21"/>
          <w:szCs w:val="21"/>
        </w:rPr>
        <w:t xml:space="preserve"> by another verb, a modal verb, ‘can’. The modal verb works with the main verb to assist it in creating possibility, prediction or a degree of certainty, among other things. Think about the different modals you could put in fr</w:t>
      </w:r>
      <w:r>
        <w:rPr>
          <w:rFonts w:ascii="Arial Unicode MS" w:eastAsia="Arial Unicode MS" w:hAnsi="Arial Unicode MS" w:cs="Arial Unicode MS"/>
          <w:color w:val="000000"/>
          <w:sz w:val="21"/>
          <w:szCs w:val="21"/>
        </w:rPr>
        <w:t xml:space="preserve">ont of a verb like ‘to happen’ and you can see what modals do: ‘it can happen’, ‘it might happen’, ‘it should happen’, ‘it will happen’. There are nine modal verbs in English and some others that function in a similar way but </w:t>
      </w:r>
      <w:proofErr w:type="gramStart"/>
      <w:r>
        <w:rPr>
          <w:rFonts w:ascii="Arial Unicode MS" w:eastAsia="Arial Unicode MS" w:hAnsi="Arial Unicode MS" w:cs="Arial Unicode MS"/>
          <w:color w:val="000000"/>
          <w:sz w:val="21"/>
          <w:szCs w:val="21"/>
        </w:rPr>
        <w:t>don’t</w:t>
      </w:r>
      <w:proofErr w:type="gramEnd"/>
      <w:r>
        <w:rPr>
          <w:rFonts w:ascii="Arial Unicode MS" w:eastAsia="Arial Unicode MS" w:hAnsi="Arial Unicode MS" w:cs="Arial Unicode MS"/>
          <w:color w:val="000000"/>
          <w:sz w:val="21"/>
          <w:szCs w:val="21"/>
        </w:rPr>
        <w:t xml:space="preserve"> quite follow the same ru</w:t>
      </w:r>
      <w:r>
        <w:rPr>
          <w:rFonts w:ascii="Arial Unicode MS" w:eastAsia="Arial Unicode MS" w:hAnsi="Arial Unicode MS" w:cs="Arial Unicode MS"/>
          <w:color w:val="000000"/>
          <w:sz w:val="21"/>
          <w:szCs w:val="21"/>
        </w:rPr>
        <w:t xml:space="preserve">les, so this is one area of language study that it’s just best to get used to and memorise. The modal verbs </w:t>
      </w:r>
      <w:proofErr w:type="gramStart"/>
      <w:r>
        <w:rPr>
          <w:rFonts w:ascii="Arial Unicode MS" w:eastAsia="Arial Unicode MS" w:hAnsi="Arial Unicode MS" w:cs="Arial Unicode MS"/>
          <w:color w:val="000000"/>
          <w:sz w:val="21"/>
          <w:szCs w:val="21"/>
        </w:rPr>
        <w:t>are:</w:t>
      </w:r>
      <w:proofErr w:type="gramEnd"/>
      <w:r>
        <w:rPr>
          <w:rFonts w:ascii="Arial Unicode MS" w:eastAsia="Arial Unicode MS" w:hAnsi="Arial Unicode MS" w:cs="Arial Unicode MS"/>
          <w:color w:val="000000"/>
          <w:sz w:val="21"/>
          <w:szCs w:val="21"/>
        </w:rPr>
        <w:t xml:space="preserve"> ‘can’, ‘could’, ‘may’, ‘might’, ‘shall’, ‘should’, ‘will’, ‘would’ and ‘must’. ➢ </w:t>
      </w:r>
      <w:proofErr w:type="gramStart"/>
      <w:r>
        <w:rPr>
          <w:rFonts w:ascii="Arial Unicode MS" w:eastAsia="Arial Unicode MS" w:hAnsi="Arial Unicode MS" w:cs="Arial Unicode MS"/>
          <w:color w:val="000000"/>
          <w:sz w:val="21"/>
          <w:szCs w:val="21"/>
        </w:rPr>
        <w:t>That</w:t>
      </w:r>
      <w:proofErr w:type="gramEnd"/>
      <w:r>
        <w:rPr>
          <w:rFonts w:ascii="Arial Unicode MS" w:eastAsia="Arial Unicode MS" w:hAnsi="Arial Unicode MS" w:cs="Arial Unicode MS"/>
          <w:color w:val="000000"/>
          <w:sz w:val="21"/>
          <w:szCs w:val="21"/>
        </w:rPr>
        <w:t xml:space="preserve"> leaves us with two very small words: ‘in’ and ‘our’. ‘In’</w:t>
      </w:r>
      <w:r>
        <w:rPr>
          <w:rFonts w:ascii="Arial Unicode MS" w:eastAsia="Arial Unicode MS" w:hAnsi="Arial Unicode MS" w:cs="Arial Unicode MS"/>
          <w:color w:val="000000"/>
          <w:sz w:val="21"/>
          <w:szCs w:val="21"/>
        </w:rPr>
        <w:t xml:space="preserve"> is quite simple: </w:t>
      </w:r>
      <w:proofErr w:type="gramStart"/>
      <w:r>
        <w:rPr>
          <w:rFonts w:ascii="Arial Unicode MS" w:eastAsia="Arial Unicode MS" w:hAnsi="Arial Unicode MS" w:cs="Arial Unicode MS"/>
          <w:color w:val="000000"/>
          <w:sz w:val="21"/>
          <w:szCs w:val="21"/>
        </w:rPr>
        <w:t>it’s</w:t>
      </w:r>
      <w:proofErr w:type="gramEnd"/>
      <w:r>
        <w:rPr>
          <w:rFonts w:ascii="Arial Unicode MS" w:eastAsia="Arial Unicode MS" w:hAnsi="Arial Unicode MS" w:cs="Arial Unicode MS"/>
          <w:color w:val="000000"/>
          <w:sz w:val="21"/>
          <w:szCs w:val="21"/>
        </w:rPr>
        <w:t xml:space="preserve"> a </w:t>
      </w:r>
    </w:p>
    <w:p w:rsidR="00796B9D" w:rsidRDefault="00B3068C">
      <w:pPr>
        <w:widowControl w:val="0"/>
        <w:pBdr>
          <w:top w:val="nil"/>
          <w:left w:val="nil"/>
          <w:bottom w:val="nil"/>
          <w:right w:val="nil"/>
          <w:between w:val="nil"/>
        </w:pBdr>
        <w:spacing w:before="86"/>
        <w:ind w:left="772" w:right="480"/>
        <w:rPr>
          <w:rFonts w:ascii="Times New Roman" w:eastAsia="Times New Roman" w:hAnsi="Times New Roman" w:cs="Times New Roman"/>
          <w:color w:val="000000"/>
          <w:sz w:val="21"/>
          <w:szCs w:val="21"/>
        </w:rPr>
      </w:pPr>
      <w:proofErr w:type="gramStart"/>
      <w:r>
        <w:rPr>
          <w:rFonts w:ascii="Arial Unicode MS" w:eastAsia="Arial Unicode MS" w:hAnsi="Arial Unicode MS" w:cs="Arial Unicode MS"/>
          <w:color w:val="000000"/>
          <w:sz w:val="21"/>
          <w:szCs w:val="21"/>
        </w:rPr>
        <w:t>preposition</w:t>
      </w:r>
      <w:proofErr w:type="gramEnd"/>
      <w:r>
        <w:rPr>
          <w:rFonts w:ascii="Arial Unicode MS" w:eastAsia="Arial Unicode MS" w:hAnsi="Arial Unicode MS" w:cs="Arial Unicode MS"/>
          <w:color w:val="000000"/>
          <w:sz w:val="21"/>
          <w:szCs w:val="21"/>
        </w:rPr>
        <w:t xml:space="preserve">. These are part of a word class that tell us where things are, sometimes literally and sometimes metaphorically (like in the phrase ‘in a couple of days’). Prepositions are powerful words that help create prepositional phrases, groups of words </w:t>
      </w:r>
      <w:r>
        <w:rPr>
          <w:rFonts w:ascii="Arial Unicode MS" w:eastAsia="Arial Unicode MS" w:hAnsi="Arial Unicode MS" w:cs="Arial Unicode MS"/>
          <w:color w:val="000000"/>
          <w:sz w:val="21"/>
          <w:szCs w:val="21"/>
        </w:rPr>
        <w:t xml:space="preserve">that tell us where, when and how actions or events take place (again more of which </w:t>
      </w:r>
      <w:proofErr w:type="gramStart"/>
      <w:r>
        <w:rPr>
          <w:rFonts w:ascii="Arial Unicode MS" w:eastAsia="Arial Unicode MS" w:hAnsi="Arial Unicode MS" w:cs="Arial Unicode MS"/>
          <w:color w:val="000000"/>
          <w:sz w:val="21"/>
          <w:szCs w:val="21"/>
        </w:rPr>
        <w:t>you’ll</w:t>
      </w:r>
      <w:proofErr w:type="gramEnd"/>
      <w:r>
        <w:rPr>
          <w:rFonts w:ascii="Arial Unicode MS" w:eastAsia="Arial Unicode MS" w:hAnsi="Arial Unicode MS" w:cs="Arial Unicode MS"/>
          <w:color w:val="000000"/>
          <w:sz w:val="21"/>
          <w:szCs w:val="21"/>
        </w:rPr>
        <w:t xml:space="preserve"> be looking at as you go on to study at A Level). ➢ </w:t>
      </w:r>
      <w:proofErr w:type="gramStart"/>
      <w:r>
        <w:rPr>
          <w:rFonts w:ascii="Arial Unicode MS" w:eastAsia="Arial Unicode MS" w:hAnsi="Arial Unicode MS" w:cs="Arial Unicode MS"/>
          <w:color w:val="000000"/>
          <w:sz w:val="21"/>
          <w:szCs w:val="21"/>
        </w:rPr>
        <w:t>Finally</w:t>
      </w:r>
      <w:proofErr w:type="gramEnd"/>
      <w:r>
        <w:rPr>
          <w:rFonts w:ascii="Arial Unicode MS" w:eastAsia="Arial Unicode MS" w:hAnsi="Arial Unicode MS" w:cs="Arial Unicode MS"/>
          <w:color w:val="000000"/>
          <w:sz w:val="21"/>
          <w:szCs w:val="21"/>
        </w:rPr>
        <w:t xml:space="preserve">, we come to ‘our’, which is slightly problematic, because on one level it functions </w:t>
      </w:r>
    </w:p>
    <w:p w:rsidR="00796B9D" w:rsidRDefault="00B3068C">
      <w:pPr>
        <w:widowControl w:val="0"/>
        <w:pBdr>
          <w:top w:val="nil"/>
          <w:left w:val="nil"/>
          <w:bottom w:val="nil"/>
          <w:right w:val="nil"/>
          <w:between w:val="nil"/>
        </w:pBdr>
        <w:spacing w:before="86"/>
        <w:ind w:left="1108" w:right="542"/>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exactly like ‘a’, and </w:t>
      </w:r>
      <w:r>
        <w:rPr>
          <w:rFonts w:ascii="Times New Roman" w:eastAsia="Times New Roman" w:hAnsi="Times New Roman" w:cs="Times New Roman"/>
          <w:color w:val="000000"/>
          <w:sz w:val="21"/>
          <w:szCs w:val="21"/>
        </w:rPr>
        <w:t xml:space="preserve">‘the’ as a determiner, which is why many people call words like this possessive determiners because they tell us who or what the noun belongs to (‘our’ lives = the lives belonging to us). However, because lots of other words like ‘we’, ‘us’, ‘I’ and ‘she’ </w:t>
      </w:r>
      <w:r>
        <w:rPr>
          <w:rFonts w:ascii="Times New Roman" w:eastAsia="Times New Roman" w:hAnsi="Times New Roman" w:cs="Times New Roman"/>
          <w:color w:val="000000"/>
          <w:sz w:val="21"/>
          <w:szCs w:val="21"/>
        </w:rPr>
        <w:t xml:space="preserve">have similar properties and often take the place of nouns, they are sometimes called possessive pronouns too. Either will work fine for our purposes. </w:t>
      </w:r>
    </w:p>
    <w:p w:rsidR="00796B9D" w:rsidRDefault="00B3068C">
      <w:pPr>
        <w:widowControl w:val="0"/>
        <w:pBdr>
          <w:top w:val="nil"/>
          <w:left w:val="nil"/>
          <w:bottom w:val="nil"/>
          <w:right w:val="nil"/>
          <w:between w:val="nil"/>
        </w:pBdr>
        <w:spacing w:before="278"/>
        <w:ind w:left="431" w:right="696"/>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So, now you have a label for each of </w:t>
      </w:r>
      <w:proofErr w:type="gramStart"/>
      <w:r>
        <w:rPr>
          <w:rFonts w:ascii="Times New Roman" w:eastAsia="Times New Roman" w:hAnsi="Times New Roman" w:cs="Times New Roman"/>
          <w:color w:val="000000"/>
          <w:sz w:val="21"/>
          <w:szCs w:val="21"/>
        </w:rPr>
        <w:t>these</w:t>
      </w:r>
      <w:proofErr w:type="gramEnd"/>
      <w:r>
        <w:rPr>
          <w:rFonts w:ascii="Times New Roman" w:eastAsia="Times New Roman" w:hAnsi="Times New Roman" w:cs="Times New Roman"/>
          <w:color w:val="000000"/>
          <w:sz w:val="21"/>
          <w:szCs w:val="21"/>
        </w:rPr>
        <w:t xml:space="preserve"> word classes what can we do with the sentence we looked at ear</w:t>
      </w:r>
      <w:r>
        <w:rPr>
          <w:rFonts w:ascii="Times New Roman" w:eastAsia="Times New Roman" w:hAnsi="Times New Roman" w:cs="Times New Roman"/>
          <w:color w:val="000000"/>
          <w:sz w:val="21"/>
          <w:szCs w:val="21"/>
        </w:rPr>
        <w:t xml:space="preserve">lier? </w:t>
      </w:r>
      <w:proofErr w:type="gramStart"/>
      <w:r>
        <w:rPr>
          <w:rFonts w:ascii="Times New Roman" w:eastAsia="Times New Roman" w:hAnsi="Times New Roman" w:cs="Times New Roman"/>
          <w:color w:val="000000"/>
          <w:sz w:val="21"/>
          <w:szCs w:val="21"/>
        </w:rPr>
        <w:t xml:space="preserve">Well, first of all, English Language A Level is a course that rewards you for what you know, so the simple act of being able to label a word in a text with its correct word class will get you some marks, but obviously you can’t just label every word </w:t>
      </w:r>
      <w:r>
        <w:rPr>
          <w:rFonts w:ascii="Times New Roman" w:eastAsia="Times New Roman" w:hAnsi="Times New Roman" w:cs="Times New Roman"/>
          <w:color w:val="000000"/>
          <w:sz w:val="21"/>
          <w:szCs w:val="21"/>
        </w:rPr>
        <w:t>because a) that would be boring and b) that would not really help you explain what the text means.</w:t>
      </w:r>
      <w:proofErr w:type="gramEnd"/>
      <w:r>
        <w:rPr>
          <w:rFonts w:ascii="Times New Roman" w:eastAsia="Times New Roman" w:hAnsi="Times New Roman" w:cs="Times New Roman"/>
          <w:color w:val="000000"/>
          <w:sz w:val="21"/>
          <w:szCs w:val="21"/>
        </w:rPr>
        <w:t xml:space="preserve"> </w:t>
      </w:r>
      <w:proofErr w:type="gramStart"/>
      <w:r>
        <w:rPr>
          <w:rFonts w:ascii="Times New Roman" w:eastAsia="Times New Roman" w:hAnsi="Times New Roman" w:cs="Times New Roman"/>
          <w:color w:val="000000"/>
          <w:sz w:val="21"/>
          <w:szCs w:val="21"/>
        </w:rPr>
        <w:t>So</w:t>
      </w:r>
      <w:proofErr w:type="gramEnd"/>
      <w:r>
        <w:rPr>
          <w:rFonts w:ascii="Times New Roman" w:eastAsia="Times New Roman" w:hAnsi="Times New Roman" w:cs="Times New Roman"/>
          <w:color w:val="000000"/>
          <w:sz w:val="21"/>
          <w:szCs w:val="21"/>
        </w:rPr>
        <w:t xml:space="preserve"> it’s important to think about how you can pick out the most significant language features to comment on. This will mean identifying the most important asp</w:t>
      </w:r>
      <w:r>
        <w:rPr>
          <w:rFonts w:ascii="Times New Roman" w:eastAsia="Times New Roman" w:hAnsi="Times New Roman" w:cs="Times New Roman"/>
          <w:color w:val="000000"/>
          <w:sz w:val="21"/>
          <w:szCs w:val="21"/>
        </w:rPr>
        <w:t xml:space="preserve">ects of language as well as thinking about how and why contextual factors are important. </w:t>
      </w:r>
    </w:p>
    <w:p w:rsidR="00796B9D" w:rsidRDefault="00B3068C">
      <w:pPr>
        <w:widowControl w:val="0"/>
        <w:pBdr>
          <w:top w:val="nil"/>
          <w:left w:val="nil"/>
          <w:bottom w:val="nil"/>
          <w:right w:val="nil"/>
          <w:between w:val="nil"/>
        </w:pBdr>
        <w:spacing w:before="220"/>
        <w:ind w:left="431" w:right="455"/>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Perhaps in this sentence, </w:t>
      </w:r>
      <w:proofErr w:type="gramStart"/>
      <w:r>
        <w:rPr>
          <w:rFonts w:ascii="Times New Roman" w:eastAsia="Times New Roman" w:hAnsi="Times New Roman" w:cs="Times New Roman"/>
          <w:color w:val="000000"/>
          <w:sz w:val="21"/>
          <w:szCs w:val="21"/>
        </w:rPr>
        <w:t>it’s</w:t>
      </w:r>
      <w:proofErr w:type="gramEnd"/>
      <w:r>
        <w:rPr>
          <w:rFonts w:ascii="Times New Roman" w:eastAsia="Times New Roman" w:hAnsi="Times New Roman" w:cs="Times New Roman"/>
          <w:color w:val="000000"/>
          <w:sz w:val="21"/>
          <w:szCs w:val="21"/>
        </w:rPr>
        <w:t xml:space="preserve"> the contrast between the two adjectives that helps create a memorable impression from the sentence, or perhaps it’s the level of doubt created by the modal verb ‘can’ </w:t>
      </w:r>
      <w:r>
        <w:rPr>
          <w:rFonts w:ascii="Times New Roman" w:eastAsia="Times New Roman" w:hAnsi="Times New Roman" w:cs="Times New Roman"/>
          <w:color w:val="000000"/>
          <w:sz w:val="21"/>
          <w:szCs w:val="21"/>
        </w:rPr>
        <w:lastRenderedPageBreak/>
        <w:t>(instead of ‘will’, perhaps). Maybe it’s the use of the po</w:t>
      </w:r>
      <w:r>
        <w:rPr>
          <w:rFonts w:ascii="Times New Roman" w:eastAsia="Times New Roman" w:hAnsi="Times New Roman" w:cs="Times New Roman"/>
          <w:color w:val="000000"/>
          <w:sz w:val="21"/>
          <w:szCs w:val="21"/>
        </w:rPr>
        <w:t xml:space="preserve">ssessive </w:t>
      </w:r>
      <w:proofErr w:type="gramStart"/>
      <w:r>
        <w:rPr>
          <w:rFonts w:ascii="Times New Roman" w:eastAsia="Times New Roman" w:hAnsi="Times New Roman" w:cs="Times New Roman"/>
          <w:color w:val="000000"/>
          <w:sz w:val="21"/>
          <w:szCs w:val="21"/>
        </w:rPr>
        <w:t>determiner ‘our’ which</w:t>
      </w:r>
      <w:proofErr w:type="gramEnd"/>
      <w:r>
        <w:rPr>
          <w:rFonts w:ascii="Times New Roman" w:eastAsia="Times New Roman" w:hAnsi="Times New Roman" w:cs="Times New Roman"/>
          <w:color w:val="000000"/>
          <w:sz w:val="21"/>
          <w:szCs w:val="21"/>
        </w:rPr>
        <w:t xml:space="preserve"> suggests the reader is being grouped in with the writer as part of a collective whole, addressing us as one of them. </w:t>
      </w:r>
    </w:p>
    <w:p w:rsidR="00796B9D" w:rsidRDefault="00B3068C">
      <w:pPr>
        <w:widowControl w:val="0"/>
        <w:pBdr>
          <w:top w:val="nil"/>
          <w:left w:val="nil"/>
          <w:bottom w:val="nil"/>
          <w:right w:val="nil"/>
          <w:between w:val="nil"/>
        </w:pBdr>
        <w:spacing w:before="220"/>
        <w:ind w:left="431" w:right="465"/>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This is what we start to think about as we move on at A Level. Beyond this </w:t>
      </w:r>
      <w:proofErr w:type="spellStart"/>
      <w:r>
        <w:rPr>
          <w:rFonts w:ascii="Times New Roman" w:eastAsia="Times New Roman" w:hAnsi="Times New Roman" w:cs="Times New Roman"/>
          <w:color w:val="000000"/>
          <w:sz w:val="21"/>
          <w:szCs w:val="21"/>
        </w:rPr>
        <w:t>decontextualised</w:t>
      </w:r>
      <w:proofErr w:type="spellEnd"/>
      <w:r>
        <w:rPr>
          <w:rFonts w:ascii="Times New Roman" w:eastAsia="Times New Roman" w:hAnsi="Times New Roman" w:cs="Times New Roman"/>
          <w:color w:val="000000"/>
          <w:sz w:val="21"/>
          <w:szCs w:val="21"/>
        </w:rPr>
        <w:t xml:space="preserve"> sentence, ther</w:t>
      </w:r>
      <w:r>
        <w:rPr>
          <w:rFonts w:ascii="Times New Roman" w:eastAsia="Times New Roman" w:hAnsi="Times New Roman" w:cs="Times New Roman"/>
          <w:color w:val="000000"/>
          <w:sz w:val="21"/>
          <w:szCs w:val="21"/>
        </w:rPr>
        <w:t xml:space="preserve">e are </w:t>
      </w:r>
      <w:proofErr w:type="gramStart"/>
      <w:r>
        <w:rPr>
          <w:rFonts w:ascii="Times New Roman" w:eastAsia="Times New Roman" w:hAnsi="Times New Roman" w:cs="Times New Roman"/>
          <w:color w:val="000000"/>
          <w:sz w:val="21"/>
          <w:szCs w:val="21"/>
        </w:rPr>
        <w:t>lots of</w:t>
      </w:r>
      <w:proofErr w:type="gramEnd"/>
      <w:r>
        <w:rPr>
          <w:rFonts w:ascii="Times New Roman" w:eastAsia="Times New Roman" w:hAnsi="Times New Roman" w:cs="Times New Roman"/>
          <w:color w:val="000000"/>
          <w:sz w:val="21"/>
          <w:szCs w:val="21"/>
        </w:rPr>
        <w:t xml:space="preserve"> other questions to consider. Where does it come from? Was it </w:t>
      </w:r>
      <w:proofErr w:type="gramStart"/>
      <w:r>
        <w:rPr>
          <w:rFonts w:ascii="Times New Roman" w:eastAsia="Times New Roman" w:hAnsi="Times New Roman" w:cs="Times New Roman"/>
          <w:color w:val="000000"/>
          <w:sz w:val="21"/>
          <w:szCs w:val="21"/>
        </w:rPr>
        <w:t>spoken</w:t>
      </w:r>
      <w:proofErr w:type="gramEnd"/>
      <w:r>
        <w:rPr>
          <w:rFonts w:ascii="Times New Roman" w:eastAsia="Times New Roman" w:hAnsi="Times New Roman" w:cs="Times New Roman"/>
          <w:color w:val="000000"/>
          <w:sz w:val="21"/>
          <w:szCs w:val="21"/>
        </w:rPr>
        <w:t xml:space="preserve"> or written? Who produced it and for what purpose? Is there an image that the sentence is associated </w:t>
      </w:r>
      <w:proofErr w:type="gramStart"/>
      <w:r>
        <w:rPr>
          <w:rFonts w:ascii="Times New Roman" w:eastAsia="Times New Roman" w:hAnsi="Times New Roman" w:cs="Times New Roman"/>
          <w:color w:val="000000"/>
          <w:sz w:val="21"/>
          <w:szCs w:val="21"/>
        </w:rPr>
        <w:t>with</w:t>
      </w:r>
      <w:proofErr w:type="gramEnd"/>
      <w:r>
        <w:rPr>
          <w:rFonts w:ascii="Times New Roman" w:eastAsia="Times New Roman" w:hAnsi="Times New Roman" w:cs="Times New Roman"/>
          <w:color w:val="000000"/>
          <w:sz w:val="21"/>
          <w:szCs w:val="21"/>
        </w:rPr>
        <w:t>? What comes before and after it? As you look at real language in real</w:t>
      </w:r>
      <w:r>
        <w:rPr>
          <w:rFonts w:ascii="Times New Roman" w:eastAsia="Times New Roman" w:hAnsi="Times New Roman" w:cs="Times New Roman"/>
          <w:color w:val="000000"/>
          <w:sz w:val="21"/>
          <w:szCs w:val="21"/>
        </w:rPr>
        <w:t xml:space="preserve"> contexts, you can start to use the different language frameworks in a more meaningful way to unpick how language creates meanings on different levels. </w:t>
      </w:r>
    </w:p>
    <w:p w:rsidR="00796B9D" w:rsidRDefault="00B3068C">
      <w:pPr>
        <w:widowControl w:val="0"/>
        <w:pBdr>
          <w:top w:val="nil"/>
          <w:left w:val="nil"/>
          <w:bottom w:val="nil"/>
          <w:right w:val="nil"/>
          <w:between w:val="nil"/>
        </w:pBdr>
        <w:spacing w:before="494"/>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w:t>
      </w:r>
    </w:p>
    <w:p w:rsidR="00796B9D" w:rsidRDefault="00B3068C">
      <w:pPr>
        <w:widowControl w:val="0"/>
        <w:pBdr>
          <w:top w:val="nil"/>
          <w:left w:val="nil"/>
          <w:bottom w:val="nil"/>
          <w:right w:val="nil"/>
          <w:between w:val="nil"/>
        </w:pBdr>
        <w:spacing w:before="335"/>
        <w:ind w:left="431" w:right="1007"/>
        <w:rPr>
          <w:rFonts w:ascii="Times New Roman" w:eastAsia="Times New Roman" w:hAnsi="Times New Roman" w:cs="Times New Roman"/>
          <w:color w:val="000000"/>
          <w:sz w:val="21"/>
          <w:szCs w:val="21"/>
        </w:rPr>
      </w:pPr>
      <w:proofErr w:type="gramStart"/>
      <w:r>
        <w:rPr>
          <w:rFonts w:ascii="Times New Roman" w:eastAsia="Times New Roman" w:hAnsi="Times New Roman" w:cs="Times New Roman"/>
          <w:color w:val="000000"/>
          <w:sz w:val="21"/>
          <w:szCs w:val="21"/>
        </w:rPr>
        <w:t>Let’s</w:t>
      </w:r>
      <w:proofErr w:type="gramEnd"/>
      <w:r>
        <w:rPr>
          <w:rFonts w:ascii="Times New Roman" w:eastAsia="Times New Roman" w:hAnsi="Times New Roman" w:cs="Times New Roman"/>
          <w:color w:val="000000"/>
          <w:sz w:val="21"/>
          <w:szCs w:val="21"/>
        </w:rPr>
        <w:t xml:space="preserve"> start to work through some of the knowledge that you will need to be able to explain precisely what is going on in any text you are confronted with! </w:t>
      </w:r>
    </w:p>
    <w:p w:rsidR="00796B9D" w:rsidRDefault="00B3068C">
      <w:pPr>
        <w:widowControl w:val="0"/>
        <w:pBdr>
          <w:top w:val="nil"/>
          <w:left w:val="nil"/>
          <w:bottom w:val="nil"/>
          <w:right w:val="nil"/>
          <w:between w:val="nil"/>
        </w:pBdr>
        <w:spacing w:before="523"/>
        <w:ind w:left="431" w:right="3681"/>
        <w:rPr>
          <w:rFonts w:ascii="Times New Roman" w:eastAsia="Times New Roman" w:hAnsi="Times New Roman" w:cs="Times New Roman"/>
          <w:color w:val="ED7D31"/>
          <w:sz w:val="33"/>
          <w:szCs w:val="33"/>
        </w:rPr>
      </w:pPr>
      <w:r>
        <w:rPr>
          <w:rFonts w:ascii="Times New Roman" w:eastAsia="Times New Roman" w:hAnsi="Times New Roman" w:cs="Times New Roman"/>
          <w:color w:val="ED7D31"/>
          <w:sz w:val="33"/>
          <w:szCs w:val="33"/>
        </w:rPr>
        <w:t xml:space="preserve">1. Introducing the key ideas and skills </w:t>
      </w:r>
    </w:p>
    <w:p w:rsidR="00796B9D" w:rsidRDefault="00B3068C">
      <w:pPr>
        <w:widowControl w:val="0"/>
        <w:pBdr>
          <w:top w:val="nil"/>
          <w:left w:val="nil"/>
          <w:bottom w:val="nil"/>
          <w:right w:val="nil"/>
          <w:between w:val="nil"/>
        </w:pBdr>
        <w:spacing w:before="657"/>
        <w:ind w:left="431" w:right="3758"/>
        <w:rPr>
          <w:rFonts w:ascii="Times New Roman" w:eastAsia="Times New Roman" w:hAnsi="Times New Roman" w:cs="Times New Roman"/>
          <w:color w:val="000000"/>
        </w:rPr>
        <w:sectPr w:rsidR="00796B9D">
          <w:pgSz w:w="12240" w:h="15840"/>
          <w:pgMar w:top="1440" w:right="1440" w:bottom="1440" w:left="1440" w:header="0" w:footer="720" w:gutter="0"/>
          <w:pgNumType w:start="1"/>
          <w:cols w:space="720"/>
        </w:sectPr>
      </w:pPr>
      <w:proofErr w:type="gramStart"/>
      <w:r>
        <w:rPr>
          <w:rFonts w:ascii="Times New Roman" w:eastAsia="Times New Roman" w:hAnsi="Times New Roman" w:cs="Times New Roman"/>
          <w:color w:val="000000"/>
        </w:rPr>
        <w:t>There are some important areas that</w:t>
      </w:r>
      <w:proofErr w:type="gramEnd"/>
      <w:r>
        <w:rPr>
          <w:rFonts w:ascii="Times New Roman" w:eastAsia="Times New Roman" w:hAnsi="Times New Roman" w:cs="Times New Roman"/>
          <w:color w:val="000000"/>
        </w:rPr>
        <w:t xml:space="preserve"> will be the basis of your study of the language of texts taken from everyday sources. You will have to become confident in using them. There are a number of linguistic frameworks and related concepts to come to grips wit</w:t>
      </w:r>
      <w:r>
        <w:rPr>
          <w:rFonts w:ascii="Times New Roman" w:eastAsia="Times New Roman" w:hAnsi="Times New Roman" w:cs="Times New Roman"/>
          <w:color w:val="000000"/>
        </w:rPr>
        <w:t xml:space="preserve">h. There may be some that you recognise and </w:t>
      </w:r>
      <w:proofErr w:type="gramStart"/>
      <w:r>
        <w:rPr>
          <w:rFonts w:ascii="Times New Roman" w:eastAsia="Times New Roman" w:hAnsi="Times New Roman" w:cs="Times New Roman"/>
          <w:color w:val="000000"/>
        </w:rPr>
        <w:t>some which</w:t>
      </w:r>
      <w:proofErr w:type="gramEnd"/>
      <w:r>
        <w:rPr>
          <w:rFonts w:ascii="Times New Roman" w:eastAsia="Times New Roman" w:hAnsi="Times New Roman" w:cs="Times New Roman"/>
          <w:color w:val="000000"/>
        </w:rPr>
        <w:t xml:space="preserve"> are totally unfamiliar here. </w:t>
      </w:r>
      <w:proofErr w:type="gramStart"/>
      <w:r>
        <w:rPr>
          <w:rFonts w:ascii="Times New Roman" w:eastAsia="Times New Roman" w:hAnsi="Times New Roman" w:cs="Times New Roman"/>
          <w:color w:val="000000"/>
        </w:rPr>
        <w:t>Don’t</w:t>
      </w:r>
      <w:proofErr w:type="gramEnd"/>
      <w:r>
        <w:rPr>
          <w:rFonts w:ascii="Times New Roman" w:eastAsia="Times New Roman" w:hAnsi="Times New Roman" w:cs="Times New Roman"/>
          <w:color w:val="000000"/>
        </w:rPr>
        <w:t xml:space="preserve"> panic – we will cover them in this unit and in more detail when we start the course. </w:t>
      </w:r>
      <w:proofErr w:type="gramStart"/>
      <w:r>
        <w:rPr>
          <w:rFonts w:ascii="Times New Roman" w:eastAsia="Times New Roman" w:hAnsi="Times New Roman" w:cs="Times New Roman"/>
          <w:color w:val="000000"/>
        </w:rPr>
        <w:t>Don’t</w:t>
      </w:r>
      <w:proofErr w:type="gramEnd"/>
      <w:r>
        <w:rPr>
          <w:rFonts w:ascii="Times New Roman" w:eastAsia="Times New Roman" w:hAnsi="Times New Roman" w:cs="Times New Roman"/>
          <w:color w:val="000000"/>
        </w:rPr>
        <w:t xml:space="preserve"> forget to start that glossary! </w:t>
      </w:r>
    </w:p>
    <w:p w:rsidR="00796B9D" w:rsidRDefault="00B3068C">
      <w:pPr>
        <w:widowControl w:val="0"/>
        <w:pBdr>
          <w:top w:val="nil"/>
          <w:left w:val="nil"/>
          <w:bottom w:val="nil"/>
          <w:right w:val="nil"/>
          <w:between w:val="nil"/>
        </w:pBdr>
        <w:spacing w:before="1564"/>
        <w:ind w:left="431" w:right="1419"/>
        <w:rPr>
          <w:rFonts w:ascii="Times New Roman" w:eastAsia="Times New Roman" w:hAnsi="Times New Roman" w:cs="Times New Roman"/>
          <w:color w:val="ED7D31"/>
          <w:sz w:val="26"/>
          <w:szCs w:val="26"/>
        </w:rPr>
      </w:pPr>
      <w:r>
        <w:rPr>
          <w:rFonts w:ascii="Times New Roman" w:eastAsia="Times New Roman" w:hAnsi="Times New Roman" w:cs="Times New Roman"/>
          <w:color w:val="ED7D31"/>
          <w:sz w:val="26"/>
          <w:szCs w:val="26"/>
        </w:rPr>
        <w:t xml:space="preserve">Linguistic Frameworks </w:t>
      </w:r>
    </w:p>
    <w:p w:rsidR="00796B9D" w:rsidRDefault="00B3068C">
      <w:pPr>
        <w:widowControl w:val="0"/>
        <w:pBdr>
          <w:top w:val="nil"/>
          <w:left w:val="nil"/>
          <w:bottom w:val="nil"/>
          <w:right w:val="nil"/>
          <w:between w:val="nil"/>
        </w:pBdr>
        <w:spacing w:before="211"/>
        <w:ind w:left="431" w:right="3406"/>
        <w:rPr>
          <w:rFonts w:ascii="Times New Roman" w:eastAsia="Times New Roman" w:hAnsi="Times New Roman" w:cs="Times New Roman"/>
          <w:color w:val="000000"/>
        </w:rPr>
      </w:pPr>
      <w:r>
        <w:rPr>
          <w:rFonts w:ascii="Times New Roman" w:eastAsia="Times New Roman" w:hAnsi="Times New Roman" w:cs="Times New Roman"/>
          <w:color w:val="000000"/>
        </w:rPr>
        <w:t xml:space="preserve">Lexis </w:t>
      </w:r>
    </w:p>
    <w:p w:rsidR="00796B9D" w:rsidRDefault="00B3068C">
      <w:pPr>
        <w:widowControl w:val="0"/>
        <w:pBdr>
          <w:top w:val="nil"/>
          <w:left w:val="nil"/>
          <w:bottom w:val="nil"/>
          <w:right w:val="nil"/>
          <w:between w:val="nil"/>
        </w:pBdr>
        <w:spacing w:before="201"/>
        <w:ind w:left="431" w:right="2916"/>
        <w:rPr>
          <w:rFonts w:ascii="Times New Roman" w:eastAsia="Times New Roman" w:hAnsi="Times New Roman" w:cs="Times New Roman"/>
          <w:color w:val="000000"/>
        </w:rPr>
      </w:pPr>
      <w:r>
        <w:rPr>
          <w:rFonts w:ascii="Times New Roman" w:eastAsia="Times New Roman" w:hAnsi="Times New Roman" w:cs="Times New Roman"/>
          <w:color w:val="000000"/>
        </w:rPr>
        <w:t xml:space="preserve">Semantics </w:t>
      </w:r>
    </w:p>
    <w:p w:rsidR="00796B9D" w:rsidRDefault="00B3068C">
      <w:pPr>
        <w:widowControl w:val="0"/>
        <w:pBdr>
          <w:top w:val="nil"/>
          <w:left w:val="nil"/>
          <w:bottom w:val="nil"/>
          <w:right w:val="nil"/>
          <w:between w:val="nil"/>
        </w:pBdr>
        <w:spacing w:before="201"/>
        <w:ind w:left="431" w:right="2974"/>
        <w:rPr>
          <w:rFonts w:ascii="Times New Roman" w:eastAsia="Times New Roman" w:hAnsi="Times New Roman" w:cs="Times New Roman"/>
          <w:color w:val="000000"/>
        </w:rPr>
      </w:pPr>
      <w:r>
        <w:rPr>
          <w:rFonts w:ascii="Times New Roman" w:eastAsia="Times New Roman" w:hAnsi="Times New Roman" w:cs="Times New Roman"/>
          <w:color w:val="000000"/>
        </w:rPr>
        <w:t xml:space="preserve">Grammar </w:t>
      </w:r>
    </w:p>
    <w:p w:rsidR="00796B9D" w:rsidRDefault="00B3068C">
      <w:pPr>
        <w:widowControl w:val="0"/>
        <w:pBdr>
          <w:top w:val="nil"/>
          <w:left w:val="nil"/>
          <w:bottom w:val="nil"/>
          <w:right w:val="nil"/>
          <w:between w:val="nil"/>
        </w:pBdr>
        <w:spacing w:before="196"/>
        <w:ind w:left="431" w:right="1798"/>
        <w:rPr>
          <w:rFonts w:ascii="Times New Roman" w:eastAsia="Times New Roman" w:hAnsi="Times New Roman" w:cs="Times New Roman"/>
          <w:color w:val="000000"/>
        </w:rPr>
      </w:pPr>
      <w:r>
        <w:rPr>
          <w:rFonts w:ascii="Times New Roman" w:eastAsia="Times New Roman" w:hAnsi="Times New Roman" w:cs="Times New Roman"/>
          <w:color w:val="000000"/>
        </w:rPr>
        <w:t xml:space="preserve">Phonetics / Phonology </w:t>
      </w:r>
    </w:p>
    <w:p w:rsidR="00796B9D" w:rsidRDefault="00B3068C">
      <w:pPr>
        <w:widowControl w:val="0"/>
        <w:pBdr>
          <w:top w:val="nil"/>
          <w:left w:val="nil"/>
          <w:bottom w:val="nil"/>
          <w:right w:val="nil"/>
          <w:between w:val="nil"/>
        </w:pBdr>
        <w:spacing w:before="201"/>
        <w:ind w:left="431" w:right="2840"/>
        <w:rPr>
          <w:rFonts w:ascii="Times New Roman" w:eastAsia="Times New Roman" w:hAnsi="Times New Roman" w:cs="Times New Roman"/>
          <w:color w:val="000000"/>
        </w:rPr>
      </w:pPr>
      <w:r>
        <w:rPr>
          <w:rFonts w:ascii="Times New Roman" w:eastAsia="Times New Roman" w:hAnsi="Times New Roman" w:cs="Times New Roman"/>
          <w:color w:val="000000"/>
        </w:rPr>
        <w:t xml:space="preserve">Pragmatics </w:t>
      </w:r>
    </w:p>
    <w:p w:rsidR="00796B9D" w:rsidRDefault="00B3068C">
      <w:pPr>
        <w:widowControl w:val="0"/>
        <w:pBdr>
          <w:top w:val="nil"/>
          <w:left w:val="nil"/>
          <w:bottom w:val="nil"/>
          <w:right w:val="nil"/>
          <w:between w:val="nil"/>
        </w:pBdr>
        <w:spacing w:before="201"/>
        <w:ind w:left="431" w:right="2960"/>
        <w:rPr>
          <w:rFonts w:ascii="Times New Roman" w:eastAsia="Times New Roman" w:hAnsi="Times New Roman" w:cs="Times New Roman"/>
          <w:color w:val="000000"/>
        </w:rPr>
      </w:pPr>
      <w:r>
        <w:rPr>
          <w:rFonts w:ascii="Times New Roman" w:eastAsia="Times New Roman" w:hAnsi="Times New Roman" w:cs="Times New Roman"/>
          <w:color w:val="000000"/>
        </w:rPr>
        <w:t xml:space="preserve">Discourse </w:t>
      </w:r>
    </w:p>
    <w:p w:rsidR="00796B9D" w:rsidRDefault="00B3068C">
      <w:pPr>
        <w:widowControl w:val="0"/>
        <w:pBdr>
          <w:top w:val="nil"/>
          <w:left w:val="nil"/>
          <w:bottom w:val="nil"/>
          <w:right w:val="nil"/>
          <w:between w:val="nil"/>
        </w:pBdr>
        <w:spacing w:before="196"/>
        <w:ind w:left="431" w:right="2787"/>
        <w:rPr>
          <w:rFonts w:ascii="Times New Roman" w:eastAsia="Times New Roman" w:hAnsi="Times New Roman" w:cs="Times New Roman"/>
          <w:color w:val="000000"/>
        </w:rPr>
      </w:pPr>
      <w:r>
        <w:rPr>
          <w:rFonts w:ascii="Times New Roman" w:eastAsia="Times New Roman" w:hAnsi="Times New Roman" w:cs="Times New Roman"/>
          <w:color w:val="000000"/>
        </w:rPr>
        <w:t xml:space="preserve">Graphology </w:t>
      </w:r>
    </w:p>
    <w:p w:rsidR="00796B9D" w:rsidRDefault="00B3068C">
      <w:pPr>
        <w:widowControl w:val="0"/>
        <w:pBdr>
          <w:top w:val="nil"/>
          <w:left w:val="nil"/>
          <w:bottom w:val="nil"/>
          <w:right w:val="nil"/>
          <w:between w:val="nil"/>
        </w:pBdr>
        <w:ind w:left="-68" w:right="2447"/>
        <w:rPr>
          <w:rFonts w:ascii="Times New Roman" w:eastAsia="Times New Roman" w:hAnsi="Times New Roman" w:cs="Times New Roman"/>
          <w:color w:val="ED7D31"/>
          <w:sz w:val="26"/>
          <w:szCs w:val="26"/>
        </w:rPr>
      </w:pPr>
      <w:r>
        <w:rPr>
          <w:rFonts w:ascii="Times New Roman" w:eastAsia="Times New Roman" w:hAnsi="Times New Roman" w:cs="Times New Roman"/>
          <w:color w:val="ED7D31"/>
          <w:sz w:val="26"/>
          <w:szCs w:val="26"/>
        </w:rPr>
        <w:t xml:space="preserve">Related Concepts </w:t>
      </w:r>
    </w:p>
    <w:p w:rsidR="00796B9D" w:rsidRDefault="00B3068C">
      <w:pPr>
        <w:widowControl w:val="0"/>
        <w:pBdr>
          <w:top w:val="nil"/>
          <w:left w:val="nil"/>
          <w:bottom w:val="nil"/>
          <w:right w:val="nil"/>
          <w:between w:val="nil"/>
        </w:pBdr>
        <w:spacing w:before="216"/>
        <w:ind w:left="-68" w:right="3604"/>
        <w:rPr>
          <w:rFonts w:ascii="Times New Roman" w:eastAsia="Times New Roman" w:hAnsi="Times New Roman" w:cs="Times New Roman"/>
          <w:color w:val="000000"/>
        </w:rPr>
      </w:pPr>
      <w:r>
        <w:rPr>
          <w:rFonts w:ascii="Times New Roman" w:eastAsia="Times New Roman" w:hAnsi="Times New Roman" w:cs="Times New Roman"/>
          <w:color w:val="000000"/>
        </w:rPr>
        <w:t xml:space="preserve">Register </w:t>
      </w:r>
    </w:p>
    <w:p w:rsidR="00796B9D" w:rsidRDefault="00B3068C">
      <w:pPr>
        <w:widowControl w:val="0"/>
        <w:pBdr>
          <w:top w:val="nil"/>
          <w:left w:val="nil"/>
          <w:bottom w:val="nil"/>
          <w:right w:val="nil"/>
          <w:between w:val="nil"/>
        </w:pBdr>
        <w:spacing w:before="196"/>
        <w:ind w:left="-68" w:right="3806"/>
        <w:rPr>
          <w:rFonts w:ascii="Times New Roman" w:eastAsia="Times New Roman" w:hAnsi="Times New Roman" w:cs="Times New Roman"/>
          <w:color w:val="000000"/>
        </w:rPr>
      </w:pPr>
      <w:r>
        <w:rPr>
          <w:rFonts w:ascii="Times New Roman" w:eastAsia="Times New Roman" w:hAnsi="Times New Roman" w:cs="Times New Roman"/>
          <w:color w:val="000000"/>
        </w:rPr>
        <w:t xml:space="preserve">Mode </w:t>
      </w:r>
    </w:p>
    <w:p w:rsidR="00796B9D" w:rsidRDefault="00B3068C">
      <w:pPr>
        <w:widowControl w:val="0"/>
        <w:pBdr>
          <w:top w:val="nil"/>
          <w:left w:val="nil"/>
          <w:bottom w:val="nil"/>
          <w:right w:val="nil"/>
          <w:between w:val="nil"/>
        </w:pBdr>
        <w:spacing w:before="201"/>
        <w:ind w:left="-68" w:right="3662"/>
        <w:rPr>
          <w:rFonts w:ascii="Times New Roman" w:eastAsia="Times New Roman" w:hAnsi="Times New Roman" w:cs="Times New Roman"/>
          <w:color w:val="000000"/>
        </w:rPr>
      </w:pPr>
      <w:r>
        <w:rPr>
          <w:rFonts w:ascii="Times New Roman" w:eastAsia="Times New Roman" w:hAnsi="Times New Roman" w:cs="Times New Roman"/>
          <w:color w:val="000000"/>
        </w:rPr>
        <w:t xml:space="preserve">Idiolect </w:t>
      </w:r>
    </w:p>
    <w:p w:rsidR="00796B9D" w:rsidRDefault="00B3068C">
      <w:pPr>
        <w:widowControl w:val="0"/>
        <w:pBdr>
          <w:top w:val="nil"/>
          <w:left w:val="nil"/>
          <w:bottom w:val="nil"/>
          <w:right w:val="nil"/>
          <w:between w:val="nil"/>
        </w:pBdr>
        <w:spacing w:before="201"/>
        <w:ind w:left="-68" w:right="3523"/>
        <w:rPr>
          <w:rFonts w:ascii="Times New Roman" w:eastAsia="Times New Roman" w:hAnsi="Times New Roman" w:cs="Times New Roman"/>
          <w:color w:val="000000"/>
        </w:rPr>
      </w:pPr>
      <w:r>
        <w:rPr>
          <w:rFonts w:ascii="Times New Roman" w:eastAsia="Times New Roman" w:hAnsi="Times New Roman" w:cs="Times New Roman"/>
          <w:color w:val="000000"/>
        </w:rPr>
        <w:t xml:space="preserve">Sociolect </w:t>
      </w:r>
    </w:p>
    <w:p w:rsidR="00796B9D" w:rsidRDefault="00B3068C">
      <w:pPr>
        <w:widowControl w:val="0"/>
        <w:pBdr>
          <w:top w:val="nil"/>
          <w:left w:val="nil"/>
          <w:bottom w:val="nil"/>
          <w:right w:val="nil"/>
          <w:between w:val="nil"/>
        </w:pBdr>
        <w:spacing w:before="196"/>
        <w:ind w:left="-68" w:right="3710"/>
        <w:rPr>
          <w:rFonts w:ascii="Times New Roman" w:eastAsia="Times New Roman" w:hAnsi="Times New Roman" w:cs="Times New Roman"/>
          <w:color w:val="000000"/>
        </w:rPr>
      </w:pPr>
      <w:r>
        <w:rPr>
          <w:rFonts w:ascii="Times New Roman" w:eastAsia="Times New Roman" w:hAnsi="Times New Roman" w:cs="Times New Roman"/>
          <w:color w:val="000000"/>
        </w:rPr>
        <w:t xml:space="preserve">Dialect </w:t>
      </w:r>
    </w:p>
    <w:p w:rsidR="00796B9D" w:rsidRDefault="00B3068C">
      <w:pPr>
        <w:widowControl w:val="0"/>
        <w:pBdr>
          <w:top w:val="nil"/>
          <w:left w:val="nil"/>
          <w:bottom w:val="nil"/>
          <w:right w:val="nil"/>
          <w:between w:val="nil"/>
        </w:pBdr>
        <w:spacing w:before="201"/>
        <w:ind w:left="-68" w:right="3720"/>
        <w:rPr>
          <w:rFonts w:ascii="Times New Roman" w:eastAsia="Times New Roman" w:hAnsi="Times New Roman" w:cs="Times New Roman"/>
          <w:color w:val="000000"/>
        </w:rPr>
      </w:pPr>
      <w:r>
        <w:rPr>
          <w:rFonts w:ascii="Times New Roman" w:eastAsia="Times New Roman" w:hAnsi="Times New Roman" w:cs="Times New Roman"/>
          <w:color w:val="000000"/>
        </w:rPr>
        <w:t xml:space="preserve">Accent </w:t>
      </w:r>
    </w:p>
    <w:p w:rsidR="00796B9D" w:rsidRDefault="00B3068C">
      <w:pPr>
        <w:widowControl w:val="0"/>
        <w:pBdr>
          <w:top w:val="nil"/>
          <w:left w:val="nil"/>
          <w:bottom w:val="nil"/>
          <w:right w:val="nil"/>
          <w:between w:val="nil"/>
        </w:pBdr>
        <w:spacing w:before="201"/>
        <w:ind w:left="-68" w:right="2937"/>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Representation </w:t>
      </w:r>
    </w:p>
    <w:p w:rsidR="00796B9D" w:rsidRDefault="00B3068C">
      <w:pPr>
        <w:widowControl w:val="0"/>
        <w:pBdr>
          <w:top w:val="nil"/>
          <w:left w:val="nil"/>
          <w:bottom w:val="nil"/>
          <w:right w:val="nil"/>
          <w:between w:val="nil"/>
        </w:pBdr>
        <w:spacing w:before="3648"/>
        <w:ind w:left="4622" w:right="-447"/>
        <w:rPr>
          <w:rFonts w:ascii="Times New Roman" w:eastAsia="Times New Roman" w:hAnsi="Times New Roman" w:cs="Times New Roman"/>
          <w:color w:val="000000"/>
          <w:sz w:val="20"/>
          <w:szCs w:val="20"/>
        </w:rPr>
        <w:sectPr w:rsidR="00796B9D">
          <w:type w:val="continuous"/>
          <w:pgSz w:w="12240" w:h="15840"/>
          <w:pgMar w:top="1440" w:right="1440" w:bottom="1440" w:left="1440" w:header="0" w:footer="720" w:gutter="0"/>
          <w:cols w:num="2" w:space="720" w:equalWidth="0">
            <w:col w:w="4280" w:space="800"/>
            <w:col w:w="4280" w:space="0"/>
          </w:cols>
        </w:sectPr>
      </w:pPr>
      <w:r>
        <w:rPr>
          <w:rFonts w:ascii="Times New Roman" w:eastAsia="Times New Roman" w:hAnsi="Times New Roman" w:cs="Times New Roman"/>
          <w:color w:val="000000"/>
          <w:sz w:val="20"/>
          <w:szCs w:val="20"/>
        </w:rPr>
        <w:t xml:space="preserve">5 </w:t>
      </w:r>
    </w:p>
    <w:p w:rsidR="00796B9D" w:rsidRDefault="00B3068C">
      <w:pPr>
        <w:widowControl w:val="0"/>
        <w:pBdr>
          <w:top w:val="nil"/>
          <w:left w:val="nil"/>
          <w:bottom w:val="nil"/>
          <w:right w:val="nil"/>
          <w:between w:val="nil"/>
        </w:pBdr>
        <w:spacing w:before="1027"/>
        <w:ind w:left="431" w:right="5884"/>
        <w:rPr>
          <w:rFonts w:ascii="Times New Roman" w:eastAsia="Times New Roman" w:hAnsi="Times New Roman" w:cs="Times New Roman"/>
          <w:color w:val="ED7D31"/>
          <w:sz w:val="33"/>
          <w:szCs w:val="33"/>
        </w:rPr>
      </w:pPr>
      <w:r>
        <w:rPr>
          <w:rFonts w:ascii="Times New Roman" w:eastAsia="Times New Roman" w:hAnsi="Times New Roman" w:cs="Times New Roman"/>
          <w:color w:val="ED7D31"/>
          <w:sz w:val="33"/>
          <w:szCs w:val="33"/>
        </w:rPr>
        <w:lastRenderedPageBreak/>
        <w:t xml:space="preserve">Linguistic Frameworks </w:t>
      </w:r>
    </w:p>
    <w:p w:rsidR="00796B9D" w:rsidRDefault="00B3068C">
      <w:pPr>
        <w:widowControl w:val="0"/>
        <w:pBdr>
          <w:top w:val="nil"/>
          <w:left w:val="nil"/>
          <w:bottom w:val="nil"/>
          <w:right w:val="nil"/>
          <w:between w:val="nil"/>
        </w:pBdr>
        <w:spacing w:before="652"/>
        <w:ind w:left="431" w:right="638"/>
        <w:rPr>
          <w:rFonts w:ascii="Times New Roman" w:eastAsia="Times New Roman" w:hAnsi="Times New Roman" w:cs="Times New Roman"/>
          <w:color w:val="000000"/>
        </w:rPr>
      </w:pPr>
      <w:r>
        <w:rPr>
          <w:rFonts w:ascii="Times New Roman" w:eastAsia="Times New Roman" w:hAnsi="Times New Roman" w:cs="Times New Roman"/>
          <w:color w:val="000000"/>
          <w:sz w:val="26"/>
          <w:szCs w:val="26"/>
        </w:rPr>
        <w:t xml:space="preserve">Lexis - </w:t>
      </w:r>
      <w:r>
        <w:rPr>
          <w:rFonts w:ascii="Times New Roman" w:eastAsia="Times New Roman" w:hAnsi="Times New Roman" w:cs="Times New Roman"/>
          <w:color w:val="000000"/>
        </w:rPr>
        <w:t xml:space="preserve">The words used in text or spoken data; the words, phrases and idioms of language. </w:t>
      </w:r>
    </w:p>
    <w:p w:rsidR="00796B9D" w:rsidRDefault="00B3068C">
      <w:pPr>
        <w:widowControl w:val="0"/>
        <w:pBdr>
          <w:top w:val="nil"/>
          <w:left w:val="nil"/>
          <w:bottom w:val="nil"/>
          <w:right w:val="nil"/>
          <w:between w:val="nil"/>
        </w:pBdr>
        <w:spacing w:before="638"/>
        <w:ind w:left="431" w:right="6475"/>
        <w:rPr>
          <w:rFonts w:ascii="Times New Roman" w:eastAsia="Times New Roman" w:hAnsi="Times New Roman" w:cs="Times New Roman"/>
          <w:color w:val="ED7D31"/>
        </w:rPr>
      </w:pPr>
      <w:r>
        <w:rPr>
          <w:rFonts w:ascii="Times New Roman" w:eastAsia="Times New Roman" w:hAnsi="Times New Roman" w:cs="Times New Roman"/>
          <w:color w:val="ED7D31"/>
        </w:rPr>
        <w:t xml:space="preserve">Key Features may include: </w:t>
      </w:r>
    </w:p>
    <w:p w:rsidR="00796B9D" w:rsidRDefault="00B3068C">
      <w:pPr>
        <w:widowControl w:val="0"/>
        <w:pBdr>
          <w:top w:val="nil"/>
          <w:left w:val="nil"/>
          <w:bottom w:val="nil"/>
          <w:right w:val="nil"/>
          <w:between w:val="nil"/>
        </w:pBdr>
        <w:spacing w:before="211"/>
        <w:ind w:left="772" w:right="566"/>
        <w:rPr>
          <w:rFonts w:ascii="Times New Roman" w:eastAsia="Times New Roman" w:hAnsi="Times New Roman" w:cs="Times New Roman"/>
          <w:color w:val="000000"/>
        </w:rPr>
      </w:pPr>
      <w:r>
        <w:rPr>
          <w:rFonts w:ascii="Times New Roman" w:eastAsia="Times New Roman" w:hAnsi="Times New Roman" w:cs="Times New Roman"/>
          <w:color w:val="000000"/>
        </w:rPr>
        <w:t xml:space="preserve">• Choice of lexis, e.g. jargon (specialist terms), dialect, slang, colloquialisms, swearing, taboo terms, clichés, euphemisms, </w:t>
      </w:r>
      <w:proofErr w:type="spellStart"/>
      <w:r>
        <w:rPr>
          <w:rFonts w:ascii="Times New Roman" w:eastAsia="Times New Roman" w:hAnsi="Times New Roman" w:cs="Times New Roman"/>
          <w:color w:val="000000"/>
        </w:rPr>
        <w:t>dysphemisms</w:t>
      </w:r>
      <w:proofErr w:type="spellEnd"/>
      <w:r>
        <w:rPr>
          <w:rFonts w:ascii="Times New Roman" w:eastAsia="Times New Roman" w:hAnsi="Times New Roman" w:cs="Times New Roman"/>
          <w:color w:val="000000"/>
        </w:rPr>
        <w:t>, archai</w:t>
      </w:r>
      <w:r>
        <w:rPr>
          <w:rFonts w:ascii="Times New Roman" w:eastAsia="Times New Roman" w:hAnsi="Times New Roman" w:cs="Times New Roman"/>
          <w:color w:val="000000"/>
        </w:rPr>
        <w:t xml:space="preserve">sms (deliberate use of old- fashioned terms). </w:t>
      </w:r>
    </w:p>
    <w:p w:rsidR="00796B9D" w:rsidRDefault="00B3068C">
      <w:pPr>
        <w:widowControl w:val="0"/>
        <w:pBdr>
          <w:top w:val="nil"/>
          <w:left w:val="nil"/>
          <w:bottom w:val="nil"/>
          <w:right w:val="nil"/>
          <w:between w:val="nil"/>
        </w:pBdr>
        <w:spacing w:before="211"/>
        <w:ind w:left="772" w:right="604"/>
        <w:rPr>
          <w:rFonts w:ascii="Times New Roman" w:eastAsia="Times New Roman" w:hAnsi="Times New Roman" w:cs="Times New Roman"/>
          <w:color w:val="000000"/>
        </w:rPr>
      </w:pPr>
      <w:r>
        <w:rPr>
          <w:rFonts w:ascii="Times New Roman" w:eastAsia="Times New Roman" w:hAnsi="Times New Roman" w:cs="Times New Roman"/>
          <w:color w:val="000000"/>
        </w:rPr>
        <w:t xml:space="preserve">• Choices indicating factors such as levels of formality and education, e.g. elevated, literate, sophisticated, Latinate, unusual and polysyllabic terms (largely a reading or writing vocabulary) as opposed to simple, every-day, vernacular and monosyllabic </w:t>
      </w:r>
      <w:r>
        <w:rPr>
          <w:rFonts w:ascii="Times New Roman" w:eastAsia="Times New Roman" w:hAnsi="Times New Roman" w:cs="Times New Roman"/>
          <w:color w:val="000000"/>
        </w:rPr>
        <w:t xml:space="preserve">(largely a speaking vocabulary). </w:t>
      </w:r>
    </w:p>
    <w:p w:rsidR="00796B9D" w:rsidRDefault="00B3068C">
      <w:pPr>
        <w:widowControl w:val="0"/>
        <w:pBdr>
          <w:top w:val="nil"/>
          <w:left w:val="nil"/>
          <w:bottom w:val="nil"/>
          <w:right w:val="nil"/>
          <w:between w:val="nil"/>
        </w:pBdr>
        <w:spacing w:before="216"/>
        <w:ind w:left="772" w:right="5755"/>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concept of the lexeme. </w:t>
      </w:r>
    </w:p>
    <w:p w:rsidR="00796B9D" w:rsidRDefault="00B3068C">
      <w:pPr>
        <w:widowControl w:val="0"/>
        <w:pBdr>
          <w:top w:val="nil"/>
          <w:left w:val="nil"/>
          <w:bottom w:val="nil"/>
          <w:right w:val="nil"/>
          <w:between w:val="nil"/>
        </w:pBdr>
        <w:spacing w:before="211"/>
        <w:ind w:left="772" w:right="465"/>
        <w:rPr>
          <w:rFonts w:ascii="Times New Roman" w:eastAsia="Times New Roman" w:hAnsi="Times New Roman" w:cs="Times New Roman"/>
          <w:color w:val="000000"/>
        </w:rPr>
      </w:pPr>
      <w:r>
        <w:rPr>
          <w:rFonts w:ascii="Times New Roman" w:eastAsia="Times New Roman" w:hAnsi="Times New Roman" w:cs="Times New Roman"/>
          <w:color w:val="000000"/>
        </w:rPr>
        <w:t xml:space="preserve">• Types of word, e.g. compound, shortening, abbreviation, acronym, neologism, blend, loan word. </w:t>
      </w:r>
    </w:p>
    <w:p w:rsidR="00796B9D" w:rsidRDefault="00B3068C">
      <w:pPr>
        <w:widowControl w:val="0"/>
        <w:pBdr>
          <w:top w:val="nil"/>
          <w:left w:val="nil"/>
          <w:bottom w:val="nil"/>
          <w:right w:val="nil"/>
          <w:between w:val="nil"/>
        </w:pBdr>
        <w:spacing w:before="211"/>
        <w:ind w:left="772" w:right="2659"/>
        <w:rPr>
          <w:rFonts w:ascii="Times New Roman" w:eastAsia="Times New Roman" w:hAnsi="Times New Roman" w:cs="Times New Roman"/>
          <w:color w:val="000000"/>
        </w:rPr>
      </w:pPr>
      <w:r>
        <w:rPr>
          <w:rFonts w:ascii="Times New Roman" w:eastAsia="Times New Roman" w:hAnsi="Times New Roman" w:cs="Times New Roman"/>
          <w:color w:val="000000"/>
        </w:rPr>
        <w:t xml:space="preserve">• Use of recurring lexis from particular lexical (semantic) fields. </w:t>
      </w:r>
    </w:p>
    <w:p w:rsidR="00796B9D" w:rsidRDefault="00B3068C">
      <w:pPr>
        <w:widowControl w:val="0"/>
        <w:pBdr>
          <w:top w:val="nil"/>
          <w:left w:val="nil"/>
          <w:bottom w:val="nil"/>
          <w:right w:val="nil"/>
          <w:between w:val="nil"/>
        </w:pBdr>
        <w:spacing w:before="211"/>
        <w:ind w:left="772" w:right="1886"/>
        <w:rPr>
          <w:rFonts w:ascii="Times New Roman" w:eastAsia="Times New Roman" w:hAnsi="Times New Roman" w:cs="Times New Roman"/>
          <w:color w:val="000000"/>
        </w:rPr>
      </w:pPr>
      <w:r>
        <w:rPr>
          <w:rFonts w:ascii="Times New Roman" w:eastAsia="Times New Roman" w:hAnsi="Times New Roman" w:cs="Times New Roman"/>
          <w:color w:val="000000"/>
        </w:rPr>
        <w:t xml:space="preserve">• Collocations, whether common (predictable) or uncommon (deviant). </w:t>
      </w:r>
    </w:p>
    <w:p w:rsidR="00796B9D" w:rsidRDefault="00B3068C">
      <w:pPr>
        <w:widowControl w:val="0"/>
        <w:pBdr>
          <w:top w:val="nil"/>
          <w:left w:val="nil"/>
          <w:bottom w:val="nil"/>
          <w:right w:val="nil"/>
          <w:between w:val="nil"/>
        </w:pBdr>
        <w:spacing w:before="216"/>
        <w:ind w:left="772" w:right="777"/>
        <w:rPr>
          <w:rFonts w:ascii="Times New Roman" w:eastAsia="Times New Roman" w:hAnsi="Times New Roman" w:cs="Times New Roman"/>
          <w:color w:val="000000"/>
        </w:rPr>
      </w:pPr>
      <w:r>
        <w:rPr>
          <w:rFonts w:ascii="Times New Roman" w:eastAsia="Times New Roman" w:hAnsi="Times New Roman" w:cs="Times New Roman"/>
          <w:color w:val="000000"/>
        </w:rPr>
        <w:t xml:space="preserve">• Use of figurative language, e.g. metaphor, simile, pun, hyperbole, personification, metonymy, oxymoron. </w:t>
      </w:r>
    </w:p>
    <w:p w:rsidR="00796B9D" w:rsidRDefault="00B3068C" w:rsidP="00B3068C">
      <w:pPr>
        <w:widowControl w:val="0"/>
        <w:pBdr>
          <w:top w:val="nil"/>
          <w:left w:val="nil"/>
          <w:bottom w:val="nil"/>
          <w:right w:val="nil"/>
          <w:between w:val="nil"/>
        </w:pBdr>
        <w:spacing w:before="628"/>
        <w:ind w:left="431" w:right="537"/>
        <w:jc w:val="center"/>
        <w:rPr>
          <w:rFonts w:ascii="Times New Roman" w:eastAsia="Times New Roman" w:hAnsi="Times New Roman" w:cs="Times New Roman"/>
          <w:color w:val="000000"/>
        </w:rPr>
      </w:pPr>
      <w:r>
        <w:rPr>
          <w:rFonts w:ascii="Times New Roman" w:eastAsia="Times New Roman" w:hAnsi="Times New Roman" w:cs="Times New Roman"/>
          <w:color w:val="000000"/>
        </w:rPr>
        <w:t>Phew! Don’t panic, just look up some of these words, begin t</w:t>
      </w:r>
      <w:bookmarkStart w:id="0" w:name="_GoBack"/>
      <w:bookmarkEnd w:id="0"/>
      <w:r>
        <w:rPr>
          <w:rFonts w:ascii="Times New Roman" w:eastAsia="Times New Roman" w:hAnsi="Times New Roman" w:cs="Times New Roman"/>
          <w:color w:val="000000"/>
        </w:rPr>
        <w:t xml:space="preserve">o compile a glossary and learn a few for </w:t>
      </w:r>
      <w:proofErr w:type="gramStart"/>
      <w:r>
        <w:rPr>
          <w:rFonts w:ascii="Times New Roman" w:eastAsia="Times New Roman" w:hAnsi="Times New Roman" w:cs="Times New Roman"/>
          <w:color w:val="000000"/>
        </w:rPr>
        <w:t>now.</w:t>
      </w:r>
      <w:proofErr w:type="gramEnd"/>
      <w:r>
        <w:rPr>
          <w:rFonts w:ascii="Times New Roman" w:eastAsia="Times New Roman" w:hAnsi="Times New Roman" w:cs="Times New Roman"/>
          <w:color w:val="000000"/>
        </w:rPr>
        <w:t xml:space="preserve"> You might start with jargon and see if it applies to the list of </w:t>
      </w:r>
      <w:proofErr w:type="gramStart"/>
      <w:r>
        <w:rPr>
          <w:rFonts w:ascii="Times New Roman" w:eastAsia="Times New Roman" w:hAnsi="Times New Roman" w:cs="Times New Roman"/>
          <w:color w:val="000000"/>
        </w:rPr>
        <w:t>words</w:t>
      </w:r>
      <w:proofErr w:type="gramEnd"/>
      <w:r>
        <w:rPr>
          <w:rFonts w:ascii="Times New Roman" w:eastAsia="Times New Roman" w:hAnsi="Times New Roman" w:cs="Times New Roman"/>
          <w:color w:val="000000"/>
        </w:rPr>
        <w:t xml:space="preserve"> you have been given so far! Then go to the last bullet point and see how many y</w:t>
      </w:r>
      <w:r>
        <w:rPr>
          <w:rFonts w:ascii="Times New Roman" w:eastAsia="Times New Roman" w:hAnsi="Times New Roman" w:cs="Times New Roman"/>
          <w:color w:val="000000"/>
        </w:rPr>
        <w:t>ou recognise from your GCSE studies.</w:t>
      </w:r>
    </w:p>
    <w:p w:rsidR="00796B9D" w:rsidRDefault="00B3068C">
      <w:pPr>
        <w:widowControl w:val="0"/>
        <w:pBdr>
          <w:top w:val="nil"/>
          <w:left w:val="nil"/>
          <w:bottom w:val="nil"/>
          <w:right w:val="nil"/>
          <w:between w:val="nil"/>
        </w:pBdr>
        <w:spacing w:before="3393"/>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6 </w:t>
      </w:r>
    </w:p>
    <w:p w:rsidR="00796B9D" w:rsidRDefault="00B3068C">
      <w:pPr>
        <w:widowControl w:val="0"/>
        <w:pBdr>
          <w:top w:val="nil"/>
          <w:left w:val="nil"/>
          <w:bottom w:val="nil"/>
          <w:right w:val="nil"/>
          <w:between w:val="nil"/>
        </w:pBdr>
        <w:ind w:left="431" w:right="513"/>
        <w:rPr>
          <w:rFonts w:ascii="Times New Roman" w:eastAsia="Times New Roman" w:hAnsi="Times New Roman" w:cs="Times New Roman"/>
          <w:color w:val="000000"/>
        </w:rPr>
      </w:pPr>
      <w:r>
        <w:rPr>
          <w:rFonts w:ascii="Times New Roman" w:eastAsia="Times New Roman" w:hAnsi="Times New Roman" w:cs="Times New Roman"/>
          <w:color w:val="000000"/>
        </w:rPr>
        <w:t>All language users make choices about the words they use and the meanings they wish to convey. These choices can range from how formal or informal words are, how sophisticated or simple, through to the contrasts and</w:t>
      </w:r>
      <w:r>
        <w:rPr>
          <w:rFonts w:ascii="Times New Roman" w:eastAsia="Times New Roman" w:hAnsi="Times New Roman" w:cs="Times New Roman"/>
          <w:color w:val="000000"/>
        </w:rPr>
        <w:t xml:space="preserve"> similarities in meaning between the words they use. </w:t>
      </w:r>
    </w:p>
    <w:p w:rsidR="00796B9D" w:rsidRDefault="00B3068C">
      <w:pPr>
        <w:widowControl w:val="0"/>
        <w:pBdr>
          <w:top w:val="nil"/>
          <w:left w:val="nil"/>
          <w:bottom w:val="nil"/>
          <w:right w:val="nil"/>
          <w:between w:val="nil"/>
        </w:pBdr>
        <w:spacing w:before="201"/>
        <w:ind w:left="431" w:right="940"/>
        <w:rPr>
          <w:rFonts w:ascii="Times New Roman" w:eastAsia="Times New Roman" w:hAnsi="Times New Roman" w:cs="Times New Roman"/>
          <w:color w:val="000000"/>
        </w:rPr>
      </w:pPr>
      <w:r>
        <w:rPr>
          <w:rFonts w:ascii="Times New Roman" w:eastAsia="Times New Roman" w:hAnsi="Times New Roman" w:cs="Times New Roman"/>
          <w:color w:val="000000"/>
        </w:rPr>
        <w:t xml:space="preserve">In language </w:t>
      </w:r>
      <w:proofErr w:type="gramStart"/>
      <w:r>
        <w:rPr>
          <w:rFonts w:ascii="Times New Roman" w:eastAsia="Times New Roman" w:hAnsi="Times New Roman" w:cs="Times New Roman"/>
          <w:color w:val="000000"/>
        </w:rPr>
        <w:t>study</w:t>
      </w:r>
      <w:proofErr w:type="gramEnd"/>
      <w:r>
        <w:rPr>
          <w:rFonts w:ascii="Times New Roman" w:eastAsia="Times New Roman" w:hAnsi="Times New Roman" w:cs="Times New Roman"/>
          <w:color w:val="000000"/>
        </w:rPr>
        <w:t xml:space="preserve"> we refer to the words themselves as lexis and meanings as semantics (we’ll look at this in a bit more detail next). Some lexis – core vocabulary – </w:t>
      </w:r>
      <w:proofErr w:type="gramStart"/>
      <w:r>
        <w:rPr>
          <w:rFonts w:ascii="Times New Roman" w:eastAsia="Times New Roman" w:hAnsi="Times New Roman" w:cs="Times New Roman"/>
          <w:color w:val="000000"/>
        </w:rPr>
        <w:t>is known</w:t>
      </w:r>
      <w:proofErr w:type="gramEnd"/>
      <w:r>
        <w:rPr>
          <w:rFonts w:ascii="Times New Roman" w:eastAsia="Times New Roman" w:hAnsi="Times New Roman" w:cs="Times New Roman"/>
          <w:color w:val="000000"/>
        </w:rPr>
        <w:t xml:space="preserve"> to about every user of English, while other words demand a higher level of educati</w:t>
      </w:r>
      <w:r>
        <w:rPr>
          <w:rFonts w:ascii="Times New Roman" w:eastAsia="Times New Roman" w:hAnsi="Times New Roman" w:cs="Times New Roman"/>
          <w:color w:val="000000"/>
        </w:rPr>
        <w:t xml:space="preserve">on or knowledge. </w:t>
      </w:r>
    </w:p>
    <w:p w:rsidR="00796B9D" w:rsidRDefault="00B3068C">
      <w:pPr>
        <w:widowControl w:val="0"/>
        <w:pBdr>
          <w:top w:val="nil"/>
          <w:left w:val="nil"/>
          <w:bottom w:val="nil"/>
          <w:right w:val="nil"/>
          <w:between w:val="nil"/>
        </w:pBdr>
        <w:spacing w:before="201"/>
        <w:ind w:left="431" w:right="1967"/>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Take a look</w:t>
      </w:r>
      <w:proofErr w:type="gramEnd"/>
      <w:r>
        <w:rPr>
          <w:rFonts w:ascii="Times New Roman" w:eastAsia="Times New Roman" w:hAnsi="Times New Roman" w:cs="Times New Roman"/>
          <w:color w:val="000000"/>
        </w:rPr>
        <w:t xml:space="preserve"> at the following examples of words and phrases in texts 1 and 2. </w:t>
      </w:r>
    </w:p>
    <w:p w:rsidR="00796B9D" w:rsidRDefault="00B3068C">
      <w:pPr>
        <w:widowControl w:val="0"/>
        <w:pBdr>
          <w:top w:val="nil"/>
          <w:left w:val="nil"/>
          <w:bottom w:val="nil"/>
          <w:right w:val="nil"/>
          <w:between w:val="nil"/>
        </w:pBdr>
        <w:spacing w:before="201"/>
        <w:ind w:left="431" w:right="6508"/>
        <w:rPr>
          <w:rFonts w:ascii="Times New Roman" w:eastAsia="Times New Roman" w:hAnsi="Times New Roman" w:cs="Times New Roman"/>
          <w:color w:val="000000"/>
        </w:rPr>
      </w:pPr>
      <w:r>
        <w:rPr>
          <w:rFonts w:ascii="Times New Roman" w:eastAsia="Times New Roman" w:hAnsi="Times New Roman" w:cs="Times New Roman"/>
          <w:color w:val="000000"/>
        </w:rPr>
        <w:t xml:space="preserve">1. grub/food/nourishment </w:t>
      </w:r>
    </w:p>
    <w:p w:rsidR="00796B9D" w:rsidRDefault="00B3068C">
      <w:pPr>
        <w:widowControl w:val="0"/>
        <w:pBdr>
          <w:top w:val="nil"/>
          <w:left w:val="nil"/>
          <w:bottom w:val="nil"/>
          <w:right w:val="nil"/>
          <w:between w:val="nil"/>
        </w:pBdr>
        <w:spacing w:before="196"/>
        <w:ind w:left="431" w:right="5376"/>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proofErr w:type="gramStart"/>
      <w:r>
        <w:rPr>
          <w:rFonts w:ascii="Times New Roman" w:eastAsia="Times New Roman" w:hAnsi="Times New Roman" w:cs="Times New Roman"/>
          <w:color w:val="000000"/>
        </w:rPr>
        <w:t>go</w:t>
      </w:r>
      <w:proofErr w:type="gramEnd"/>
      <w:r>
        <w:rPr>
          <w:rFonts w:ascii="Times New Roman" w:eastAsia="Times New Roman" w:hAnsi="Times New Roman" w:cs="Times New Roman"/>
          <w:color w:val="000000"/>
        </w:rPr>
        <w:t xml:space="preserve"> up/ascend and go down/descend </w:t>
      </w:r>
    </w:p>
    <w:p w:rsidR="00796B9D" w:rsidRDefault="00B3068C">
      <w:pPr>
        <w:widowControl w:val="0"/>
        <w:pBdr>
          <w:top w:val="nil"/>
          <w:left w:val="nil"/>
          <w:bottom w:val="nil"/>
          <w:right w:val="nil"/>
          <w:between w:val="nil"/>
        </w:pBdr>
        <w:spacing w:before="201"/>
        <w:ind w:left="431" w:right="1569"/>
        <w:rPr>
          <w:rFonts w:ascii="Times New Roman" w:eastAsia="Times New Roman" w:hAnsi="Times New Roman" w:cs="Times New Roman"/>
          <w:color w:val="000000"/>
        </w:rPr>
      </w:pPr>
      <w:r>
        <w:rPr>
          <w:rFonts w:ascii="Times New Roman" w:eastAsia="Times New Roman" w:hAnsi="Times New Roman" w:cs="Times New Roman"/>
          <w:color w:val="000000"/>
        </w:rPr>
        <w:t xml:space="preserve">What do you notice about the levels of formality of the words or pairs of words? </w:t>
      </w:r>
    </w:p>
    <w:p w:rsidR="00796B9D" w:rsidRDefault="00B3068C">
      <w:pPr>
        <w:widowControl w:val="0"/>
        <w:pBdr>
          <w:top w:val="nil"/>
          <w:left w:val="nil"/>
          <w:bottom w:val="nil"/>
          <w:right w:val="nil"/>
          <w:between w:val="nil"/>
        </w:pBdr>
        <w:spacing w:before="216"/>
        <w:ind w:left="816" w:right="739"/>
        <w:rPr>
          <w:rFonts w:ascii="Times New Roman" w:eastAsia="Times New Roman" w:hAnsi="Times New Roman" w:cs="Times New Roman"/>
          <w:color w:val="000000"/>
        </w:rPr>
      </w:pPr>
      <w:r>
        <w:rPr>
          <w:rFonts w:ascii="Times New Roman" w:eastAsia="Times New Roman" w:hAnsi="Times New Roman" w:cs="Times New Roman"/>
          <w:color w:val="000000"/>
        </w:rPr>
        <w:t xml:space="preserve">• Are there situations where you think you might use one of these words instead of another? </w:t>
      </w:r>
    </w:p>
    <w:p w:rsidR="00796B9D" w:rsidRDefault="00B3068C">
      <w:pPr>
        <w:widowControl w:val="0"/>
        <w:pBdr>
          <w:top w:val="nil"/>
          <w:left w:val="nil"/>
          <w:bottom w:val="nil"/>
          <w:right w:val="nil"/>
          <w:between w:val="nil"/>
        </w:pBdr>
        <w:spacing w:before="62"/>
        <w:ind w:left="816" w:right="4540"/>
        <w:rPr>
          <w:rFonts w:ascii="Times New Roman" w:eastAsia="Times New Roman" w:hAnsi="Times New Roman" w:cs="Times New Roman"/>
          <w:color w:val="000000"/>
        </w:rPr>
      </w:pPr>
      <w:r>
        <w:rPr>
          <w:rFonts w:ascii="Times New Roman" w:eastAsia="Times New Roman" w:hAnsi="Times New Roman" w:cs="Times New Roman"/>
          <w:color w:val="000000"/>
        </w:rPr>
        <w:t xml:space="preserve">• If so, what factors might influence you? </w:t>
      </w:r>
    </w:p>
    <w:p w:rsidR="00796B9D" w:rsidRDefault="00B3068C">
      <w:pPr>
        <w:widowControl w:val="0"/>
        <w:pBdr>
          <w:top w:val="nil"/>
          <w:left w:val="nil"/>
          <w:bottom w:val="nil"/>
          <w:right w:val="nil"/>
          <w:between w:val="nil"/>
        </w:pBdr>
        <w:spacing w:before="62"/>
        <w:ind w:left="816" w:right="1675"/>
        <w:rPr>
          <w:rFonts w:ascii="Times New Roman" w:eastAsia="Times New Roman" w:hAnsi="Times New Roman" w:cs="Times New Roman"/>
          <w:color w:val="000000"/>
        </w:rPr>
      </w:pPr>
      <w:r>
        <w:rPr>
          <w:rFonts w:ascii="Times New Roman" w:eastAsia="Times New Roman" w:hAnsi="Times New Roman" w:cs="Times New Roman"/>
          <w:color w:val="000000"/>
        </w:rPr>
        <w:t xml:space="preserve">• If you were writing, do you think you might choose one over the other? </w:t>
      </w:r>
    </w:p>
    <w:p w:rsidR="00796B9D" w:rsidRDefault="00B3068C">
      <w:pPr>
        <w:widowControl w:val="0"/>
        <w:pBdr>
          <w:top w:val="nil"/>
          <w:left w:val="nil"/>
          <w:bottom w:val="nil"/>
          <w:right w:val="nil"/>
          <w:between w:val="nil"/>
        </w:pBdr>
        <w:spacing w:before="1315"/>
        <w:ind w:left="1324" w:right="427"/>
        <w:rPr>
          <w:rFonts w:ascii="Times New Roman" w:eastAsia="Times New Roman" w:hAnsi="Times New Roman" w:cs="Times New Roman"/>
          <w:color w:val="ED7D31"/>
        </w:rPr>
      </w:pPr>
      <w:r>
        <w:rPr>
          <w:rFonts w:ascii="Times New Roman" w:eastAsia="Times New Roman" w:hAnsi="Times New Roman" w:cs="Times New Roman"/>
          <w:color w:val="ED7D31"/>
        </w:rPr>
        <w:t xml:space="preserve">List as many words for ‘drunk’ as you can, trying to cover as many different registers (levels of formality and informality). Try to think about what your parents and grandparents would say, </w:t>
      </w:r>
      <w:proofErr w:type="gramStart"/>
      <w:r>
        <w:rPr>
          <w:rFonts w:ascii="Times New Roman" w:eastAsia="Times New Roman" w:hAnsi="Times New Roman" w:cs="Times New Roman"/>
          <w:color w:val="ED7D31"/>
        </w:rPr>
        <w:t>and also</w:t>
      </w:r>
      <w:proofErr w:type="gramEnd"/>
      <w:r>
        <w:rPr>
          <w:rFonts w:ascii="Times New Roman" w:eastAsia="Times New Roman" w:hAnsi="Times New Roman" w:cs="Times New Roman"/>
          <w:color w:val="ED7D31"/>
        </w:rPr>
        <w:t xml:space="preserve"> think about different contexts, e.g. what would you say </w:t>
      </w:r>
      <w:r>
        <w:rPr>
          <w:rFonts w:ascii="Times New Roman" w:eastAsia="Times New Roman" w:hAnsi="Times New Roman" w:cs="Times New Roman"/>
          <w:color w:val="ED7D31"/>
        </w:rPr>
        <w:t xml:space="preserve">to a police officer / teacher and what would you say to your friends. </w:t>
      </w:r>
    </w:p>
    <w:p w:rsidR="00796B9D" w:rsidRDefault="00B3068C">
      <w:pPr>
        <w:widowControl w:val="0"/>
        <w:pBdr>
          <w:top w:val="nil"/>
          <w:left w:val="nil"/>
          <w:bottom w:val="nil"/>
          <w:right w:val="nil"/>
          <w:between w:val="nil"/>
        </w:pBdr>
        <w:spacing w:before="220"/>
        <w:ind w:left="1324" w:right="460"/>
        <w:rPr>
          <w:rFonts w:ascii="Times New Roman" w:eastAsia="Times New Roman" w:hAnsi="Times New Roman" w:cs="Times New Roman"/>
          <w:color w:val="ED7D31"/>
        </w:rPr>
      </w:pPr>
      <w:proofErr w:type="gramStart"/>
      <w:r>
        <w:rPr>
          <w:rFonts w:ascii="Times New Roman" w:eastAsia="Times New Roman" w:hAnsi="Times New Roman" w:cs="Times New Roman"/>
          <w:color w:val="ED7D31"/>
        </w:rPr>
        <w:t>Next</w:t>
      </w:r>
      <w:proofErr w:type="gramEnd"/>
      <w:r>
        <w:rPr>
          <w:rFonts w:ascii="Times New Roman" w:eastAsia="Times New Roman" w:hAnsi="Times New Roman" w:cs="Times New Roman"/>
          <w:color w:val="ED7D31"/>
        </w:rPr>
        <w:t xml:space="preserve"> you need to get your words in rank order, from most formal to least. Once </w:t>
      </w:r>
      <w:proofErr w:type="gramStart"/>
      <w:r>
        <w:rPr>
          <w:rFonts w:ascii="Times New Roman" w:eastAsia="Times New Roman" w:hAnsi="Times New Roman" w:cs="Times New Roman"/>
          <w:color w:val="ED7D31"/>
        </w:rPr>
        <w:t>that’s</w:t>
      </w:r>
      <w:proofErr w:type="gramEnd"/>
      <w:r>
        <w:rPr>
          <w:rFonts w:ascii="Times New Roman" w:eastAsia="Times New Roman" w:hAnsi="Times New Roman" w:cs="Times New Roman"/>
          <w:color w:val="ED7D31"/>
        </w:rPr>
        <w:t xml:space="preserve"> done, try applying some lexical labels to them. Do you have examples for each of the following terms? If not, can you add some for the categories you </w:t>
      </w:r>
      <w:proofErr w:type="gramStart"/>
      <w:r>
        <w:rPr>
          <w:rFonts w:ascii="Times New Roman" w:eastAsia="Times New Roman" w:hAnsi="Times New Roman" w:cs="Times New Roman"/>
          <w:color w:val="ED7D31"/>
        </w:rPr>
        <w:t>don’t</w:t>
      </w:r>
      <w:proofErr w:type="gramEnd"/>
      <w:r>
        <w:rPr>
          <w:rFonts w:ascii="Times New Roman" w:eastAsia="Times New Roman" w:hAnsi="Times New Roman" w:cs="Times New Roman"/>
          <w:color w:val="ED7D31"/>
        </w:rPr>
        <w:t xml:space="preserve"> yet have? </w:t>
      </w:r>
    </w:p>
    <w:p w:rsidR="00796B9D" w:rsidRDefault="00B3068C">
      <w:pPr>
        <w:widowControl w:val="0"/>
        <w:pBdr>
          <w:top w:val="nil"/>
          <w:left w:val="nil"/>
          <w:bottom w:val="nil"/>
          <w:right w:val="nil"/>
          <w:between w:val="nil"/>
        </w:pBdr>
        <w:spacing w:before="691"/>
        <w:ind w:left="1276" w:right="2092"/>
        <w:rPr>
          <w:rFonts w:ascii="Times New Roman" w:eastAsia="Times New Roman" w:hAnsi="Times New Roman" w:cs="Times New Roman"/>
          <w:color w:val="ED7D31"/>
        </w:rPr>
      </w:pPr>
      <w:r>
        <w:rPr>
          <w:rFonts w:ascii="Times New Roman" w:eastAsia="Times New Roman" w:hAnsi="Times New Roman" w:cs="Times New Roman"/>
          <w:color w:val="ED7D31"/>
        </w:rPr>
        <w:lastRenderedPageBreak/>
        <w:t>For</w:t>
      </w:r>
      <w:r>
        <w:rPr>
          <w:rFonts w:ascii="Times New Roman" w:eastAsia="Times New Roman" w:hAnsi="Times New Roman" w:cs="Times New Roman"/>
          <w:color w:val="ED7D31"/>
        </w:rPr>
        <w:t xml:space="preserve">mal Technical Informal </w:t>
      </w:r>
    </w:p>
    <w:p w:rsidR="00796B9D" w:rsidRDefault="00B3068C">
      <w:pPr>
        <w:widowControl w:val="0"/>
        <w:pBdr>
          <w:top w:val="nil"/>
          <w:left w:val="nil"/>
          <w:bottom w:val="nil"/>
          <w:right w:val="nil"/>
          <w:between w:val="nil"/>
        </w:pBdr>
        <w:spacing w:before="475"/>
        <w:ind w:left="1276" w:right="2390"/>
        <w:rPr>
          <w:rFonts w:ascii="Times New Roman" w:eastAsia="Times New Roman" w:hAnsi="Times New Roman" w:cs="Times New Roman"/>
          <w:color w:val="ED7D31"/>
        </w:rPr>
      </w:pPr>
      <w:r>
        <w:rPr>
          <w:rFonts w:ascii="Times New Roman" w:eastAsia="Times New Roman" w:hAnsi="Times New Roman" w:cs="Times New Roman"/>
          <w:color w:val="ED7D31"/>
        </w:rPr>
        <w:t xml:space="preserve">Colloquial Impolite Slang </w:t>
      </w:r>
    </w:p>
    <w:p w:rsidR="00796B9D" w:rsidRDefault="00B3068C">
      <w:pPr>
        <w:widowControl w:val="0"/>
        <w:pBdr>
          <w:top w:val="nil"/>
          <w:left w:val="nil"/>
          <w:bottom w:val="nil"/>
          <w:right w:val="nil"/>
          <w:between w:val="nil"/>
        </w:pBdr>
        <w:spacing w:before="480"/>
        <w:ind w:left="1276" w:right="1790"/>
        <w:rPr>
          <w:rFonts w:ascii="Times New Roman" w:eastAsia="Times New Roman" w:hAnsi="Times New Roman" w:cs="Times New Roman"/>
          <w:color w:val="ED7D31"/>
        </w:rPr>
      </w:pPr>
      <w:r>
        <w:rPr>
          <w:rFonts w:ascii="Times New Roman" w:eastAsia="Times New Roman" w:hAnsi="Times New Roman" w:cs="Times New Roman"/>
          <w:color w:val="ED7D31"/>
        </w:rPr>
        <w:t xml:space="preserve">Taboo Dialect / Regional ‘Posh’ Slang </w:t>
      </w:r>
    </w:p>
    <w:p w:rsidR="00796B9D" w:rsidRDefault="00B3068C">
      <w:pPr>
        <w:widowControl w:val="0"/>
        <w:pBdr>
          <w:top w:val="nil"/>
          <w:left w:val="nil"/>
          <w:bottom w:val="nil"/>
          <w:right w:val="nil"/>
          <w:between w:val="nil"/>
        </w:pBdr>
        <w:spacing w:before="475"/>
        <w:ind w:left="1276" w:right="1689"/>
        <w:rPr>
          <w:rFonts w:ascii="Times New Roman" w:eastAsia="Times New Roman" w:hAnsi="Times New Roman" w:cs="Times New Roman"/>
          <w:color w:val="ED7D31"/>
        </w:rPr>
      </w:pPr>
      <w:r>
        <w:rPr>
          <w:rFonts w:ascii="Times New Roman" w:eastAsia="Times New Roman" w:hAnsi="Times New Roman" w:cs="Times New Roman"/>
          <w:color w:val="ED7D31"/>
        </w:rPr>
        <w:t xml:space="preserve">Old Fashioned Older People’s Slang ‘Youth’ Slang </w:t>
      </w:r>
    </w:p>
    <w:p w:rsidR="00796B9D" w:rsidRDefault="00B3068C">
      <w:pPr>
        <w:widowControl w:val="0"/>
        <w:pBdr>
          <w:top w:val="nil"/>
          <w:left w:val="nil"/>
          <w:bottom w:val="nil"/>
          <w:right w:val="nil"/>
          <w:between w:val="nil"/>
        </w:pBdr>
        <w:spacing w:before="1483"/>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w:t>
      </w:r>
    </w:p>
    <w:p w:rsidR="00796B9D" w:rsidRDefault="00B3068C">
      <w:pPr>
        <w:widowControl w:val="0"/>
        <w:pBdr>
          <w:top w:val="nil"/>
          <w:left w:val="nil"/>
          <w:bottom w:val="nil"/>
          <w:right w:val="nil"/>
          <w:between w:val="nil"/>
        </w:pBdr>
        <w:spacing w:before="360"/>
        <w:ind w:left="1080" w:right="878"/>
        <w:rPr>
          <w:rFonts w:ascii="Times New Roman" w:eastAsia="Times New Roman" w:hAnsi="Times New Roman" w:cs="Times New Roman"/>
          <w:color w:val="ED7D31"/>
        </w:rPr>
      </w:pPr>
      <w:r>
        <w:rPr>
          <w:rFonts w:ascii="Times New Roman" w:eastAsia="Times New Roman" w:hAnsi="Times New Roman" w:cs="Times New Roman"/>
          <w:color w:val="ED7D31"/>
        </w:rPr>
        <w:t xml:space="preserve">Think of an event that has happened to you recently/or something that you have heard about. </w:t>
      </w:r>
    </w:p>
    <w:p w:rsidR="00796B9D" w:rsidRDefault="00B3068C">
      <w:pPr>
        <w:widowControl w:val="0"/>
        <w:pBdr>
          <w:top w:val="nil"/>
          <w:left w:val="nil"/>
          <w:bottom w:val="nil"/>
          <w:right w:val="nil"/>
          <w:between w:val="nil"/>
        </w:pBdr>
        <w:spacing w:before="220"/>
        <w:ind w:left="1080" w:right="4094"/>
        <w:rPr>
          <w:rFonts w:ascii="Times New Roman" w:eastAsia="Times New Roman" w:hAnsi="Times New Roman" w:cs="Times New Roman"/>
          <w:color w:val="ED7D31"/>
        </w:rPr>
      </w:pPr>
      <w:r>
        <w:rPr>
          <w:rFonts w:ascii="Times New Roman" w:eastAsia="Times New Roman" w:hAnsi="Times New Roman" w:cs="Times New Roman"/>
          <w:color w:val="ED7D31"/>
        </w:rPr>
        <w:t xml:space="preserve">Write three accounts of the event where you: </w:t>
      </w:r>
    </w:p>
    <w:p w:rsidR="00796B9D" w:rsidRDefault="00B3068C">
      <w:pPr>
        <w:widowControl w:val="0"/>
        <w:pBdr>
          <w:top w:val="nil"/>
          <w:left w:val="nil"/>
          <w:bottom w:val="nil"/>
          <w:right w:val="nil"/>
          <w:between w:val="nil"/>
        </w:pBdr>
        <w:spacing w:before="220"/>
        <w:ind w:left="1420" w:right="3326"/>
        <w:rPr>
          <w:rFonts w:ascii="Times New Roman" w:eastAsia="Times New Roman" w:hAnsi="Times New Roman" w:cs="Times New Roman"/>
          <w:color w:val="ED7D31"/>
        </w:rPr>
      </w:pPr>
      <w:r>
        <w:rPr>
          <w:rFonts w:ascii="Times New Roman" w:eastAsia="Times New Roman" w:hAnsi="Times New Roman" w:cs="Times New Roman"/>
          <w:color w:val="ED7D31"/>
        </w:rPr>
        <w:t xml:space="preserve">1) Describe what happened to the head teacher 2) Describe what happened to a school friend 3) Describe what happened to your grandparents </w:t>
      </w:r>
    </w:p>
    <w:p w:rsidR="00796B9D" w:rsidRDefault="00B3068C">
      <w:pPr>
        <w:widowControl w:val="0"/>
        <w:pBdr>
          <w:top w:val="nil"/>
          <w:left w:val="nil"/>
          <w:bottom w:val="nil"/>
          <w:right w:val="nil"/>
          <w:between w:val="nil"/>
        </w:pBdr>
        <w:spacing w:before="220"/>
        <w:ind w:left="1080" w:right="1084"/>
        <w:rPr>
          <w:rFonts w:ascii="Times New Roman" w:eastAsia="Times New Roman" w:hAnsi="Times New Roman" w:cs="Times New Roman"/>
          <w:color w:val="ED7D31"/>
        </w:rPr>
      </w:pPr>
      <w:r>
        <w:rPr>
          <w:rFonts w:ascii="Times New Roman" w:eastAsia="Times New Roman" w:hAnsi="Times New Roman" w:cs="Times New Roman"/>
          <w:color w:val="ED7D31"/>
        </w:rPr>
        <w:t xml:space="preserve">Write a paragraph or two explaining the differences in the lexis you have used. </w:t>
      </w:r>
    </w:p>
    <w:p w:rsidR="00796B9D" w:rsidRDefault="00B3068C">
      <w:pPr>
        <w:widowControl w:val="0"/>
        <w:pBdr>
          <w:top w:val="nil"/>
          <w:left w:val="nil"/>
          <w:bottom w:val="nil"/>
          <w:right w:val="nil"/>
          <w:between w:val="nil"/>
        </w:pBdr>
        <w:spacing w:before="10382"/>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8 </w:t>
      </w:r>
    </w:p>
    <w:p w:rsidR="00796B9D" w:rsidRDefault="00B3068C">
      <w:pPr>
        <w:widowControl w:val="0"/>
        <w:pBdr>
          <w:top w:val="nil"/>
          <w:left w:val="nil"/>
          <w:bottom w:val="nil"/>
          <w:right w:val="nil"/>
          <w:between w:val="nil"/>
        </w:pBdr>
        <w:ind w:left="431" w:right="552"/>
        <w:rPr>
          <w:rFonts w:ascii="Times New Roman" w:eastAsia="Times New Roman" w:hAnsi="Times New Roman" w:cs="Times New Roman"/>
          <w:color w:val="000000"/>
        </w:rPr>
      </w:pPr>
      <w:r>
        <w:rPr>
          <w:rFonts w:ascii="Times New Roman" w:eastAsia="Times New Roman" w:hAnsi="Times New Roman" w:cs="Times New Roman"/>
          <w:color w:val="000000"/>
          <w:sz w:val="26"/>
          <w:szCs w:val="26"/>
        </w:rPr>
        <w:t xml:space="preserve">Semantics - </w:t>
      </w:r>
      <w:r>
        <w:rPr>
          <w:rFonts w:ascii="Times New Roman" w:eastAsia="Times New Roman" w:hAnsi="Times New Roman" w:cs="Times New Roman"/>
          <w:color w:val="000000"/>
        </w:rPr>
        <w:t>The meaning of language. The semantics of a word is the meaning of it as given in a dictionary. The semantic meaning of a text is not always straightforward, th</w:t>
      </w:r>
      <w:r>
        <w:rPr>
          <w:rFonts w:ascii="Times New Roman" w:eastAsia="Times New Roman" w:hAnsi="Times New Roman" w:cs="Times New Roman"/>
          <w:color w:val="000000"/>
        </w:rPr>
        <w:t xml:space="preserve">ough, because we can add layers of meaning, for example through euphemisms or </w:t>
      </w:r>
      <w:proofErr w:type="spellStart"/>
      <w:r>
        <w:rPr>
          <w:rFonts w:ascii="Times New Roman" w:eastAsia="Times New Roman" w:hAnsi="Times New Roman" w:cs="Times New Roman"/>
          <w:color w:val="000000"/>
        </w:rPr>
        <w:t>dysphemisms</w:t>
      </w:r>
      <w:proofErr w:type="spellEnd"/>
      <w:r>
        <w:rPr>
          <w:rFonts w:ascii="Times New Roman" w:eastAsia="Times New Roman" w:hAnsi="Times New Roman" w:cs="Times New Roman"/>
          <w:color w:val="000000"/>
        </w:rPr>
        <w:t xml:space="preserve"> and through imagery. </w:t>
      </w:r>
    </w:p>
    <w:p w:rsidR="00796B9D" w:rsidRDefault="00B3068C">
      <w:pPr>
        <w:widowControl w:val="0"/>
        <w:pBdr>
          <w:top w:val="nil"/>
          <w:left w:val="nil"/>
          <w:bottom w:val="nil"/>
          <w:right w:val="nil"/>
          <w:between w:val="nil"/>
        </w:pBdr>
        <w:spacing w:before="196"/>
        <w:ind w:left="431" w:right="6475"/>
        <w:rPr>
          <w:rFonts w:ascii="Times New Roman" w:eastAsia="Times New Roman" w:hAnsi="Times New Roman" w:cs="Times New Roman"/>
          <w:color w:val="ED7D31"/>
        </w:rPr>
      </w:pPr>
      <w:r>
        <w:rPr>
          <w:rFonts w:ascii="Times New Roman" w:eastAsia="Times New Roman" w:hAnsi="Times New Roman" w:cs="Times New Roman"/>
          <w:color w:val="ED7D31"/>
        </w:rPr>
        <w:t xml:space="preserve">Key Features may include: </w:t>
      </w:r>
    </w:p>
    <w:p w:rsidR="00796B9D" w:rsidRDefault="00B3068C">
      <w:pPr>
        <w:widowControl w:val="0"/>
        <w:pBdr>
          <w:top w:val="nil"/>
          <w:left w:val="nil"/>
          <w:bottom w:val="nil"/>
          <w:right w:val="nil"/>
          <w:between w:val="nil"/>
        </w:pBdr>
        <w:spacing w:before="216"/>
        <w:ind w:left="772" w:right="4204"/>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Denotation - factual and objective meanings </w:t>
      </w:r>
    </w:p>
    <w:p w:rsidR="00796B9D" w:rsidRDefault="00B3068C">
      <w:pPr>
        <w:widowControl w:val="0"/>
        <w:pBdr>
          <w:top w:val="nil"/>
          <w:left w:val="nil"/>
          <w:bottom w:val="nil"/>
          <w:right w:val="nil"/>
          <w:between w:val="nil"/>
        </w:pBdr>
        <w:spacing w:before="211"/>
        <w:ind w:left="772" w:right="3835"/>
        <w:rPr>
          <w:rFonts w:ascii="Times New Roman" w:eastAsia="Times New Roman" w:hAnsi="Times New Roman" w:cs="Times New Roman"/>
          <w:color w:val="000000"/>
        </w:rPr>
      </w:pPr>
      <w:r>
        <w:rPr>
          <w:rFonts w:ascii="Times New Roman" w:eastAsia="Times New Roman" w:hAnsi="Times New Roman" w:cs="Times New Roman"/>
          <w:color w:val="000000"/>
        </w:rPr>
        <w:t xml:space="preserve">• Connotation - personal and subjective meanings </w:t>
      </w:r>
    </w:p>
    <w:p w:rsidR="00796B9D" w:rsidRDefault="00B3068C">
      <w:pPr>
        <w:widowControl w:val="0"/>
        <w:pBdr>
          <w:top w:val="nil"/>
          <w:left w:val="nil"/>
          <w:bottom w:val="nil"/>
          <w:right w:val="nil"/>
          <w:between w:val="nil"/>
        </w:pBdr>
        <w:spacing w:before="211"/>
        <w:ind w:left="772" w:right="1555"/>
        <w:rPr>
          <w:rFonts w:ascii="Times New Roman" w:eastAsia="Times New Roman" w:hAnsi="Times New Roman" w:cs="Times New Roman"/>
          <w:color w:val="000000"/>
        </w:rPr>
      </w:pPr>
      <w:r>
        <w:rPr>
          <w:rFonts w:ascii="Times New Roman" w:eastAsia="Times New Roman" w:hAnsi="Times New Roman" w:cs="Times New Roman"/>
          <w:color w:val="000000"/>
        </w:rPr>
        <w:t xml:space="preserve">• Types of meaning - positive / negative, specific / vague, literal / figurative </w:t>
      </w:r>
    </w:p>
    <w:p w:rsidR="00796B9D" w:rsidRDefault="00B3068C">
      <w:pPr>
        <w:widowControl w:val="0"/>
        <w:pBdr>
          <w:top w:val="nil"/>
          <w:left w:val="nil"/>
          <w:bottom w:val="nil"/>
          <w:right w:val="nil"/>
          <w:between w:val="nil"/>
        </w:pBdr>
        <w:spacing w:before="211"/>
        <w:ind w:left="772" w:right="1281"/>
        <w:rPr>
          <w:rFonts w:ascii="Times New Roman" w:eastAsia="Times New Roman" w:hAnsi="Times New Roman" w:cs="Times New Roman"/>
          <w:color w:val="000000"/>
        </w:rPr>
      </w:pPr>
      <w:r>
        <w:rPr>
          <w:rFonts w:ascii="Times New Roman" w:eastAsia="Times New Roman" w:hAnsi="Times New Roman" w:cs="Times New Roman"/>
          <w:color w:val="000000"/>
        </w:rPr>
        <w:t xml:space="preserve">• Contrasts in meaning - synonym, antonym, hypernym, hyponym, homonym, homophone, homograph </w:t>
      </w:r>
    </w:p>
    <w:p w:rsidR="00796B9D" w:rsidRDefault="00B3068C">
      <w:pPr>
        <w:widowControl w:val="0"/>
        <w:pBdr>
          <w:top w:val="nil"/>
          <w:left w:val="nil"/>
          <w:bottom w:val="nil"/>
          <w:right w:val="nil"/>
          <w:between w:val="nil"/>
        </w:pBdr>
        <w:spacing w:before="211"/>
        <w:ind w:left="772" w:right="1804"/>
        <w:rPr>
          <w:rFonts w:ascii="Times New Roman" w:eastAsia="Times New Roman" w:hAnsi="Times New Roman" w:cs="Times New Roman"/>
          <w:color w:val="000000"/>
        </w:rPr>
      </w:pPr>
      <w:r>
        <w:rPr>
          <w:rFonts w:ascii="Times New Roman" w:eastAsia="Times New Roman" w:hAnsi="Times New Roman" w:cs="Times New Roman"/>
          <w:color w:val="000000"/>
        </w:rPr>
        <w:t xml:space="preserve">• Changes in meaning - amelioration, pejoration, broadening, narrowing </w:t>
      </w:r>
    </w:p>
    <w:p w:rsidR="00796B9D" w:rsidRDefault="00B3068C">
      <w:pPr>
        <w:widowControl w:val="0"/>
        <w:pBdr>
          <w:top w:val="nil"/>
          <w:left w:val="nil"/>
          <w:bottom w:val="nil"/>
          <w:right w:val="nil"/>
          <w:between w:val="nil"/>
        </w:pBdr>
        <w:spacing w:before="777"/>
        <w:ind w:left="1305" w:right="1108"/>
        <w:rPr>
          <w:rFonts w:ascii="Times New Roman" w:eastAsia="Times New Roman" w:hAnsi="Times New Roman" w:cs="Times New Roman"/>
          <w:color w:val="ED7D31"/>
        </w:rPr>
      </w:pPr>
      <w:r>
        <w:rPr>
          <w:rFonts w:ascii="Times New Roman" w:eastAsia="Times New Roman" w:hAnsi="Times New Roman" w:cs="Times New Roman"/>
          <w:color w:val="ED7D31"/>
        </w:rPr>
        <w:t xml:space="preserve">Look up any of </w:t>
      </w:r>
      <w:proofErr w:type="gramStart"/>
      <w:r>
        <w:rPr>
          <w:rFonts w:ascii="Times New Roman" w:eastAsia="Times New Roman" w:hAnsi="Times New Roman" w:cs="Times New Roman"/>
          <w:color w:val="ED7D31"/>
        </w:rPr>
        <w:t>these</w:t>
      </w:r>
      <w:proofErr w:type="gramEnd"/>
      <w:r>
        <w:rPr>
          <w:rFonts w:ascii="Times New Roman" w:eastAsia="Times New Roman" w:hAnsi="Times New Roman" w:cs="Times New Roman"/>
          <w:color w:val="ED7D31"/>
        </w:rPr>
        <w:t xml:space="preserve"> key words that you do not know and add them to your glossary. </w:t>
      </w:r>
    </w:p>
    <w:p w:rsidR="00796B9D" w:rsidRDefault="00B3068C">
      <w:pPr>
        <w:widowControl w:val="0"/>
        <w:pBdr>
          <w:top w:val="nil"/>
          <w:left w:val="nil"/>
          <w:bottom w:val="nil"/>
          <w:right w:val="nil"/>
          <w:between w:val="nil"/>
        </w:pBdr>
        <w:spacing w:before="1905"/>
        <w:ind w:left="431" w:right="811"/>
        <w:rPr>
          <w:rFonts w:ascii="Times New Roman" w:eastAsia="Times New Roman" w:hAnsi="Times New Roman" w:cs="Times New Roman"/>
          <w:color w:val="000000"/>
        </w:rPr>
      </w:pPr>
      <w:r>
        <w:rPr>
          <w:rFonts w:ascii="Times New Roman" w:eastAsia="Times New Roman" w:hAnsi="Times New Roman" w:cs="Times New Roman"/>
          <w:color w:val="000000"/>
        </w:rPr>
        <w:t xml:space="preserve">Words can have quite literal meanings, which are unproblematic and that we can usually agree upon, but they can also have wider associations. </w:t>
      </w:r>
    </w:p>
    <w:p w:rsidR="00796B9D" w:rsidRDefault="00B3068C">
      <w:pPr>
        <w:widowControl w:val="0"/>
        <w:pBdr>
          <w:top w:val="nil"/>
          <w:left w:val="nil"/>
          <w:bottom w:val="nil"/>
          <w:right w:val="nil"/>
          <w:between w:val="nil"/>
        </w:pBdr>
        <w:spacing w:before="201"/>
        <w:ind w:left="431" w:right="552"/>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Take a look</w:t>
      </w:r>
      <w:proofErr w:type="gramEnd"/>
      <w:r>
        <w:rPr>
          <w:rFonts w:ascii="Times New Roman" w:eastAsia="Times New Roman" w:hAnsi="Times New Roman" w:cs="Times New Roman"/>
          <w:color w:val="000000"/>
        </w:rPr>
        <w:t xml:space="preserve"> at the following </w:t>
      </w:r>
      <w:r>
        <w:rPr>
          <w:rFonts w:ascii="Times New Roman" w:eastAsia="Times New Roman" w:hAnsi="Times New Roman" w:cs="Times New Roman"/>
          <w:color w:val="000000"/>
        </w:rPr>
        <w:t xml:space="preserve">texts and see why the words here might be perceived as having more than just one meaning. </w:t>
      </w:r>
    </w:p>
    <w:p w:rsidR="00796B9D" w:rsidRDefault="00B3068C">
      <w:pPr>
        <w:widowControl w:val="0"/>
        <w:pBdr>
          <w:top w:val="nil"/>
          <w:left w:val="nil"/>
          <w:bottom w:val="nil"/>
          <w:right w:val="nil"/>
          <w:between w:val="nil"/>
        </w:pBdr>
        <w:spacing w:before="201"/>
        <w:ind w:left="772" w:right="5270"/>
        <w:rPr>
          <w:rFonts w:ascii="Times New Roman" w:eastAsia="Times New Roman" w:hAnsi="Times New Roman" w:cs="Times New Roman"/>
          <w:color w:val="000000"/>
        </w:rPr>
      </w:pPr>
      <w:r>
        <w:rPr>
          <w:rFonts w:ascii="Times New Roman" w:eastAsia="Times New Roman" w:hAnsi="Times New Roman" w:cs="Times New Roman"/>
          <w:color w:val="000000"/>
        </w:rPr>
        <w:t xml:space="preserve">1) Born in Dudley. Grew up in Iraq. </w:t>
      </w:r>
    </w:p>
    <w:p w:rsidR="00796B9D" w:rsidRDefault="00B3068C">
      <w:pPr>
        <w:widowControl w:val="0"/>
        <w:pBdr>
          <w:top w:val="nil"/>
          <w:left w:val="nil"/>
          <w:bottom w:val="nil"/>
          <w:right w:val="nil"/>
          <w:between w:val="nil"/>
        </w:pBdr>
        <w:spacing w:before="48"/>
        <w:ind w:left="1108" w:right="4156"/>
        <w:rPr>
          <w:rFonts w:ascii="Times New Roman" w:eastAsia="Times New Roman" w:hAnsi="Times New Roman" w:cs="Times New Roman"/>
          <w:color w:val="000000"/>
        </w:rPr>
      </w:pPr>
      <w:r>
        <w:rPr>
          <w:rFonts w:ascii="Times New Roman" w:eastAsia="Times New Roman" w:hAnsi="Times New Roman" w:cs="Times New Roman"/>
          <w:color w:val="000000"/>
        </w:rPr>
        <w:t xml:space="preserve">(Text of an army recruitment advertisement) </w:t>
      </w:r>
    </w:p>
    <w:p w:rsidR="00796B9D" w:rsidRDefault="00B3068C">
      <w:pPr>
        <w:widowControl w:val="0"/>
        <w:pBdr>
          <w:top w:val="nil"/>
          <w:left w:val="nil"/>
          <w:bottom w:val="nil"/>
          <w:right w:val="nil"/>
          <w:between w:val="nil"/>
        </w:pBdr>
        <w:spacing w:before="326"/>
        <w:ind w:left="772" w:right="2827"/>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 Instinct </w:t>
      </w:r>
      <w:proofErr w:type="gramStart"/>
      <w:r>
        <w:rPr>
          <w:rFonts w:ascii="Times New Roman" w:eastAsia="Times New Roman" w:hAnsi="Times New Roman" w:cs="Times New Roman"/>
          <w:color w:val="000000"/>
        </w:rPr>
        <w:t>says:</w:t>
      </w:r>
      <w:proofErr w:type="gramEnd"/>
      <w:r>
        <w:rPr>
          <w:rFonts w:ascii="Times New Roman" w:eastAsia="Times New Roman" w:hAnsi="Times New Roman" w:cs="Times New Roman"/>
          <w:color w:val="000000"/>
        </w:rPr>
        <w:t xml:space="preserve"> I want to change my life VSO says: Why stop at your own? (Text of a Voluntary Service Overseas (VSO) advertisement) </w:t>
      </w:r>
    </w:p>
    <w:p w:rsidR="00796B9D" w:rsidRDefault="00B3068C">
      <w:pPr>
        <w:widowControl w:val="0"/>
        <w:pBdr>
          <w:top w:val="nil"/>
          <w:left w:val="nil"/>
          <w:bottom w:val="nil"/>
          <w:right w:val="nil"/>
          <w:between w:val="nil"/>
        </w:pBdr>
        <w:spacing w:before="201"/>
        <w:ind w:left="431" w:right="542"/>
        <w:rPr>
          <w:rFonts w:ascii="Times New Roman" w:eastAsia="Times New Roman" w:hAnsi="Times New Roman" w:cs="Times New Roman"/>
          <w:color w:val="000000"/>
        </w:rPr>
      </w:pPr>
      <w:r>
        <w:rPr>
          <w:rFonts w:ascii="Times New Roman" w:eastAsia="Times New Roman" w:hAnsi="Times New Roman" w:cs="Times New Roman"/>
          <w:color w:val="000000"/>
        </w:rPr>
        <w:t xml:space="preserve">What might ‘grew up’ mean in this instance – spent his childhood in Iraq? </w:t>
      </w:r>
      <w:proofErr w:type="gramStart"/>
      <w:r>
        <w:rPr>
          <w:rFonts w:ascii="Times New Roman" w:eastAsia="Times New Roman" w:hAnsi="Times New Roman" w:cs="Times New Roman"/>
          <w:color w:val="000000"/>
        </w:rPr>
        <w:t>Or</w:t>
      </w:r>
      <w:proofErr w:type="gramEnd"/>
      <w:r>
        <w:rPr>
          <w:rFonts w:ascii="Times New Roman" w:eastAsia="Times New Roman" w:hAnsi="Times New Roman" w:cs="Times New Roman"/>
          <w:color w:val="000000"/>
        </w:rPr>
        <w:t xml:space="preserve"> might it mean that what he experienced while serving in Iraq forced him to mature. </w:t>
      </w:r>
    </w:p>
    <w:p w:rsidR="00796B9D" w:rsidRDefault="00B3068C">
      <w:pPr>
        <w:widowControl w:val="0"/>
        <w:pBdr>
          <w:top w:val="nil"/>
          <w:left w:val="nil"/>
          <w:bottom w:val="nil"/>
          <w:right w:val="nil"/>
          <w:between w:val="nil"/>
        </w:pBdr>
        <w:spacing w:before="201"/>
        <w:ind w:left="431" w:right="494"/>
        <w:rPr>
          <w:rFonts w:ascii="Times New Roman" w:eastAsia="Times New Roman" w:hAnsi="Times New Roman" w:cs="Times New Roman"/>
          <w:color w:val="000000"/>
        </w:rPr>
      </w:pPr>
      <w:r>
        <w:rPr>
          <w:rFonts w:ascii="Times New Roman" w:eastAsia="Times New Roman" w:hAnsi="Times New Roman" w:cs="Times New Roman"/>
          <w:color w:val="000000"/>
        </w:rPr>
        <w:t xml:space="preserve">In </w:t>
      </w:r>
      <w:proofErr w:type="gramStart"/>
      <w:r>
        <w:rPr>
          <w:rFonts w:ascii="Times New Roman" w:eastAsia="Times New Roman" w:hAnsi="Times New Roman" w:cs="Times New Roman"/>
          <w:color w:val="000000"/>
        </w:rPr>
        <w:t>2</w:t>
      </w:r>
      <w:proofErr w:type="gramEnd"/>
      <w:r>
        <w:rPr>
          <w:rFonts w:ascii="Times New Roman" w:eastAsia="Times New Roman" w:hAnsi="Times New Roman" w:cs="Times New Roman"/>
          <w:color w:val="000000"/>
        </w:rPr>
        <w:t>, think about what it might mean when we say we want to change our lives. Then consider wha</w:t>
      </w:r>
      <w:r>
        <w:rPr>
          <w:rFonts w:ascii="Times New Roman" w:eastAsia="Times New Roman" w:hAnsi="Times New Roman" w:cs="Times New Roman"/>
          <w:color w:val="000000"/>
        </w:rPr>
        <w:t xml:space="preserve">t it means to change the lives of others. What might the advert be suggesting? </w:t>
      </w:r>
    </w:p>
    <w:p w:rsidR="00796B9D" w:rsidRDefault="00B3068C">
      <w:pPr>
        <w:widowControl w:val="0"/>
        <w:pBdr>
          <w:top w:val="nil"/>
          <w:left w:val="nil"/>
          <w:bottom w:val="nil"/>
          <w:right w:val="nil"/>
          <w:between w:val="nil"/>
        </w:pBdr>
        <w:spacing w:before="201"/>
        <w:ind w:left="431" w:right="6043"/>
        <w:rPr>
          <w:rFonts w:ascii="Times New Roman" w:eastAsia="Times New Roman" w:hAnsi="Times New Roman" w:cs="Times New Roman"/>
          <w:color w:val="000000"/>
        </w:rPr>
      </w:pPr>
      <w:r>
        <w:rPr>
          <w:rFonts w:ascii="Times New Roman" w:eastAsia="Times New Roman" w:hAnsi="Times New Roman" w:cs="Times New Roman"/>
          <w:color w:val="000000"/>
        </w:rPr>
        <w:t xml:space="preserve">Then look at the following texts </w:t>
      </w:r>
    </w:p>
    <w:p w:rsidR="00796B9D" w:rsidRDefault="00B3068C">
      <w:pPr>
        <w:widowControl w:val="0"/>
        <w:pBdr>
          <w:top w:val="nil"/>
          <w:left w:val="nil"/>
          <w:bottom w:val="nil"/>
          <w:right w:val="nil"/>
          <w:between w:val="nil"/>
        </w:pBdr>
        <w:spacing w:before="201"/>
        <w:ind w:left="772" w:right="4636"/>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proofErr w:type="gramStart"/>
      <w:r>
        <w:rPr>
          <w:rFonts w:ascii="Times New Roman" w:eastAsia="Times New Roman" w:hAnsi="Times New Roman" w:cs="Times New Roman"/>
          <w:color w:val="000000"/>
        </w:rPr>
        <w:t>black</w:t>
      </w:r>
      <w:proofErr w:type="gramEnd"/>
      <w:r>
        <w:rPr>
          <w:rFonts w:ascii="Times New Roman" w:eastAsia="Times New Roman" w:hAnsi="Times New Roman" w:cs="Times New Roman"/>
          <w:color w:val="000000"/>
        </w:rPr>
        <w:t xml:space="preserve"> white rich poor young old 4) gun knife shield apple raspberry mango </w:t>
      </w:r>
    </w:p>
    <w:p w:rsidR="00796B9D" w:rsidRDefault="00B3068C">
      <w:pPr>
        <w:widowControl w:val="0"/>
        <w:pBdr>
          <w:top w:val="nil"/>
          <w:left w:val="nil"/>
          <w:bottom w:val="nil"/>
          <w:right w:val="nil"/>
          <w:between w:val="nil"/>
        </w:pBdr>
        <w:spacing w:before="576"/>
        <w:ind w:left="4622" w:right="463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9 </w:t>
      </w:r>
    </w:p>
    <w:p w:rsidR="00796B9D" w:rsidRDefault="00B3068C">
      <w:pPr>
        <w:widowControl w:val="0"/>
        <w:pBdr>
          <w:top w:val="nil"/>
          <w:left w:val="nil"/>
          <w:bottom w:val="nil"/>
          <w:right w:val="nil"/>
          <w:between w:val="nil"/>
        </w:pBdr>
        <w:ind w:left="431" w:right="3566"/>
        <w:rPr>
          <w:rFonts w:ascii="Times New Roman" w:eastAsia="Times New Roman" w:hAnsi="Times New Roman" w:cs="Times New Roman"/>
          <w:color w:val="000000"/>
        </w:rPr>
      </w:pPr>
      <w:r>
        <w:rPr>
          <w:rFonts w:ascii="Times New Roman" w:eastAsia="Times New Roman" w:hAnsi="Times New Roman" w:cs="Times New Roman"/>
          <w:color w:val="000000"/>
        </w:rPr>
        <w:t xml:space="preserve">• What do you notice about the meanings of these words? </w:t>
      </w:r>
    </w:p>
    <w:p w:rsidR="00796B9D" w:rsidRDefault="00B3068C">
      <w:pPr>
        <w:widowControl w:val="0"/>
        <w:pBdr>
          <w:top w:val="nil"/>
          <w:left w:val="nil"/>
          <w:bottom w:val="nil"/>
          <w:right w:val="nil"/>
          <w:between w:val="nil"/>
        </w:pBdr>
        <w:spacing w:before="201"/>
        <w:ind w:left="431" w:right="6100"/>
        <w:rPr>
          <w:rFonts w:ascii="Times New Roman" w:eastAsia="Times New Roman" w:hAnsi="Times New Roman" w:cs="Times New Roman"/>
          <w:color w:val="000000"/>
        </w:rPr>
      </w:pPr>
      <w:r>
        <w:rPr>
          <w:rFonts w:ascii="Times New Roman" w:eastAsia="Times New Roman" w:hAnsi="Times New Roman" w:cs="Times New Roman"/>
          <w:color w:val="000000"/>
        </w:rPr>
        <w:t xml:space="preserve">• How would you group them? </w:t>
      </w:r>
    </w:p>
    <w:p w:rsidR="00796B9D" w:rsidRDefault="00B3068C">
      <w:pPr>
        <w:widowControl w:val="0"/>
        <w:pBdr>
          <w:top w:val="nil"/>
          <w:left w:val="nil"/>
          <w:bottom w:val="nil"/>
          <w:right w:val="nil"/>
          <w:between w:val="nil"/>
        </w:pBdr>
        <w:spacing w:before="201"/>
        <w:ind w:left="431" w:right="907"/>
        <w:rPr>
          <w:rFonts w:ascii="Times New Roman" w:eastAsia="Times New Roman" w:hAnsi="Times New Roman" w:cs="Times New Roman"/>
          <w:color w:val="000000"/>
        </w:rPr>
      </w:pPr>
      <w:r>
        <w:rPr>
          <w:rFonts w:ascii="Times New Roman" w:eastAsia="Times New Roman" w:hAnsi="Times New Roman" w:cs="Times New Roman"/>
          <w:color w:val="000000"/>
        </w:rPr>
        <w:t xml:space="preserve">Words have their own individual </w:t>
      </w:r>
      <w:proofErr w:type="gramStart"/>
      <w:r>
        <w:rPr>
          <w:rFonts w:ascii="Times New Roman" w:eastAsia="Times New Roman" w:hAnsi="Times New Roman" w:cs="Times New Roman"/>
          <w:color w:val="000000"/>
        </w:rPr>
        <w:t>meanings which</w:t>
      </w:r>
      <w:proofErr w:type="gramEnd"/>
      <w:r>
        <w:rPr>
          <w:rFonts w:ascii="Times New Roman" w:eastAsia="Times New Roman" w:hAnsi="Times New Roman" w:cs="Times New Roman"/>
          <w:color w:val="000000"/>
        </w:rPr>
        <w:t xml:space="preserve"> can be easily defined, but at the same time they can draw on our own individual experiences and outlooks. </w:t>
      </w:r>
    </w:p>
    <w:p w:rsidR="00796B9D" w:rsidRDefault="00B3068C">
      <w:pPr>
        <w:widowControl w:val="0"/>
        <w:pBdr>
          <w:top w:val="nil"/>
          <w:left w:val="nil"/>
          <w:bottom w:val="nil"/>
          <w:right w:val="nil"/>
          <w:between w:val="nil"/>
        </w:pBdr>
        <w:spacing w:before="201"/>
        <w:ind w:left="431" w:right="561"/>
        <w:rPr>
          <w:rFonts w:ascii="Times New Roman" w:eastAsia="Times New Roman" w:hAnsi="Times New Roman" w:cs="Times New Roman"/>
          <w:color w:val="000000"/>
        </w:rPr>
      </w:pPr>
      <w:r>
        <w:rPr>
          <w:rFonts w:ascii="Times New Roman" w:eastAsia="Times New Roman" w:hAnsi="Times New Roman" w:cs="Times New Roman"/>
          <w:color w:val="000000"/>
        </w:rPr>
        <w:t>For example, the words in text 3 may well make particular images spring t</w:t>
      </w:r>
      <w:r>
        <w:rPr>
          <w:rFonts w:ascii="Times New Roman" w:eastAsia="Times New Roman" w:hAnsi="Times New Roman" w:cs="Times New Roman"/>
          <w:color w:val="000000"/>
        </w:rPr>
        <w:t xml:space="preserve">o mind, but these could be the result of your own experiences or existing stereotypes in society. </w:t>
      </w:r>
      <w:proofErr w:type="gramStart"/>
      <w:r>
        <w:rPr>
          <w:rFonts w:ascii="Times New Roman" w:eastAsia="Times New Roman" w:hAnsi="Times New Roman" w:cs="Times New Roman"/>
          <w:color w:val="000000"/>
        </w:rPr>
        <w:t>But</w:t>
      </w:r>
      <w:proofErr w:type="gramEnd"/>
      <w:r>
        <w:rPr>
          <w:rFonts w:ascii="Times New Roman" w:eastAsia="Times New Roman" w:hAnsi="Times New Roman" w:cs="Times New Roman"/>
          <w:color w:val="000000"/>
        </w:rPr>
        <w:t xml:space="preserve"> it’s not just the individual word meanings that matter: it’s the relationships between them that are important to text study. We can see contrasts and sim</w:t>
      </w:r>
      <w:r>
        <w:rPr>
          <w:rFonts w:ascii="Times New Roman" w:eastAsia="Times New Roman" w:hAnsi="Times New Roman" w:cs="Times New Roman"/>
          <w:color w:val="000000"/>
        </w:rPr>
        <w:t xml:space="preserve">ilarities between words and group words of related meanings into what </w:t>
      </w:r>
      <w:proofErr w:type="gramStart"/>
      <w:r>
        <w:rPr>
          <w:rFonts w:ascii="Times New Roman" w:eastAsia="Times New Roman" w:hAnsi="Times New Roman" w:cs="Times New Roman"/>
          <w:color w:val="000000"/>
        </w:rPr>
        <w:t>are called</w:t>
      </w:r>
      <w:proofErr w:type="gramEnd"/>
      <w:r>
        <w:rPr>
          <w:rFonts w:ascii="Times New Roman" w:eastAsia="Times New Roman" w:hAnsi="Times New Roman" w:cs="Times New Roman"/>
          <w:color w:val="000000"/>
        </w:rPr>
        <w:t xml:space="preserve"> semantic fields. These fields form text patterns and how we recognise and respond to these patterns is at the heart of textual analysis. </w:t>
      </w:r>
    </w:p>
    <w:p w:rsidR="00796B9D" w:rsidRDefault="00B3068C">
      <w:pPr>
        <w:widowControl w:val="0"/>
        <w:pBdr>
          <w:top w:val="nil"/>
          <w:left w:val="nil"/>
          <w:bottom w:val="nil"/>
          <w:right w:val="nil"/>
          <w:between w:val="nil"/>
        </w:pBdr>
        <w:spacing w:before="201"/>
        <w:ind w:left="431" w:right="830"/>
        <w:rPr>
          <w:rFonts w:ascii="Times New Roman" w:eastAsia="Times New Roman" w:hAnsi="Times New Roman" w:cs="Times New Roman"/>
          <w:color w:val="000000"/>
        </w:rPr>
      </w:pPr>
      <w:r>
        <w:rPr>
          <w:rFonts w:ascii="Times New Roman" w:eastAsia="Times New Roman" w:hAnsi="Times New Roman" w:cs="Times New Roman"/>
          <w:color w:val="000000"/>
        </w:rPr>
        <w:t xml:space="preserve">What do you notice about the ways in which patterns of meaning </w:t>
      </w:r>
      <w:proofErr w:type="gramStart"/>
      <w:r>
        <w:rPr>
          <w:rFonts w:ascii="Times New Roman" w:eastAsia="Times New Roman" w:hAnsi="Times New Roman" w:cs="Times New Roman"/>
          <w:color w:val="000000"/>
        </w:rPr>
        <w:t>are used</w:t>
      </w:r>
      <w:proofErr w:type="gramEnd"/>
      <w:r>
        <w:rPr>
          <w:rFonts w:ascii="Times New Roman" w:eastAsia="Times New Roman" w:hAnsi="Times New Roman" w:cs="Times New Roman"/>
          <w:color w:val="000000"/>
        </w:rPr>
        <w:t xml:space="preserve"> in the slightly longer text 5? </w:t>
      </w:r>
    </w:p>
    <w:p w:rsidR="00796B9D" w:rsidRDefault="00B3068C">
      <w:pPr>
        <w:widowControl w:val="0"/>
        <w:pBdr>
          <w:top w:val="nil"/>
          <w:left w:val="nil"/>
          <w:bottom w:val="nil"/>
          <w:right w:val="nil"/>
          <w:between w:val="nil"/>
        </w:pBdr>
        <w:spacing w:before="201"/>
        <w:ind w:left="772" w:right="667"/>
        <w:rPr>
          <w:rFonts w:ascii="Times New Roman" w:eastAsia="Times New Roman" w:hAnsi="Times New Roman" w:cs="Times New Roman"/>
          <w:color w:val="000000"/>
        </w:rPr>
      </w:pPr>
      <w:r>
        <w:rPr>
          <w:rFonts w:ascii="Times New Roman" w:eastAsia="Times New Roman" w:hAnsi="Times New Roman" w:cs="Times New Roman"/>
          <w:color w:val="000000"/>
        </w:rPr>
        <w:t xml:space="preserve">5) Jermaine Beckford used to patrol the roads for the RAC, assisting the stranded, but </w:t>
      </w:r>
    </w:p>
    <w:p w:rsidR="00796B9D" w:rsidRDefault="00B3068C">
      <w:pPr>
        <w:widowControl w:val="0"/>
        <w:pBdr>
          <w:top w:val="nil"/>
          <w:left w:val="nil"/>
          <w:bottom w:val="nil"/>
          <w:right w:val="nil"/>
          <w:between w:val="nil"/>
        </w:pBdr>
        <w:spacing w:before="48"/>
        <w:ind w:left="1108" w:right="48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yesterday</w:t>
      </w:r>
      <w:proofErr w:type="gramEnd"/>
      <w:r>
        <w:rPr>
          <w:rFonts w:ascii="Times New Roman" w:eastAsia="Times New Roman" w:hAnsi="Times New Roman" w:cs="Times New Roman"/>
          <w:color w:val="000000"/>
        </w:rPr>
        <w:t>, amid tumultuous scenes, he took great pride in engineering a breakdown. Manchester United will recover — they always do — but Beckford’s decisive strike left them looking an emotional wreck. Not even the usually reliable home-start service offer</w:t>
      </w:r>
      <w:r>
        <w:rPr>
          <w:rFonts w:ascii="Times New Roman" w:eastAsia="Times New Roman" w:hAnsi="Times New Roman" w:cs="Times New Roman"/>
          <w:color w:val="000000"/>
        </w:rPr>
        <w:t xml:space="preserve">ed by Wayne Rooney could rescue them on the road to Wembley. </w:t>
      </w:r>
      <w:r>
        <w:rPr>
          <w:rFonts w:ascii="Times New Roman" w:eastAsia="Times New Roman" w:hAnsi="Times New Roman" w:cs="Times New Roman"/>
          <w:color w:val="000000"/>
        </w:rPr>
        <w:lastRenderedPageBreak/>
        <w:t xml:space="preserve">(Source:http://www.telegraph.co.uk/sport/football/leagues/premierleague/manutd /6921206/Manchester-United-0-Leeds-United-1-match-report.html) </w:t>
      </w:r>
    </w:p>
    <w:p w:rsidR="00796B9D" w:rsidRDefault="00B3068C">
      <w:pPr>
        <w:widowControl w:val="0"/>
        <w:pBdr>
          <w:top w:val="nil"/>
          <w:left w:val="nil"/>
          <w:bottom w:val="nil"/>
          <w:right w:val="nil"/>
          <w:between w:val="nil"/>
        </w:pBdr>
        <w:spacing w:before="475"/>
        <w:ind w:left="431" w:right="623"/>
        <w:rPr>
          <w:rFonts w:ascii="Times New Roman" w:eastAsia="Times New Roman" w:hAnsi="Times New Roman" w:cs="Times New Roman"/>
          <w:color w:val="000000"/>
        </w:rPr>
      </w:pPr>
      <w:r>
        <w:rPr>
          <w:rFonts w:ascii="Times New Roman" w:eastAsia="Times New Roman" w:hAnsi="Times New Roman" w:cs="Times New Roman"/>
          <w:color w:val="000000"/>
        </w:rPr>
        <w:t xml:space="preserve">You may have noticed that Beckford’s performance and the match outcome was described using lexis we would normally associate with cars and Breakdown Recovery Services: engineering, patrol, wreck, </w:t>
      </w:r>
      <w:proofErr w:type="gramStart"/>
      <w:r>
        <w:rPr>
          <w:rFonts w:ascii="Times New Roman" w:eastAsia="Times New Roman" w:hAnsi="Times New Roman" w:cs="Times New Roman"/>
          <w:color w:val="000000"/>
        </w:rPr>
        <w:t>home</w:t>
      </w:r>
      <w:proofErr w:type="gramEnd"/>
      <w:r>
        <w:rPr>
          <w:rFonts w:ascii="Times New Roman" w:eastAsia="Times New Roman" w:hAnsi="Times New Roman" w:cs="Times New Roman"/>
          <w:color w:val="000000"/>
        </w:rPr>
        <w:t>-start, recover in order to humorously draw parallels be</w:t>
      </w:r>
      <w:r>
        <w:rPr>
          <w:rFonts w:ascii="Times New Roman" w:eastAsia="Times New Roman" w:hAnsi="Times New Roman" w:cs="Times New Roman"/>
          <w:color w:val="000000"/>
        </w:rPr>
        <w:t xml:space="preserve">tween his previous career and his footballing one. </w:t>
      </w:r>
    </w:p>
    <w:p w:rsidR="00796B9D" w:rsidRDefault="00B3068C">
      <w:pPr>
        <w:widowControl w:val="0"/>
        <w:pBdr>
          <w:top w:val="nil"/>
          <w:left w:val="nil"/>
          <w:bottom w:val="nil"/>
          <w:right w:val="nil"/>
          <w:between w:val="nil"/>
        </w:pBdr>
        <w:spacing w:before="412"/>
        <w:ind w:left="1343" w:right="345"/>
        <w:rPr>
          <w:rFonts w:ascii="Times New Roman" w:eastAsia="Times New Roman" w:hAnsi="Times New Roman" w:cs="Times New Roman"/>
          <w:color w:val="ED7D31"/>
        </w:rPr>
      </w:pPr>
      <w:r>
        <w:rPr>
          <w:rFonts w:ascii="Times New Roman" w:eastAsia="Times New Roman" w:hAnsi="Times New Roman" w:cs="Times New Roman"/>
          <w:color w:val="ED7D31"/>
        </w:rPr>
        <w:t>Find an article – sports commentary, newspaper report, advert ... that uses lexis in a particular way, write a paragraph identifying the lexical choices that the writer has used and explain the effect you</w:t>
      </w:r>
      <w:r>
        <w:rPr>
          <w:rFonts w:ascii="Times New Roman" w:eastAsia="Times New Roman" w:hAnsi="Times New Roman" w:cs="Times New Roman"/>
          <w:color w:val="ED7D31"/>
        </w:rPr>
        <w:t xml:space="preserve"> think the writer wanted to achieve. </w:t>
      </w:r>
    </w:p>
    <w:p w:rsidR="00796B9D" w:rsidRDefault="00B3068C">
      <w:pPr>
        <w:widowControl w:val="0"/>
        <w:pBdr>
          <w:top w:val="nil"/>
          <w:left w:val="nil"/>
          <w:bottom w:val="nil"/>
          <w:right w:val="nil"/>
          <w:between w:val="nil"/>
        </w:pBdr>
        <w:spacing w:before="4329"/>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10 </w:t>
      </w:r>
    </w:p>
    <w:p w:rsidR="00796B9D" w:rsidRDefault="00B3068C">
      <w:pPr>
        <w:widowControl w:val="0"/>
        <w:pBdr>
          <w:top w:val="nil"/>
          <w:left w:val="nil"/>
          <w:bottom w:val="nil"/>
          <w:right w:val="nil"/>
          <w:between w:val="nil"/>
        </w:pBdr>
        <w:spacing w:before="393"/>
        <w:ind w:left="431" w:right="5496"/>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Euphemisms and </w:t>
      </w:r>
      <w:proofErr w:type="spellStart"/>
      <w:r>
        <w:rPr>
          <w:rFonts w:ascii="Times New Roman" w:eastAsia="Times New Roman" w:hAnsi="Times New Roman" w:cs="Times New Roman"/>
          <w:color w:val="000000"/>
          <w:sz w:val="26"/>
          <w:szCs w:val="26"/>
        </w:rPr>
        <w:t>Dysphemisms</w:t>
      </w:r>
      <w:proofErr w:type="spellEnd"/>
      <w:r>
        <w:rPr>
          <w:rFonts w:ascii="Times New Roman" w:eastAsia="Times New Roman" w:hAnsi="Times New Roman" w:cs="Times New Roman"/>
          <w:color w:val="000000"/>
          <w:sz w:val="26"/>
          <w:szCs w:val="26"/>
        </w:rPr>
        <w:t xml:space="preserve"> </w:t>
      </w:r>
    </w:p>
    <w:p w:rsidR="00796B9D" w:rsidRDefault="00B3068C">
      <w:pPr>
        <w:widowControl w:val="0"/>
        <w:pBdr>
          <w:top w:val="nil"/>
          <w:left w:val="nil"/>
          <w:bottom w:val="nil"/>
          <w:right w:val="nil"/>
          <w:between w:val="nil"/>
        </w:pBdr>
        <w:spacing w:before="216"/>
        <w:ind w:left="431" w:right="1060"/>
        <w:rPr>
          <w:rFonts w:ascii="Times New Roman" w:eastAsia="Times New Roman" w:hAnsi="Times New Roman" w:cs="Times New Roman"/>
          <w:color w:val="000000"/>
        </w:rPr>
      </w:pPr>
      <w:r>
        <w:rPr>
          <w:rFonts w:ascii="Times New Roman" w:eastAsia="Times New Roman" w:hAnsi="Times New Roman" w:cs="Times New Roman"/>
          <w:color w:val="000000"/>
        </w:rPr>
        <w:t xml:space="preserve">A euphemism is the substitution of a polite expression for one thought to be offensive, harsh, or blunt (e.g. “spending a penny” instead of going to the toilet). </w:t>
      </w:r>
    </w:p>
    <w:p w:rsidR="00796B9D" w:rsidRDefault="00B3068C">
      <w:pPr>
        <w:widowControl w:val="0"/>
        <w:pBdr>
          <w:top w:val="nil"/>
          <w:left w:val="nil"/>
          <w:bottom w:val="nil"/>
          <w:right w:val="nil"/>
          <w:between w:val="nil"/>
        </w:pBdr>
        <w:spacing w:before="201"/>
        <w:ind w:left="431" w:right="513"/>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A </w:t>
      </w:r>
      <w:proofErr w:type="gramStart"/>
      <w:r>
        <w:rPr>
          <w:rFonts w:ascii="Times New Roman" w:eastAsia="Times New Roman" w:hAnsi="Times New Roman" w:cs="Times New Roman"/>
          <w:color w:val="000000"/>
        </w:rPr>
        <w:t>dysphemism</w:t>
      </w:r>
      <w:proofErr w:type="gramEnd"/>
      <w:r>
        <w:rPr>
          <w:rFonts w:ascii="Times New Roman" w:eastAsia="Times New Roman" w:hAnsi="Times New Roman" w:cs="Times New Roman"/>
          <w:color w:val="000000"/>
        </w:rPr>
        <w:t xml:space="preserve"> is </w:t>
      </w:r>
      <w:proofErr w:type="gramStart"/>
      <w:r>
        <w:rPr>
          <w:rFonts w:ascii="Times New Roman" w:eastAsia="Times New Roman" w:hAnsi="Times New Roman" w:cs="Times New Roman"/>
          <w:color w:val="000000"/>
        </w:rPr>
        <w:t>when</w:t>
      </w:r>
      <w:proofErr w:type="gramEnd"/>
      <w:r>
        <w:rPr>
          <w:rFonts w:ascii="Times New Roman" w:eastAsia="Times New Roman" w:hAnsi="Times New Roman" w:cs="Times New Roman"/>
          <w:color w:val="000000"/>
        </w:rPr>
        <w:t xml:space="preserve"> we use a harsh expression instead of a more neutral one (e.g. animal names when they are applied to people, such as: coot, old bat, pig, chicken, snake, and bitch). We might call someone a pig when we actually mean that </w:t>
      </w:r>
      <w:proofErr w:type="spellStart"/>
      <w:r>
        <w:rPr>
          <w:rFonts w:ascii="Times New Roman" w:eastAsia="Times New Roman" w:hAnsi="Times New Roman" w:cs="Times New Roman"/>
          <w:color w:val="000000"/>
        </w:rPr>
        <w:t>htheir</w:t>
      </w:r>
      <w:proofErr w:type="spellEnd"/>
      <w:r>
        <w:rPr>
          <w:rFonts w:ascii="Times New Roman" w:eastAsia="Times New Roman" w:hAnsi="Times New Roman" w:cs="Times New Roman"/>
          <w:color w:val="000000"/>
        </w:rPr>
        <w:t xml:space="preserve"> table ma</w:t>
      </w:r>
      <w:r>
        <w:rPr>
          <w:rFonts w:ascii="Times New Roman" w:eastAsia="Times New Roman" w:hAnsi="Times New Roman" w:cs="Times New Roman"/>
          <w:color w:val="000000"/>
        </w:rPr>
        <w:t xml:space="preserve">nners are not very delicate! </w:t>
      </w:r>
    </w:p>
    <w:p w:rsidR="00796B9D" w:rsidRDefault="00B3068C">
      <w:pPr>
        <w:widowControl w:val="0"/>
        <w:pBdr>
          <w:top w:val="nil"/>
          <w:left w:val="nil"/>
          <w:bottom w:val="nil"/>
          <w:right w:val="nil"/>
          <w:between w:val="nil"/>
        </w:pBdr>
        <w:spacing w:before="748"/>
        <w:ind w:left="1334" w:right="379"/>
        <w:rPr>
          <w:rFonts w:ascii="Times New Roman" w:eastAsia="Times New Roman" w:hAnsi="Times New Roman" w:cs="Times New Roman"/>
          <w:color w:val="ED7D31"/>
        </w:rPr>
      </w:pPr>
      <w:r>
        <w:rPr>
          <w:rFonts w:ascii="Times New Roman" w:eastAsia="Times New Roman" w:hAnsi="Times New Roman" w:cs="Times New Roman"/>
          <w:color w:val="ED7D31"/>
        </w:rPr>
        <w:t xml:space="preserve">Pick an area where euphemisms are often used (sex, death and bodily functions are the most common). Try to list five euphemisms and five </w:t>
      </w:r>
      <w:proofErr w:type="spellStart"/>
      <w:r>
        <w:rPr>
          <w:rFonts w:ascii="Times New Roman" w:eastAsia="Times New Roman" w:hAnsi="Times New Roman" w:cs="Times New Roman"/>
          <w:color w:val="ED7D31"/>
        </w:rPr>
        <w:t>dysphemisms</w:t>
      </w:r>
      <w:proofErr w:type="spellEnd"/>
      <w:r>
        <w:rPr>
          <w:rFonts w:ascii="Times New Roman" w:eastAsia="Times New Roman" w:hAnsi="Times New Roman" w:cs="Times New Roman"/>
          <w:color w:val="ED7D31"/>
        </w:rPr>
        <w:t xml:space="preserve">. </w:t>
      </w:r>
    </w:p>
    <w:p w:rsidR="00796B9D" w:rsidRDefault="00B3068C">
      <w:pPr>
        <w:widowControl w:val="0"/>
        <w:pBdr>
          <w:top w:val="nil"/>
          <w:left w:val="nil"/>
          <w:bottom w:val="nil"/>
          <w:right w:val="nil"/>
          <w:between w:val="nil"/>
        </w:pBdr>
        <w:spacing w:before="1012"/>
        <w:ind w:left="1190" w:right="484"/>
        <w:rPr>
          <w:rFonts w:ascii="Times New Roman" w:eastAsia="Times New Roman" w:hAnsi="Times New Roman" w:cs="Times New Roman"/>
          <w:color w:val="ED7D31"/>
        </w:rPr>
      </w:pPr>
      <w:r>
        <w:rPr>
          <w:rFonts w:ascii="Times New Roman" w:eastAsia="Times New Roman" w:hAnsi="Times New Roman" w:cs="Times New Roman"/>
          <w:color w:val="ED7D31"/>
        </w:rPr>
        <w:t xml:space="preserve">Write a school report in which you, the teacher, wish to communicate a true picture without giving offence. </w:t>
      </w:r>
      <w:proofErr w:type="gramStart"/>
      <w:r>
        <w:rPr>
          <w:rFonts w:ascii="Times New Roman" w:eastAsia="Times New Roman" w:hAnsi="Times New Roman" w:cs="Times New Roman"/>
          <w:color w:val="ED7D31"/>
        </w:rPr>
        <w:t>E.g.</w:t>
      </w:r>
      <w:proofErr w:type="gramEnd"/>
      <w:r>
        <w:rPr>
          <w:rFonts w:ascii="Times New Roman" w:eastAsia="Times New Roman" w:hAnsi="Times New Roman" w:cs="Times New Roman"/>
          <w:color w:val="ED7D31"/>
        </w:rPr>
        <w:t xml:space="preserve"> “Charlotte’s spelling is very creative” rather than she misspells words regularly. Or “Daniel is keen to contribute to class discussions</w:t>
      </w:r>
      <w:proofErr w:type="gramStart"/>
      <w:r>
        <w:rPr>
          <w:rFonts w:ascii="Times New Roman" w:eastAsia="Times New Roman" w:hAnsi="Times New Roman" w:cs="Times New Roman"/>
          <w:color w:val="ED7D31"/>
        </w:rPr>
        <w:t>“ rathe</w:t>
      </w:r>
      <w:r>
        <w:rPr>
          <w:rFonts w:ascii="Times New Roman" w:eastAsia="Times New Roman" w:hAnsi="Times New Roman" w:cs="Times New Roman"/>
          <w:color w:val="ED7D31"/>
        </w:rPr>
        <w:t>r</w:t>
      </w:r>
      <w:proofErr w:type="gramEnd"/>
      <w:r>
        <w:rPr>
          <w:rFonts w:ascii="Times New Roman" w:eastAsia="Times New Roman" w:hAnsi="Times New Roman" w:cs="Times New Roman"/>
          <w:color w:val="ED7D31"/>
        </w:rPr>
        <w:t xml:space="preserve"> than he shouts out a lot! </w:t>
      </w:r>
    </w:p>
    <w:p w:rsidR="00796B9D" w:rsidRDefault="00B3068C">
      <w:pPr>
        <w:widowControl w:val="0"/>
        <w:pBdr>
          <w:top w:val="nil"/>
          <w:left w:val="nil"/>
          <w:bottom w:val="nil"/>
          <w:right w:val="nil"/>
          <w:between w:val="nil"/>
        </w:pBdr>
        <w:spacing w:before="7176"/>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11 </w:t>
      </w:r>
    </w:p>
    <w:p w:rsidR="00796B9D" w:rsidRDefault="00B3068C">
      <w:pPr>
        <w:widowControl w:val="0"/>
        <w:pBdr>
          <w:top w:val="nil"/>
          <w:left w:val="nil"/>
          <w:bottom w:val="nil"/>
          <w:right w:val="nil"/>
          <w:between w:val="nil"/>
        </w:pBdr>
        <w:ind w:left="431" w:right="672"/>
        <w:rPr>
          <w:rFonts w:ascii="Times New Roman" w:eastAsia="Times New Roman" w:hAnsi="Times New Roman" w:cs="Times New Roman"/>
          <w:color w:val="000000"/>
        </w:rPr>
      </w:pPr>
      <w:r>
        <w:rPr>
          <w:rFonts w:ascii="Times New Roman" w:eastAsia="Times New Roman" w:hAnsi="Times New Roman" w:cs="Times New Roman"/>
          <w:color w:val="000000"/>
          <w:sz w:val="26"/>
          <w:szCs w:val="26"/>
        </w:rPr>
        <w:t xml:space="preserve">Grammar - </w:t>
      </w:r>
      <w:r>
        <w:rPr>
          <w:rFonts w:ascii="Times New Roman" w:eastAsia="Times New Roman" w:hAnsi="Times New Roman" w:cs="Times New Roman"/>
          <w:color w:val="000000"/>
        </w:rPr>
        <w:t xml:space="preserve">The way individual words are structured and arranged together in sentences. </w:t>
      </w:r>
    </w:p>
    <w:p w:rsidR="00796B9D" w:rsidRDefault="00B3068C">
      <w:pPr>
        <w:widowControl w:val="0"/>
        <w:pBdr>
          <w:top w:val="nil"/>
          <w:left w:val="nil"/>
          <w:bottom w:val="nil"/>
          <w:right w:val="nil"/>
          <w:between w:val="nil"/>
        </w:pBdr>
        <w:spacing w:before="211"/>
        <w:ind w:left="431" w:right="6475"/>
        <w:rPr>
          <w:rFonts w:ascii="Times New Roman" w:eastAsia="Times New Roman" w:hAnsi="Times New Roman" w:cs="Times New Roman"/>
          <w:color w:val="ED7D31"/>
        </w:rPr>
      </w:pPr>
      <w:r>
        <w:rPr>
          <w:rFonts w:ascii="Times New Roman" w:eastAsia="Times New Roman" w:hAnsi="Times New Roman" w:cs="Times New Roman"/>
          <w:color w:val="ED7D31"/>
        </w:rPr>
        <w:t xml:space="preserve">Key Features may include: </w:t>
      </w:r>
    </w:p>
    <w:p w:rsidR="00796B9D" w:rsidRDefault="00B3068C">
      <w:pPr>
        <w:widowControl w:val="0"/>
        <w:pBdr>
          <w:top w:val="nil"/>
          <w:left w:val="nil"/>
          <w:bottom w:val="nil"/>
          <w:right w:val="nil"/>
          <w:between w:val="nil"/>
        </w:pBdr>
        <w:spacing w:before="211"/>
        <w:ind w:left="1036" w:right="79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Word classes: nouns, verbs, adjectives, adverbs, pronouns, conjunctions, prepositions and determiners </w:t>
      </w:r>
    </w:p>
    <w:p w:rsidR="00796B9D" w:rsidRDefault="00B3068C">
      <w:pPr>
        <w:widowControl w:val="0"/>
        <w:pBdr>
          <w:top w:val="nil"/>
          <w:left w:val="nil"/>
          <w:bottom w:val="nil"/>
          <w:right w:val="nil"/>
          <w:between w:val="nil"/>
        </w:pBdr>
        <w:spacing w:before="206"/>
        <w:ind w:left="1036" w:right="47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Features of the verb: main and auxiliary, tense, modal auxiliaries, active and passive voice </w:t>
      </w:r>
    </w:p>
    <w:p w:rsidR="00796B9D" w:rsidRDefault="00B3068C">
      <w:pPr>
        <w:widowControl w:val="0"/>
        <w:pBdr>
          <w:top w:val="nil"/>
          <w:left w:val="nil"/>
          <w:bottom w:val="nil"/>
          <w:right w:val="nil"/>
          <w:between w:val="nil"/>
        </w:pBdr>
        <w:spacing w:before="211"/>
        <w:ind w:left="1036" w:right="235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Sentence types: declarative, interrogative, imperative, exclamatory </w:t>
      </w:r>
    </w:p>
    <w:p w:rsidR="00796B9D" w:rsidRDefault="00B3068C">
      <w:pPr>
        <w:widowControl w:val="0"/>
        <w:pBdr>
          <w:top w:val="nil"/>
          <w:left w:val="nil"/>
          <w:bottom w:val="nil"/>
          <w:right w:val="nil"/>
          <w:between w:val="nil"/>
        </w:pBdr>
        <w:spacing w:before="206"/>
        <w:ind w:left="1036" w:right="185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Sentence complexity: minor, simple, compound, complex, relative length </w:t>
      </w:r>
    </w:p>
    <w:p w:rsidR="00796B9D" w:rsidRDefault="00B3068C">
      <w:pPr>
        <w:widowControl w:val="0"/>
        <w:pBdr>
          <w:top w:val="nil"/>
          <w:left w:val="nil"/>
          <w:bottom w:val="nil"/>
          <w:right w:val="nil"/>
          <w:between w:val="nil"/>
        </w:pBdr>
        <w:spacing w:before="206"/>
        <w:ind w:left="1036" w:right="630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Unusual word order </w:t>
      </w:r>
    </w:p>
    <w:p w:rsidR="00796B9D" w:rsidRDefault="00B3068C">
      <w:pPr>
        <w:widowControl w:val="0"/>
        <w:pBdr>
          <w:top w:val="nil"/>
          <w:left w:val="nil"/>
          <w:bottom w:val="nil"/>
          <w:right w:val="nil"/>
          <w:between w:val="nil"/>
        </w:pBdr>
        <w:spacing w:before="206"/>
        <w:ind w:left="1036" w:right="528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Standard or non-standard forms </w:t>
      </w:r>
    </w:p>
    <w:p w:rsidR="00796B9D" w:rsidRDefault="00B3068C">
      <w:pPr>
        <w:widowControl w:val="0"/>
        <w:pBdr>
          <w:top w:val="nil"/>
          <w:left w:val="nil"/>
          <w:bottom w:val="nil"/>
          <w:right w:val="nil"/>
          <w:between w:val="nil"/>
        </w:pBdr>
        <w:spacing w:before="206"/>
        <w:ind w:left="1036" w:right="10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Other aspects: ellipsis, pre - and post - modification, subject / object, pronoun use, person, agreement, content and function words, noun phrase complexity </w:t>
      </w:r>
    </w:p>
    <w:p w:rsidR="00796B9D" w:rsidRDefault="00B3068C">
      <w:pPr>
        <w:widowControl w:val="0"/>
        <w:pBdr>
          <w:top w:val="nil"/>
          <w:left w:val="nil"/>
          <w:bottom w:val="nil"/>
          <w:right w:val="nil"/>
          <w:between w:val="nil"/>
        </w:pBdr>
        <w:spacing w:before="206"/>
        <w:ind w:left="1036" w:right="55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Word structure: prefix, suffix </w:t>
      </w:r>
    </w:p>
    <w:p w:rsidR="00796B9D" w:rsidRDefault="00B3068C">
      <w:pPr>
        <w:widowControl w:val="0"/>
        <w:pBdr>
          <w:top w:val="nil"/>
          <w:left w:val="nil"/>
          <w:bottom w:val="nil"/>
          <w:right w:val="nil"/>
          <w:between w:val="nil"/>
        </w:pBdr>
        <w:spacing w:before="624"/>
        <w:ind w:left="431" w:right="510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Some of the key features </w:t>
      </w:r>
      <w:proofErr w:type="gramStart"/>
      <w:r>
        <w:rPr>
          <w:rFonts w:ascii="Times New Roman" w:eastAsia="Times New Roman" w:hAnsi="Times New Roman" w:cs="Times New Roman"/>
          <w:color w:val="000000"/>
          <w:sz w:val="20"/>
          <w:szCs w:val="20"/>
        </w:rPr>
        <w:t>are explored</w:t>
      </w:r>
      <w:proofErr w:type="gramEnd"/>
      <w:r>
        <w:rPr>
          <w:rFonts w:ascii="Times New Roman" w:eastAsia="Times New Roman" w:hAnsi="Times New Roman" w:cs="Times New Roman"/>
          <w:color w:val="000000"/>
          <w:sz w:val="20"/>
          <w:szCs w:val="20"/>
        </w:rPr>
        <w:t xml:space="preserve"> below. </w:t>
      </w:r>
    </w:p>
    <w:p w:rsidR="00796B9D" w:rsidRDefault="00B3068C">
      <w:pPr>
        <w:widowControl w:val="0"/>
        <w:pBdr>
          <w:top w:val="nil"/>
          <w:left w:val="nil"/>
          <w:bottom w:val="nil"/>
          <w:right w:val="nil"/>
          <w:between w:val="nil"/>
        </w:pBdr>
        <w:spacing w:before="196"/>
        <w:ind w:left="431" w:right="7684"/>
        <w:rPr>
          <w:rFonts w:ascii="Times New Roman" w:eastAsia="Times New Roman" w:hAnsi="Times New Roman" w:cs="Times New Roman"/>
          <w:color w:val="ED7D31"/>
        </w:rPr>
      </w:pPr>
      <w:r>
        <w:rPr>
          <w:rFonts w:ascii="Times New Roman" w:eastAsia="Times New Roman" w:hAnsi="Times New Roman" w:cs="Times New Roman"/>
          <w:color w:val="ED7D31"/>
        </w:rPr>
        <w:t xml:space="preserve">Word Classes </w:t>
      </w:r>
    </w:p>
    <w:p w:rsidR="00796B9D" w:rsidRDefault="00B3068C">
      <w:pPr>
        <w:widowControl w:val="0"/>
        <w:pBdr>
          <w:top w:val="nil"/>
          <w:left w:val="nil"/>
          <w:bottom w:val="nil"/>
          <w:right w:val="nil"/>
          <w:between w:val="nil"/>
        </w:pBdr>
        <w:spacing w:before="196"/>
        <w:ind w:left="431" w:right="71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You need to know the different word classes so that you can analyse how they are used. They are the basic types of words that English has. There are eight of them: </w:t>
      </w:r>
    </w:p>
    <w:p w:rsidR="00796B9D" w:rsidRDefault="00B3068C">
      <w:pPr>
        <w:widowControl w:val="0"/>
        <w:pBdr>
          <w:top w:val="nil"/>
          <w:left w:val="nil"/>
          <w:bottom w:val="nil"/>
          <w:right w:val="nil"/>
          <w:between w:val="nil"/>
        </w:pBdr>
        <w:spacing w:before="336"/>
        <w:ind w:left="431" w:right="65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Nouns </w:t>
      </w:r>
      <w:proofErr w:type="gramStart"/>
      <w:r>
        <w:rPr>
          <w:rFonts w:ascii="Times New Roman" w:eastAsia="Times New Roman" w:hAnsi="Times New Roman" w:cs="Times New Roman"/>
          <w:color w:val="000000"/>
          <w:sz w:val="20"/>
          <w:szCs w:val="20"/>
        </w:rPr>
        <w:t>A</w:t>
      </w:r>
      <w:proofErr w:type="gramEnd"/>
      <w:r>
        <w:rPr>
          <w:rFonts w:ascii="Times New Roman" w:eastAsia="Times New Roman" w:hAnsi="Times New Roman" w:cs="Times New Roman"/>
          <w:color w:val="000000"/>
          <w:sz w:val="20"/>
          <w:szCs w:val="20"/>
        </w:rPr>
        <w:t xml:space="preserve"> noun is a naming word. It names a person, place, thing, idea, living creature, quality, or action. There are two main types of noun: proper and common. Most nouns are common nouns and they </w:t>
      </w:r>
      <w:proofErr w:type="gramStart"/>
      <w:r>
        <w:rPr>
          <w:rFonts w:ascii="Times New Roman" w:eastAsia="Times New Roman" w:hAnsi="Times New Roman" w:cs="Times New Roman"/>
          <w:color w:val="000000"/>
          <w:sz w:val="20"/>
          <w:szCs w:val="20"/>
        </w:rPr>
        <w:t>can be divided up</w:t>
      </w:r>
      <w:proofErr w:type="gramEnd"/>
      <w:r>
        <w:rPr>
          <w:rFonts w:ascii="Times New Roman" w:eastAsia="Times New Roman" w:hAnsi="Times New Roman" w:cs="Times New Roman"/>
          <w:color w:val="000000"/>
          <w:sz w:val="20"/>
          <w:szCs w:val="20"/>
        </w:rPr>
        <w:t xml:space="preserve"> into three categories: concrete, abstract</w:t>
      </w:r>
      <w:r>
        <w:rPr>
          <w:rFonts w:ascii="Times New Roman" w:eastAsia="Times New Roman" w:hAnsi="Times New Roman" w:cs="Times New Roman"/>
          <w:color w:val="000000"/>
          <w:sz w:val="20"/>
          <w:szCs w:val="20"/>
        </w:rPr>
        <w:t xml:space="preserve"> and collective. </w:t>
      </w:r>
    </w:p>
    <w:p w:rsidR="00796B9D" w:rsidRDefault="00B3068C">
      <w:pPr>
        <w:widowControl w:val="0"/>
        <w:pBdr>
          <w:top w:val="nil"/>
          <w:left w:val="nil"/>
          <w:bottom w:val="nil"/>
          <w:right w:val="nil"/>
          <w:between w:val="nil"/>
        </w:pBdr>
        <w:spacing w:before="336"/>
        <w:ind w:left="431" w:right="65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Adjectives An adjective is a word that describes a noun. It tells you something about the noun. Examples: big, yellow, thin, amazing, beautiful, quick, important </w:t>
      </w:r>
    </w:p>
    <w:p w:rsidR="00796B9D" w:rsidRDefault="00B3068C">
      <w:pPr>
        <w:widowControl w:val="0"/>
        <w:pBdr>
          <w:top w:val="nil"/>
          <w:left w:val="nil"/>
          <w:bottom w:val="nil"/>
          <w:right w:val="nil"/>
          <w:between w:val="nil"/>
        </w:pBdr>
        <w:spacing w:before="336"/>
        <w:ind w:left="431" w:right="53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Verbs </w:t>
      </w:r>
      <w:proofErr w:type="gramStart"/>
      <w:r>
        <w:rPr>
          <w:rFonts w:ascii="Times New Roman" w:eastAsia="Times New Roman" w:hAnsi="Times New Roman" w:cs="Times New Roman"/>
          <w:color w:val="000000"/>
          <w:sz w:val="20"/>
          <w:szCs w:val="20"/>
        </w:rPr>
        <w:t>A</w:t>
      </w:r>
      <w:proofErr w:type="gramEnd"/>
      <w:r>
        <w:rPr>
          <w:rFonts w:ascii="Times New Roman" w:eastAsia="Times New Roman" w:hAnsi="Times New Roman" w:cs="Times New Roman"/>
          <w:color w:val="000000"/>
          <w:sz w:val="20"/>
          <w:szCs w:val="20"/>
        </w:rPr>
        <w:t xml:space="preserve"> verb is a word which describes an action (doing something) or a state (being something). You will need to find out about main verbs, auxiliary verbs, primary verbs, </w:t>
      </w:r>
      <w:proofErr w:type="gramStart"/>
      <w:r>
        <w:rPr>
          <w:rFonts w:ascii="Times New Roman" w:eastAsia="Times New Roman" w:hAnsi="Times New Roman" w:cs="Times New Roman"/>
          <w:color w:val="000000"/>
          <w:sz w:val="20"/>
          <w:szCs w:val="20"/>
        </w:rPr>
        <w:t>modal</w:t>
      </w:r>
      <w:proofErr w:type="gramEnd"/>
      <w:r>
        <w:rPr>
          <w:rFonts w:ascii="Times New Roman" w:eastAsia="Times New Roman" w:hAnsi="Times New Roman" w:cs="Times New Roman"/>
          <w:color w:val="000000"/>
          <w:sz w:val="20"/>
          <w:szCs w:val="20"/>
        </w:rPr>
        <w:t xml:space="preserve"> auxiliaries, active and passive verbs. Some information </w:t>
      </w:r>
      <w:proofErr w:type="gramStart"/>
      <w:r>
        <w:rPr>
          <w:rFonts w:ascii="Times New Roman" w:eastAsia="Times New Roman" w:hAnsi="Times New Roman" w:cs="Times New Roman"/>
          <w:color w:val="000000"/>
          <w:sz w:val="20"/>
          <w:szCs w:val="20"/>
        </w:rPr>
        <w:t>is provided</w:t>
      </w:r>
      <w:proofErr w:type="gramEnd"/>
      <w:r>
        <w:rPr>
          <w:rFonts w:ascii="Times New Roman" w:eastAsia="Times New Roman" w:hAnsi="Times New Roman" w:cs="Times New Roman"/>
          <w:color w:val="000000"/>
          <w:sz w:val="20"/>
          <w:szCs w:val="20"/>
        </w:rPr>
        <w:t xml:space="preserve"> on pages </w:t>
      </w:r>
      <w:r>
        <w:rPr>
          <w:rFonts w:ascii="Times New Roman" w:eastAsia="Times New Roman" w:hAnsi="Times New Roman" w:cs="Times New Roman"/>
          <w:color w:val="000000"/>
          <w:sz w:val="20"/>
          <w:szCs w:val="20"/>
        </w:rPr>
        <w:t xml:space="preserve">8-10. </w:t>
      </w:r>
    </w:p>
    <w:p w:rsidR="00796B9D" w:rsidRDefault="00B3068C">
      <w:pPr>
        <w:widowControl w:val="0"/>
        <w:pBdr>
          <w:top w:val="nil"/>
          <w:left w:val="nil"/>
          <w:bottom w:val="nil"/>
          <w:right w:val="nil"/>
          <w:between w:val="nil"/>
        </w:pBdr>
        <w:spacing w:before="336"/>
        <w:ind w:left="431" w:right="70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Adverbs An adverb is a </w:t>
      </w:r>
      <w:proofErr w:type="gramStart"/>
      <w:r>
        <w:rPr>
          <w:rFonts w:ascii="Times New Roman" w:eastAsia="Times New Roman" w:hAnsi="Times New Roman" w:cs="Times New Roman"/>
          <w:color w:val="000000"/>
          <w:sz w:val="20"/>
          <w:szCs w:val="20"/>
        </w:rPr>
        <w:t>word which</w:t>
      </w:r>
      <w:proofErr w:type="gramEnd"/>
      <w:r>
        <w:rPr>
          <w:rFonts w:ascii="Times New Roman" w:eastAsia="Times New Roman" w:hAnsi="Times New Roman" w:cs="Times New Roman"/>
          <w:color w:val="000000"/>
          <w:sz w:val="20"/>
          <w:szCs w:val="20"/>
        </w:rPr>
        <w:t xml:space="preserve"> usually describes a verb. It tells you how something </w:t>
      </w:r>
      <w:proofErr w:type="gramStart"/>
      <w:r>
        <w:rPr>
          <w:rFonts w:ascii="Times New Roman" w:eastAsia="Times New Roman" w:hAnsi="Times New Roman" w:cs="Times New Roman"/>
          <w:color w:val="000000"/>
          <w:sz w:val="20"/>
          <w:szCs w:val="20"/>
        </w:rPr>
        <w:t>is done</w:t>
      </w:r>
      <w:proofErr w:type="gramEnd"/>
      <w:r>
        <w:rPr>
          <w:rFonts w:ascii="Times New Roman" w:eastAsia="Times New Roman" w:hAnsi="Times New Roman" w:cs="Times New Roman"/>
          <w:color w:val="000000"/>
          <w:sz w:val="20"/>
          <w:szCs w:val="20"/>
        </w:rPr>
        <w:t>. It may also tell you when or where something happened. Many adverbs end in –</w:t>
      </w:r>
      <w:proofErr w:type="spellStart"/>
      <w:r>
        <w:rPr>
          <w:rFonts w:ascii="Times New Roman" w:eastAsia="Times New Roman" w:hAnsi="Times New Roman" w:cs="Times New Roman"/>
          <w:color w:val="000000"/>
          <w:sz w:val="20"/>
          <w:szCs w:val="20"/>
        </w:rPr>
        <w:t>ly</w:t>
      </w:r>
      <w:proofErr w:type="spellEnd"/>
      <w:r>
        <w:rPr>
          <w:rFonts w:ascii="Times New Roman" w:eastAsia="Times New Roman" w:hAnsi="Times New Roman" w:cs="Times New Roman"/>
          <w:color w:val="000000"/>
          <w:sz w:val="20"/>
          <w:szCs w:val="20"/>
        </w:rPr>
        <w:t>. Examples: slowly, intelligently, well, yesterday, tomorrow, here, everywh</w:t>
      </w:r>
      <w:r>
        <w:rPr>
          <w:rFonts w:ascii="Times New Roman" w:eastAsia="Times New Roman" w:hAnsi="Times New Roman" w:cs="Times New Roman"/>
          <w:color w:val="000000"/>
          <w:sz w:val="20"/>
          <w:szCs w:val="20"/>
        </w:rPr>
        <w:t xml:space="preserve">ere. </w:t>
      </w:r>
    </w:p>
    <w:p w:rsidR="00796B9D" w:rsidRDefault="00B3068C">
      <w:pPr>
        <w:widowControl w:val="0"/>
        <w:pBdr>
          <w:top w:val="nil"/>
          <w:left w:val="nil"/>
          <w:bottom w:val="nil"/>
          <w:right w:val="nil"/>
          <w:between w:val="nil"/>
        </w:pBdr>
        <w:spacing w:before="340"/>
        <w:ind w:left="431" w:right="254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Pronouns </w:t>
      </w:r>
      <w:proofErr w:type="gramStart"/>
      <w:r>
        <w:rPr>
          <w:rFonts w:ascii="Times New Roman" w:eastAsia="Times New Roman" w:hAnsi="Times New Roman" w:cs="Times New Roman"/>
          <w:color w:val="000000"/>
          <w:sz w:val="20"/>
          <w:szCs w:val="20"/>
        </w:rPr>
        <w:t>A</w:t>
      </w:r>
      <w:proofErr w:type="gramEnd"/>
      <w:r>
        <w:rPr>
          <w:rFonts w:ascii="Times New Roman" w:eastAsia="Times New Roman" w:hAnsi="Times New Roman" w:cs="Times New Roman"/>
          <w:color w:val="000000"/>
          <w:sz w:val="20"/>
          <w:szCs w:val="20"/>
        </w:rPr>
        <w:t xml:space="preserve"> pronoun is used instead of a noun, to avoid repeating the noun. Examples: I, you, he, she, it, we, they. Prepositions </w:t>
      </w:r>
    </w:p>
    <w:p w:rsidR="00796B9D" w:rsidRDefault="00B3068C">
      <w:pPr>
        <w:widowControl w:val="0"/>
        <w:pBdr>
          <w:top w:val="nil"/>
          <w:left w:val="nil"/>
          <w:bottom w:val="nil"/>
          <w:right w:val="nil"/>
          <w:between w:val="nil"/>
        </w:pBdr>
        <w:spacing w:before="595"/>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w:t>
      </w:r>
    </w:p>
    <w:p w:rsidR="00796B9D" w:rsidRDefault="00B3068C">
      <w:pPr>
        <w:widowControl w:val="0"/>
        <w:pBdr>
          <w:top w:val="nil"/>
          <w:left w:val="nil"/>
          <w:bottom w:val="nil"/>
          <w:right w:val="nil"/>
          <w:between w:val="nil"/>
        </w:pBdr>
        <w:ind w:left="431" w:right="90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preposition usually comes before a noun, pronoun or noun phrase. Prepositions can relate to position. They join the noun to some other part of the sentence. Examples: on, in, by, with, under, </w:t>
      </w:r>
      <w:proofErr w:type="spellStart"/>
      <w:r>
        <w:rPr>
          <w:rFonts w:ascii="Times New Roman" w:eastAsia="Times New Roman" w:hAnsi="Times New Roman" w:cs="Times New Roman"/>
          <w:color w:val="000000"/>
          <w:sz w:val="20"/>
          <w:szCs w:val="20"/>
        </w:rPr>
        <w:t>through</w:t>
      </w:r>
      <w:proofErr w:type="spellEnd"/>
      <w:r>
        <w:rPr>
          <w:rFonts w:ascii="Times New Roman" w:eastAsia="Times New Roman" w:hAnsi="Times New Roman" w:cs="Times New Roman"/>
          <w:color w:val="000000"/>
          <w:sz w:val="20"/>
          <w:szCs w:val="20"/>
        </w:rPr>
        <w:t xml:space="preserve">, at. </w:t>
      </w:r>
    </w:p>
    <w:p w:rsidR="00796B9D" w:rsidRDefault="00B3068C">
      <w:pPr>
        <w:widowControl w:val="0"/>
        <w:pBdr>
          <w:top w:val="nil"/>
          <w:left w:val="nil"/>
          <w:bottom w:val="nil"/>
          <w:right w:val="nil"/>
          <w:between w:val="nil"/>
        </w:pBdr>
        <w:spacing w:before="336"/>
        <w:ind w:left="431" w:right="64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Conjunctions (connectives) </w:t>
      </w:r>
      <w:proofErr w:type="gramStart"/>
      <w:r>
        <w:rPr>
          <w:rFonts w:ascii="Times New Roman" w:eastAsia="Times New Roman" w:hAnsi="Times New Roman" w:cs="Times New Roman"/>
          <w:color w:val="000000"/>
          <w:sz w:val="20"/>
          <w:szCs w:val="20"/>
        </w:rPr>
        <w:t>A</w:t>
      </w:r>
      <w:proofErr w:type="gramEnd"/>
      <w:r>
        <w:rPr>
          <w:rFonts w:ascii="Times New Roman" w:eastAsia="Times New Roman" w:hAnsi="Times New Roman" w:cs="Times New Roman"/>
          <w:color w:val="000000"/>
          <w:sz w:val="20"/>
          <w:szCs w:val="20"/>
        </w:rPr>
        <w:t xml:space="preserve"> conjunction joins t</w:t>
      </w:r>
      <w:r>
        <w:rPr>
          <w:rFonts w:ascii="Times New Roman" w:eastAsia="Times New Roman" w:hAnsi="Times New Roman" w:cs="Times New Roman"/>
          <w:color w:val="000000"/>
          <w:sz w:val="20"/>
          <w:szCs w:val="20"/>
        </w:rPr>
        <w:t xml:space="preserve">wo words, phrases or sentences together. Examples: but, so, and, because, or. </w:t>
      </w:r>
    </w:p>
    <w:p w:rsidR="00796B9D" w:rsidRDefault="00B3068C">
      <w:pPr>
        <w:widowControl w:val="0"/>
        <w:pBdr>
          <w:top w:val="nil"/>
          <w:left w:val="nil"/>
          <w:bottom w:val="nil"/>
          <w:right w:val="nil"/>
          <w:between w:val="nil"/>
        </w:pBdr>
        <w:spacing w:before="336"/>
        <w:ind w:left="431" w:right="65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Determiners </w:t>
      </w:r>
      <w:proofErr w:type="gramStart"/>
      <w:r>
        <w:rPr>
          <w:rFonts w:ascii="Times New Roman" w:eastAsia="Times New Roman" w:hAnsi="Times New Roman" w:cs="Times New Roman"/>
          <w:color w:val="000000"/>
          <w:sz w:val="20"/>
          <w:szCs w:val="20"/>
        </w:rPr>
        <w:t>These</w:t>
      </w:r>
      <w:proofErr w:type="gramEnd"/>
      <w:r>
        <w:rPr>
          <w:rFonts w:ascii="Times New Roman" w:eastAsia="Times New Roman" w:hAnsi="Times New Roman" w:cs="Times New Roman"/>
          <w:color w:val="000000"/>
          <w:sz w:val="20"/>
          <w:szCs w:val="20"/>
        </w:rPr>
        <w:t xml:space="preserve"> words come before nouns and refer to them directly. The most common determiner, the, is called the definite article. The indefinite article is </w:t>
      </w:r>
      <w:proofErr w:type="gramStart"/>
      <w:r>
        <w:rPr>
          <w:rFonts w:ascii="Times New Roman" w:eastAsia="Times New Roman" w:hAnsi="Times New Roman" w:cs="Times New Roman"/>
          <w:color w:val="000000"/>
          <w:sz w:val="20"/>
          <w:szCs w:val="20"/>
        </w:rPr>
        <w:t>a/an</w:t>
      </w:r>
      <w:proofErr w:type="gramEnd"/>
      <w:r>
        <w:rPr>
          <w:rFonts w:ascii="Times New Roman" w:eastAsia="Times New Roman" w:hAnsi="Times New Roman" w:cs="Times New Roman"/>
          <w:color w:val="000000"/>
          <w:sz w:val="20"/>
          <w:szCs w:val="20"/>
        </w:rPr>
        <w:t xml:space="preserve">. </w:t>
      </w:r>
    </w:p>
    <w:p w:rsidR="00796B9D" w:rsidRDefault="00B3068C">
      <w:pPr>
        <w:widowControl w:val="0"/>
        <w:pBdr>
          <w:top w:val="nil"/>
          <w:left w:val="nil"/>
          <w:bottom w:val="nil"/>
          <w:right w:val="nil"/>
          <w:between w:val="nil"/>
        </w:pBdr>
        <w:spacing w:before="1401"/>
        <w:ind w:left="1320" w:right="2409"/>
        <w:rPr>
          <w:rFonts w:ascii="Times New Roman" w:eastAsia="Times New Roman" w:hAnsi="Times New Roman" w:cs="Times New Roman"/>
          <w:color w:val="ED7D31"/>
        </w:rPr>
      </w:pPr>
      <w:r>
        <w:rPr>
          <w:rFonts w:ascii="Times New Roman" w:eastAsia="Times New Roman" w:hAnsi="Times New Roman" w:cs="Times New Roman"/>
          <w:color w:val="ED7D31"/>
        </w:rPr>
        <w:t xml:space="preserve">Sort these nouns into two categories (this is more easily done as a cut and sort activity). Note that the two groups are not necessarily even in number: </w:t>
      </w:r>
    </w:p>
    <w:p w:rsidR="00796B9D" w:rsidRDefault="00B3068C">
      <w:pPr>
        <w:widowControl w:val="0"/>
        <w:pBdr>
          <w:top w:val="nil"/>
          <w:left w:val="nil"/>
          <w:bottom w:val="nil"/>
          <w:right w:val="nil"/>
          <w:between w:val="nil"/>
        </w:pBdr>
        <w:spacing w:before="633"/>
        <w:ind w:left="1848" w:right="1007"/>
        <w:rPr>
          <w:rFonts w:ascii="Times New Roman" w:eastAsia="Times New Roman" w:hAnsi="Times New Roman" w:cs="Times New Roman"/>
          <w:color w:val="ED7D31"/>
        </w:rPr>
      </w:pPr>
      <w:r>
        <w:rPr>
          <w:rFonts w:ascii="Times New Roman" w:eastAsia="Times New Roman" w:hAnsi="Times New Roman" w:cs="Times New Roman"/>
          <w:color w:val="ED7D31"/>
        </w:rPr>
        <w:t xml:space="preserve">Peter Boy Cheese England </w:t>
      </w:r>
    </w:p>
    <w:p w:rsidR="00796B9D" w:rsidRDefault="00B3068C">
      <w:pPr>
        <w:widowControl w:val="0"/>
        <w:pBdr>
          <w:top w:val="nil"/>
          <w:left w:val="nil"/>
          <w:bottom w:val="nil"/>
          <w:right w:val="nil"/>
          <w:between w:val="nil"/>
        </w:pBdr>
        <w:spacing w:before="316"/>
        <w:ind w:left="1732" w:right="1113"/>
        <w:rPr>
          <w:rFonts w:ascii="Times New Roman" w:eastAsia="Times New Roman" w:hAnsi="Times New Roman" w:cs="Times New Roman"/>
          <w:color w:val="ED7D31"/>
        </w:rPr>
      </w:pPr>
      <w:r>
        <w:rPr>
          <w:rFonts w:ascii="Times New Roman" w:eastAsia="Times New Roman" w:hAnsi="Times New Roman" w:cs="Times New Roman"/>
          <w:color w:val="ED7D31"/>
        </w:rPr>
        <w:t xml:space="preserve">Country Dumbo </w:t>
      </w:r>
      <w:proofErr w:type="gramStart"/>
      <w:r>
        <w:rPr>
          <w:rFonts w:ascii="Times New Roman" w:eastAsia="Times New Roman" w:hAnsi="Times New Roman" w:cs="Times New Roman"/>
          <w:color w:val="ED7D31"/>
        </w:rPr>
        <w:t>The</w:t>
      </w:r>
      <w:proofErr w:type="gramEnd"/>
      <w:r>
        <w:rPr>
          <w:rFonts w:ascii="Times New Roman" w:eastAsia="Times New Roman" w:hAnsi="Times New Roman" w:cs="Times New Roman"/>
          <w:color w:val="ED7D31"/>
        </w:rPr>
        <w:t xml:space="preserve"> Lion King Rover </w:t>
      </w:r>
    </w:p>
    <w:p w:rsidR="00796B9D" w:rsidRDefault="00B3068C">
      <w:pPr>
        <w:widowControl w:val="0"/>
        <w:pBdr>
          <w:top w:val="nil"/>
          <w:left w:val="nil"/>
          <w:bottom w:val="nil"/>
          <w:right w:val="nil"/>
          <w:between w:val="nil"/>
        </w:pBdr>
        <w:spacing w:before="316"/>
        <w:ind w:left="1848" w:right="1185"/>
        <w:rPr>
          <w:rFonts w:ascii="Times New Roman" w:eastAsia="Times New Roman" w:hAnsi="Times New Roman" w:cs="Times New Roman"/>
          <w:color w:val="ED7D31"/>
        </w:rPr>
      </w:pPr>
      <w:r>
        <w:rPr>
          <w:rFonts w:ascii="Times New Roman" w:eastAsia="Times New Roman" w:hAnsi="Times New Roman" w:cs="Times New Roman"/>
          <w:color w:val="ED7D31"/>
        </w:rPr>
        <w:t xml:space="preserve">Table Elephant Yorkshire Film </w:t>
      </w:r>
    </w:p>
    <w:p w:rsidR="00796B9D" w:rsidRDefault="00B3068C">
      <w:pPr>
        <w:widowControl w:val="0"/>
        <w:pBdr>
          <w:top w:val="nil"/>
          <w:left w:val="nil"/>
          <w:bottom w:val="nil"/>
          <w:right w:val="nil"/>
          <w:between w:val="nil"/>
        </w:pBdr>
        <w:spacing w:before="316"/>
        <w:ind w:left="1823" w:right="1152"/>
        <w:rPr>
          <w:rFonts w:ascii="Times New Roman" w:eastAsia="Times New Roman" w:hAnsi="Times New Roman" w:cs="Times New Roman"/>
          <w:color w:val="ED7D31"/>
        </w:rPr>
      </w:pPr>
      <w:r>
        <w:rPr>
          <w:rFonts w:ascii="Times New Roman" w:eastAsia="Times New Roman" w:hAnsi="Times New Roman" w:cs="Times New Roman"/>
          <w:color w:val="ED7D31"/>
        </w:rPr>
        <w:lastRenderedPageBreak/>
        <w:t xml:space="preserve">Pencil Doctor Fire Engine Brick </w:t>
      </w:r>
    </w:p>
    <w:p w:rsidR="00796B9D" w:rsidRDefault="00B3068C">
      <w:pPr>
        <w:widowControl w:val="0"/>
        <w:pBdr>
          <w:top w:val="nil"/>
          <w:left w:val="nil"/>
          <w:bottom w:val="nil"/>
          <w:right w:val="nil"/>
          <w:between w:val="nil"/>
        </w:pBdr>
        <w:spacing w:before="638"/>
        <w:ind w:left="1348" w:right="412"/>
        <w:rPr>
          <w:rFonts w:ascii="Times New Roman" w:eastAsia="Times New Roman" w:hAnsi="Times New Roman" w:cs="Times New Roman"/>
          <w:color w:val="ED7D31"/>
        </w:rPr>
      </w:pPr>
      <w:r>
        <w:rPr>
          <w:rFonts w:ascii="Times New Roman" w:eastAsia="Times New Roman" w:hAnsi="Times New Roman" w:cs="Times New Roman"/>
          <w:color w:val="ED7D31"/>
        </w:rPr>
        <w:t xml:space="preserve">Once you have reached an agreement over what goes where, define the difference between the two groups as clearly as you can. </w:t>
      </w:r>
    </w:p>
    <w:p w:rsidR="00796B9D" w:rsidRDefault="00B3068C">
      <w:pPr>
        <w:widowControl w:val="0"/>
        <w:pBdr>
          <w:top w:val="nil"/>
          <w:left w:val="nil"/>
          <w:bottom w:val="nil"/>
          <w:right w:val="nil"/>
          <w:between w:val="nil"/>
        </w:pBdr>
        <w:spacing w:before="220"/>
        <w:ind w:left="1348" w:right="4080"/>
        <w:rPr>
          <w:rFonts w:ascii="Times New Roman" w:eastAsia="Times New Roman" w:hAnsi="Times New Roman" w:cs="Times New Roman"/>
          <w:color w:val="ED7D31"/>
        </w:rPr>
      </w:pPr>
      <w:proofErr w:type="gramStart"/>
      <w:r>
        <w:rPr>
          <w:rFonts w:ascii="Times New Roman" w:eastAsia="Times New Roman" w:hAnsi="Times New Roman" w:cs="Times New Roman"/>
          <w:color w:val="ED7D31"/>
        </w:rPr>
        <w:t>Next</w:t>
      </w:r>
      <w:proofErr w:type="gramEnd"/>
      <w:r>
        <w:rPr>
          <w:rFonts w:ascii="Times New Roman" w:eastAsia="Times New Roman" w:hAnsi="Times New Roman" w:cs="Times New Roman"/>
          <w:color w:val="ED7D31"/>
        </w:rPr>
        <w:t xml:space="preserve"> repeat the exercise with these nouns: </w:t>
      </w:r>
    </w:p>
    <w:p w:rsidR="00796B9D" w:rsidRDefault="00B3068C">
      <w:pPr>
        <w:widowControl w:val="0"/>
        <w:pBdr>
          <w:top w:val="nil"/>
          <w:left w:val="nil"/>
          <w:bottom w:val="nil"/>
          <w:right w:val="nil"/>
          <w:between w:val="nil"/>
        </w:pBdr>
        <w:spacing w:before="470"/>
        <w:ind w:left="1622" w:right="1161"/>
        <w:rPr>
          <w:rFonts w:ascii="Times New Roman" w:eastAsia="Times New Roman" w:hAnsi="Times New Roman" w:cs="Times New Roman"/>
          <w:color w:val="ED7D31"/>
        </w:rPr>
      </w:pPr>
      <w:r>
        <w:rPr>
          <w:rFonts w:ascii="Times New Roman" w:eastAsia="Times New Roman" w:hAnsi="Times New Roman" w:cs="Times New Roman"/>
          <w:color w:val="ED7D31"/>
        </w:rPr>
        <w:t xml:space="preserve">Happiness Armchair Light Bulb Hate </w:t>
      </w:r>
    </w:p>
    <w:p w:rsidR="00796B9D" w:rsidRDefault="00B3068C">
      <w:pPr>
        <w:widowControl w:val="0"/>
        <w:pBdr>
          <w:top w:val="nil"/>
          <w:left w:val="nil"/>
          <w:bottom w:val="nil"/>
          <w:right w:val="nil"/>
          <w:between w:val="nil"/>
        </w:pBdr>
        <w:spacing w:before="321"/>
        <w:ind w:left="1943" w:right="1051"/>
        <w:rPr>
          <w:rFonts w:ascii="Times New Roman" w:eastAsia="Times New Roman" w:hAnsi="Times New Roman" w:cs="Times New Roman"/>
          <w:color w:val="ED7D31"/>
        </w:rPr>
      </w:pPr>
      <w:r>
        <w:rPr>
          <w:rFonts w:ascii="Times New Roman" w:eastAsia="Times New Roman" w:hAnsi="Times New Roman" w:cs="Times New Roman"/>
          <w:color w:val="ED7D31"/>
        </w:rPr>
        <w:t xml:space="preserve">Sky Heart Tree Charity </w:t>
      </w:r>
    </w:p>
    <w:p w:rsidR="00796B9D" w:rsidRDefault="00B3068C">
      <w:pPr>
        <w:widowControl w:val="0"/>
        <w:pBdr>
          <w:top w:val="nil"/>
          <w:left w:val="nil"/>
          <w:bottom w:val="nil"/>
          <w:right w:val="nil"/>
          <w:between w:val="nil"/>
        </w:pBdr>
        <w:spacing w:before="312"/>
        <w:ind w:left="1579" w:right="1152"/>
        <w:rPr>
          <w:rFonts w:ascii="Times New Roman" w:eastAsia="Times New Roman" w:hAnsi="Times New Roman" w:cs="Times New Roman"/>
          <w:color w:val="ED7D31"/>
        </w:rPr>
      </w:pPr>
      <w:r>
        <w:rPr>
          <w:rFonts w:ascii="Times New Roman" w:eastAsia="Times New Roman" w:hAnsi="Times New Roman" w:cs="Times New Roman"/>
          <w:color w:val="ED7D31"/>
        </w:rPr>
        <w:t xml:space="preserve">Christianity Flag Woman Time </w:t>
      </w:r>
    </w:p>
    <w:p w:rsidR="00796B9D" w:rsidRDefault="00B3068C">
      <w:pPr>
        <w:widowControl w:val="0"/>
        <w:pBdr>
          <w:top w:val="nil"/>
          <w:left w:val="nil"/>
          <w:bottom w:val="nil"/>
          <w:right w:val="nil"/>
          <w:between w:val="nil"/>
        </w:pBdr>
        <w:spacing w:before="316"/>
        <w:ind w:left="1468" w:right="1003"/>
        <w:rPr>
          <w:rFonts w:ascii="Times New Roman" w:eastAsia="Times New Roman" w:hAnsi="Times New Roman" w:cs="Times New Roman"/>
          <w:color w:val="ED7D31"/>
        </w:rPr>
      </w:pPr>
      <w:r>
        <w:rPr>
          <w:rFonts w:ascii="Times New Roman" w:eastAsia="Times New Roman" w:hAnsi="Times New Roman" w:cs="Times New Roman"/>
          <w:color w:val="ED7D31"/>
        </w:rPr>
        <w:t xml:space="preserve">Wheelbarrow Loneliness Jug Mystery </w:t>
      </w:r>
    </w:p>
    <w:p w:rsidR="00796B9D" w:rsidRDefault="00B3068C">
      <w:pPr>
        <w:widowControl w:val="0"/>
        <w:pBdr>
          <w:top w:val="nil"/>
          <w:left w:val="nil"/>
          <w:bottom w:val="nil"/>
          <w:right w:val="nil"/>
          <w:between w:val="nil"/>
        </w:pBdr>
        <w:spacing w:before="2006"/>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 </w:t>
      </w:r>
    </w:p>
    <w:p w:rsidR="00796B9D" w:rsidRDefault="00B3068C">
      <w:pPr>
        <w:widowControl w:val="0"/>
        <w:pBdr>
          <w:top w:val="nil"/>
          <w:left w:val="nil"/>
          <w:bottom w:val="nil"/>
          <w:right w:val="nil"/>
          <w:between w:val="nil"/>
        </w:pBdr>
        <w:ind w:left="431" w:right="6859"/>
        <w:rPr>
          <w:rFonts w:ascii="Times New Roman" w:eastAsia="Times New Roman" w:hAnsi="Times New Roman" w:cs="Times New Roman"/>
          <w:color w:val="ED7D31"/>
        </w:rPr>
      </w:pPr>
      <w:r>
        <w:rPr>
          <w:rFonts w:ascii="Times New Roman" w:eastAsia="Times New Roman" w:hAnsi="Times New Roman" w:cs="Times New Roman"/>
          <w:color w:val="ED7D31"/>
        </w:rPr>
        <w:t xml:space="preserve">Modal Auxiliary Verbs </w:t>
      </w:r>
    </w:p>
    <w:p w:rsidR="00796B9D" w:rsidRDefault="00B3068C">
      <w:pPr>
        <w:widowControl w:val="0"/>
        <w:pBdr>
          <w:top w:val="nil"/>
          <w:left w:val="nil"/>
          <w:bottom w:val="nil"/>
          <w:right w:val="nil"/>
          <w:between w:val="nil"/>
        </w:pBdr>
        <w:spacing w:before="196"/>
        <w:ind w:left="431" w:right="3076"/>
        <w:rPr>
          <w:rFonts w:ascii="Times New Roman" w:eastAsia="Times New Roman" w:hAnsi="Times New Roman" w:cs="Times New Roman"/>
          <w:color w:val="ED7D31"/>
          <w:sz w:val="20"/>
          <w:szCs w:val="20"/>
        </w:rPr>
      </w:pPr>
      <w:r>
        <w:rPr>
          <w:rFonts w:ascii="Times New Roman" w:eastAsia="Times New Roman" w:hAnsi="Times New Roman" w:cs="Times New Roman"/>
          <w:color w:val="ED7D31"/>
          <w:sz w:val="20"/>
          <w:szCs w:val="20"/>
        </w:rPr>
        <w:t xml:space="preserve">Will Shall May/Might Would Can/Could Must Should Ought to </w:t>
      </w:r>
    </w:p>
    <w:p w:rsidR="00796B9D" w:rsidRDefault="00B3068C">
      <w:pPr>
        <w:widowControl w:val="0"/>
        <w:pBdr>
          <w:top w:val="nil"/>
          <w:left w:val="nil"/>
          <w:bottom w:val="nil"/>
          <w:right w:val="nil"/>
          <w:between w:val="nil"/>
        </w:pBdr>
        <w:spacing w:before="336"/>
        <w:ind w:left="431" w:right="8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Modal verbs </w:t>
      </w:r>
      <w:proofErr w:type="gramStart"/>
      <w:r>
        <w:rPr>
          <w:rFonts w:ascii="Times New Roman" w:eastAsia="Times New Roman" w:hAnsi="Times New Roman" w:cs="Times New Roman"/>
          <w:color w:val="000000"/>
          <w:sz w:val="20"/>
          <w:szCs w:val="20"/>
        </w:rPr>
        <w:t>are used</w:t>
      </w:r>
      <w:proofErr w:type="gramEnd"/>
      <w:r>
        <w:rPr>
          <w:rFonts w:ascii="Times New Roman" w:eastAsia="Times New Roman" w:hAnsi="Times New Roman" w:cs="Times New Roman"/>
          <w:color w:val="000000"/>
          <w:sz w:val="20"/>
          <w:szCs w:val="20"/>
        </w:rPr>
        <w:t xml:space="preserve"> to express ideas such as possibility, intention, obligation and necessity e.g. </w:t>
      </w:r>
    </w:p>
    <w:p w:rsidR="00796B9D" w:rsidRDefault="00B3068C">
      <w:pPr>
        <w:widowControl w:val="0"/>
        <w:pBdr>
          <w:top w:val="nil"/>
          <w:left w:val="nil"/>
          <w:bottom w:val="nil"/>
          <w:right w:val="nil"/>
          <w:between w:val="nil"/>
        </w:pBdr>
        <w:spacing w:before="81"/>
        <w:ind w:left="772" w:right="423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I would have told you, if you had wanted me to. </w:t>
      </w:r>
    </w:p>
    <w:p w:rsidR="00796B9D" w:rsidRDefault="00B3068C">
      <w:pPr>
        <w:widowControl w:val="0"/>
        <w:pBdr>
          <w:top w:val="nil"/>
          <w:left w:val="nil"/>
          <w:bottom w:val="nil"/>
          <w:right w:val="nil"/>
          <w:between w:val="nil"/>
        </w:pBdr>
        <w:spacing w:before="76"/>
        <w:ind w:left="772" w:right="676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Yes, I can do that. </w:t>
      </w:r>
    </w:p>
    <w:p w:rsidR="00796B9D" w:rsidRDefault="00B3068C">
      <w:pPr>
        <w:widowControl w:val="0"/>
        <w:pBdr>
          <w:top w:val="nil"/>
          <w:left w:val="nil"/>
          <w:bottom w:val="nil"/>
          <w:right w:val="nil"/>
          <w:between w:val="nil"/>
        </w:pBdr>
        <w:spacing w:before="336"/>
        <w:ind w:left="431" w:right="47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They </w:t>
      </w:r>
      <w:proofErr w:type="gramStart"/>
      <w:r>
        <w:rPr>
          <w:rFonts w:ascii="Times New Roman" w:eastAsia="Times New Roman" w:hAnsi="Times New Roman" w:cs="Times New Roman"/>
          <w:color w:val="000000"/>
          <w:sz w:val="20"/>
          <w:szCs w:val="20"/>
        </w:rPr>
        <w:t>are not used</w:t>
      </w:r>
      <w:proofErr w:type="gramEnd"/>
      <w:r>
        <w:rPr>
          <w:rFonts w:ascii="Times New Roman" w:eastAsia="Times New Roman" w:hAnsi="Times New Roman" w:cs="Times New Roman"/>
          <w:color w:val="000000"/>
          <w:sz w:val="20"/>
          <w:szCs w:val="20"/>
        </w:rPr>
        <w:t xml:space="preserve"> to talk about things that definitely exist, or events that definitely happened. These meanings </w:t>
      </w:r>
      <w:proofErr w:type="gramStart"/>
      <w:r>
        <w:rPr>
          <w:rFonts w:ascii="Times New Roman" w:eastAsia="Times New Roman" w:hAnsi="Times New Roman" w:cs="Times New Roman"/>
          <w:color w:val="000000"/>
          <w:sz w:val="20"/>
          <w:szCs w:val="20"/>
        </w:rPr>
        <w:t>are sometimes divided</w:t>
      </w:r>
      <w:proofErr w:type="gramEnd"/>
      <w:r>
        <w:rPr>
          <w:rFonts w:ascii="Times New Roman" w:eastAsia="Times New Roman" w:hAnsi="Times New Roman" w:cs="Times New Roman"/>
          <w:color w:val="000000"/>
          <w:sz w:val="20"/>
          <w:szCs w:val="20"/>
        </w:rPr>
        <w:t xml:space="preserve"> into two groups: </w:t>
      </w:r>
    </w:p>
    <w:p w:rsidR="00796B9D" w:rsidRDefault="00B3068C">
      <w:pPr>
        <w:widowControl w:val="0"/>
        <w:pBdr>
          <w:top w:val="nil"/>
          <w:left w:val="nil"/>
          <w:bottom w:val="nil"/>
          <w:right w:val="nil"/>
          <w:between w:val="nil"/>
        </w:pBdr>
        <w:spacing w:before="336"/>
        <w:ind w:left="431" w:right="196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DEGREES OF CERTAINTY - certainty; probability; possibility; impossibility. OBLIGATION/FREEDOM TO ACT - </w:t>
      </w:r>
      <w:r>
        <w:rPr>
          <w:rFonts w:ascii="Times New Roman" w:eastAsia="Times New Roman" w:hAnsi="Times New Roman" w:cs="Times New Roman"/>
          <w:color w:val="000000"/>
          <w:sz w:val="20"/>
          <w:szCs w:val="20"/>
        </w:rPr>
        <w:t xml:space="preserve">permission; lack of permission; ability; obligation. </w:t>
      </w:r>
    </w:p>
    <w:p w:rsidR="00796B9D" w:rsidRDefault="00B3068C">
      <w:pPr>
        <w:widowControl w:val="0"/>
        <w:pBdr>
          <w:top w:val="nil"/>
          <w:left w:val="nil"/>
          <w:bottom w:val="nil"/>
          <w:right w:val="nil"/>
          <w:between w:val="nil"/>
        </w:pBdr>
        <w:spacing w:before="340"/>
        <w:ind w:left="431" w:right="20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Modal verbs are verbs that 'help' other verbs to express a meaning; it is important to realise that modal verbs have no meaning by themselves. A modal verb such as would has several functions: it </w:t>
      </w:r>
      <w:proofErr w:type="gramStart"/>
      <w:r>
        <w:rPr>
          <w:rFonts w:ascii="Times New Roman" w:eastAsia="Times New Roman" w:hAnsi="Times New Roman" w:cs="Times New Roman"/>
          <w:color w:val="000000"/>
          <w:sz w:val="20"/>
          <w:szCs w:val="20"/>
        </w:rPr>
        <w:t>can be</w:t>
      </w:r>
      <w:r>
        <w:rPr>
          <w:rFonts w:ascii="Times New Roman" w:eastAsia="Times New Roman" w:hAnsi="Times New Roman" w:cs="Times New Roman"/>
          <w:color w:val="000000"/>
          <w:sz w:val="20"/>
          <w:szCs w:val="20"/>
        </w:rPr>
        <w:t xml:space="preserve"> used</w:t>
      </w:r>
      <w:proofErr w:type="gramEnd"/>
      <w:r>
        <w:rPr>
          <w:rFonts w:ascii="Times New Roman" w:eastAsia="Times New Roman" w:hAnsi="Times New Roman" w:cs="Times New Roman"/>
          <w:color w:val="000000"/>
          <w:sz w:val="20"/>
          <w:szCs w:val="20"/>
        </w:rPr>
        <w:t xml:space="preserve">, for example, to help verbs express ideas about the past, the present and the future. </w:t>
      </w:r>
    </w:p>
    <w:p w:rsidR="00796B9D" w:rsidRDefault="00B3068C">
      <w:pPr>
        <w:widowControl w:val="0"/>
        <w:pBdr>
          <w:top w:val="nil"/>
          <w:left w:val="nil"/>
          <w:bottom w:val="nil"/>
          <w:right w:val="nil"/>
          <w:between w:val="nil"/>
        </w:pBdr>
        <w:spacing w:before="1171"/>
        <w:ind w:left="1108" w:right="513"/>
        <w:rPr>
          <w:rFonts w:ascii="Times New Roman" w:eastAsia="Times New Roman" w:hAnsi="Times New Roman" w:cs="Times New Roman"/>
          <w:color w:val="ED7D31"/>
          <w:sz w:val="20"/>
          <w:szCs w:val="20"/>
        </w:rPr>
      </w:pPr>
      <w:r>
        <w:rPr>
          <w:rFonts w:ascii="Times New Roman" w:eastAsia="Times New Roman" w:hAnsi="Times New Roman" w:cs="Times New Roman"/>
          <w:color w:val="ED7D31"/>
          <w:sz w:val="20"/>
          <w:szCs w:val="20"/>
        </w:rPr>
        <w:t xml:space="preserve">Look through the following advice and identify the modal auxiliary verbs </w:t>
      </w:r>
      <w:proofErr w:type="gramStart"/>
      <w:r>
        <w:rPr>
          <w:rFonts w:ascii="Times New Roman" w:eastAsia="Times New Roman" w:hAnsi="Times New Roman" w:cs="Times New Roman"/>
          <w:color w:val="ED7D31"/>
          <w:sz w:val="20"/>
          <w:szCs w:val="20"/>
        </w:rPr>
        <w:t>being used</w:t>
      </w:r>
      <w:proofErr w:type="gramEnd"/>
      <w:r>
        <w:rPr>
          <w:rFonts w:ascii="Times New Roman" w:eastAsia="Times New Roman" w:hAnsi="Times New Roman" w:cs="Times New Roman"/>
          <w:color w:val="ED7D31"/>
          <w:sz w:val="20"/>
          <w:szCs w:val="20"/>
        </w:rPr>
        <w:t xml:space="preserve">. Why has the writer used them? </w:t>
      </w:r>
    </w:p>
    <w:p w:rsidR="00796B9D" w:rsidRDefault="00B3068C">
      <w:pPr>
        <w:widowControl w:val="0"/>
        <w:pBdr>
          <w:top w:val="nil"/>
          <w:left w:val="nil"/>
          <w:bottom w:val="nil"/>
          <w:right w:val="nil"/>
          <w:between w:val="nil"/>
        </w:pBdr>
        <w:spacing w:before="417"/>
        <w:ind w:left="1108" w:right="552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Treatment for a cold </w:t>
      </w:r>
    </w:p>
    <w:p w:rsidR="00796B9D" w:rsidRDefault="00B3068C">
      <w:pPr>
        <w:widowControl w:val="0"/>
        <w:pBdr>
          <w:top w:val="nil"/>
          <w:left w:val="nil"/>
          <w:bottom w:val="nil"/>
          <w:right w:val="nil"/>
          <w:between w:val="nil"/>
        </w:pBdr>
        <w:spacing w:before="4569"/>
        <w:ind w:left="1108" w:right="513"/>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lastRenderedPageBreak/>
        <w:t xml:space="preserve">A cold remedy that </w:t>
      </w:r>
      <w:proofErr w:type="gramStart"/>
      <w:r>
        <w:rPr>
          <w:rFonts w:ascii="Times New Roman" w:eastAsia="Times New Roman" w:hAnsi="Times New Roman" w:cs="Times New Roman"/>
          <w:color w:val="000000"/>
          <w:sz w:val="18"/>
          <w:szCs w:val="18"/>
        </w:rPr>
        <w:t>could be used</w:t>
      </w:r>
      <w:proofErr w:type="gramEnd"/>
      <w:r>
        <w:rPr>
          <w:rFonts w:ascii="Times New Roman" w:eastAsia="Times New Roman" w:hAnsi="Times New Roman" w:cs="Times New Roman"/>
          <w:color w:val="000000"/>
          <w:sz w:val="18"/>
          <w:szCs w:val="18"/>
        </w:rPr>
        <w:t xml:space="preserve"> is taking warm liquids, such as chicken soup, tea or warm apple juice. This might be soothing and could ease congestion by increasing mucus flow. Adding moisture to the air is another remedy that people would recommend. A c</w:t>
      </w:r>
      <w:r>
        <w:rPr>
          <w:rFonts w:ascii="Times New Roman" w:eastAsia="Times New Roman" w:hAnsi="Times New Roman" w:cs="Times New Roman"/>
          <w:color w:val="000000"/>
          <w:sz w:val="18"/>
          <w:szCs w:val="18"/>
        </w:rPr>
        <w:t xml:space="preserve">ool-mist vaporizer or humidifier can add moisture to your home, which might help loosen congestion, and may help you to breathe more easily. </w:t>
      </w:r>
    </w:p>
    <w:p w:rsidR="00796B9D" w:rsidRDefault="00B3068C">
      <w:pPr>
        <w:widowControl w:val="0"/>
        <w:pBdr>
          <w:top w:val="nil"/>
          <w:left w:val="nil"/>
          <w:bottom w:val="nil"/>
          <w:right w:val="nil"/>
          <w:between w:val="nil"/>
        </w:pBdr>
        <w:spacing w:before="307"/>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 </w:t>
      </w:r>
    </w:p>
    <w:p w:rsidR="00796B9D" w:rsidRDefault="00B3068C">
      <w:pPr>
        <w:widowControl w:val="0"/>
        <w:pBdr>
          <w:top w:val="nil"/>
          <w:left w:val="nil"/>
          <w:bottom w:val="nil"/>
          <w:right w:val="nil"/>
          <w:between w:val="nil"/>
        </w:pBdr>
        <w:ind w:left="431" w:right="6465"/>
        <w:rPr>
          <w:rFonts w:ascii="Times New Roman" w:eastAsia="Times New Roman" w:hAnsi="Times New Roman" w:cs="Times New Roman"/>
          <w:color w:val="ED7D31"/>
          <w:sz w:val="26"/>
          <w:szCs w:val="26"/>
        </w:rPr>
      </w:pPr>
      <w:r>
        <w:rPr>
          <w:rFonts w:ascii="Times New Roman" w:eastAsia="Times New Roman" w:hAnsi="Times New Roman" w:cs="Times New Roman"/>
          <w:color w:val="ED7D31"/>
          <w:sz w:val="26"/>
          <w:szCs w:val="26"/>
        </w:rPr>
        <w:t xml:space="preserve">Sentence Construction </w:t>
      </w:r>
    </w:p>
    <w:p w:rsidR="00796B9D" w:rsidRDefault="00B3068C">
      <w:pPr>
        <w:widowControl w:val="0"/>
        <w:pBdr>
          <w:top w:val="nil"/>
          <w:left w:val="nil"/>
          <w:bottom w:val="nil"/>
          <w:right w:val="nil"/>
          <w:between w:val="nil"/>
        </w:pBdr>
        <w:spacing w:before="235"/>
        <w:ind w:left="431" w:right="6556"/>
        <w:rPr>
          <w:rFonts w:ascii="Times New Roman" w:eastAsia="Times New Roman" w:hAnsi="Times New Roman" w:cs="Times New Roman"/>
          <w:color w:val="ED7D31"/>
        </w:rPr>
      </w:pPr>
      <w:r>
        <w:rPr>
          <w:rFonts w:ascii="Times New Roman" w:eastAsia="Times New Roman" w:hAnsi="Times New Roman" w:cs="Times New Roman"/>
          <w:color w:val="ED7D31"/>
        </w:rPr>
        <w:t xml:space="preserve">Phrases and modification </w:t>
      </w:r>
    </w:p>
    <w:p w:rsidR="00796B9D" w:rsidRDefault="00B3068C">
      <w:pPr>
        <w:widowControl w:val="0"/>
        <w:pBdr>
          <w:top w:val="nil"/>
          <w:left w:val="nil"/>
          <w:bottom w:val="nil"/>
          <w:right w:val="nil"/>
          <w:between w:val="nil"/>
        </w:pBdr>
        <w:spacing w:before="369"/>
        <w:ind w:left="431" w:right="499"/>
        <w:rPr>
          <w:rFonts w:ascii="Times New Roman" w:eastAsia="Times New Roman" w:hAnsi="Times New Roman" w:cs="Times New Roman"/>
          <w:color w:val="000000"/>
        </w:rPr>
      </w:pPr>
      <w:r>
        <w:rPr>
          <w:rFonts w:ascii="Times New Roman" w:eastAsia="Times New Roman" w:hAnsi="Times New Roman" w:cs="Times New Roman"/>
          <w:color w:val="000000"/>
        </w:rPr>
        <w:t xml:space="preserve">On one level textual analysis is about making sense of how words are used, but on another level </w:t>
      </w:r>
      <w:proofErr w:type="gramStart"/>
      <w:r>
        <w:rPr>
          <w:rFonts w:ascii="Times New Roman" w:eastAsia="Times New Roman" w:hAnsi="Times New Roman" w:cs="Times New Roman"/>
          <w:color w:val="000000"/>
        </w:rPr>
        <w:t>it’s</w:t>
      </w:r>
      <w:proofErr w:type="gramEnd"/>
      <w:r>
        <w:rPr>
          <w:rFonts w:ascii="Times New Roman" w:eastAsia="Times New Roman" w:hAnsi="Times New Roman" w:cs="Times New Roman"/>
          <w:color w:val="000000"/>
        </w:rPr>
        <w:t xml:space="preserve"> about looking to see which words go together and the structures that are formed. Phrases are groups of words that are centred </w:t>
      </w:r>
      <w:proofErr w:type="gramStart"/>
      <w:r>
        <w:rPr>
          <w:rFonts w:ascii="Times New Roman" w:eastAsia="Times New Roman" w:hAnsi="Times New Roman" w:cs="Times New Roman"/>
          <w:color w:val="000000"/>
        </w:rPr>
        <w:t>around</w:t>
      </w:r>
      <w:proofErr w:type="gramEnd"/>
      <w:r>
        <w:rPr>
          <w:rFonts w:ascii="Times New Roman" w:eastAsia="Times New Roman" w:hAnsi="Times New Roman" w:cs="Times New Roman"/>
          <w:color w:val="000000"/>
        </w:rPr>
        <w:t xml:space="preserve"> a head word: a key wor</w:t>
      </w:r>
      <w:r>
        <w:rPr>
          <w:rFonts w:ascii="Times New Roman" w:eastAsia="Times New Roman" w:hAnsi="Times New Roman" w:cs="Times New Roman"/>
          <w:color w:val="000000"/>
        </w:rPr>
        <w:t xml:space="preserve">d class within the phrase that gives the phrase its bigger identity. For example, in a noun phrase, the </w:t>
      </w:r>
      <w:proofErr w:type="gramStart"/>
      <w:r>
        <w:rPr>
          <w:rFonts w:ascii="Times New Roman" w:eastAsia="Times New Roman" w:hAnsi="Times New Roman" w:cs="Times New Roman"/>
          <w:color w:val="000000"/>
        </w:rPr>
        <w:t>head word</w:t>
      </w:r>
      <w:proofErr w:type="gramEnd"/>
      <w:r>
        <w:rPr>
          <w:rFonts w:ascii="Times New Roman" w:eastAsia="Times New Roman" w:hAnsi="Times New Roman" w:cs="Times New Roman"/>
          <w:color w:val="000000"/>
        </w:rPr>
        <w:t xml:space="preserve"> is a noun (or sometimes a pronoun, which is often viewed as a type of noun) so the whole phrase takes the identity of this head word. </w:t>
      </w:r>
    </w:p>
    <w:p w:rsidR="00796B9D" w:rsidRDefault="00B3068C">
      <w:pPr>
        <w:widowControl w:val="0"/>
        <w:pBdr>
          <w:top w:val="nil"/>
          <w:left w:val="nil"/>
          <w:bottom w:val="nil"/>
          <w:right w:val="nil"/>
          <w:between w:val="nil"/>
        </w:pBdr>
        <w:spacing w:before="369"/>
        <w:ind w:left="431" w:right="518"/>
        <w:rPr>
          <w:rFonts w:ascii="Times New Roman" w:eastAsia="Times New Roman" w:hAnsi="Times New Roman" w:cs="Times New Roman"/>
          <w:color w:val="000000"/>
        </w:rPr>
      </w:pPr>
      <w:r>
        <w:rPr>
          <w:rFonts w:ascii="Times New Roman" w:eastAsia="Times New Roman" w:hAnsi="Times New Roman" w:cs="Times New Roman"/>
          <w:color w:val="000000"/>
        </w:rPr>
        <w:t xml:space="preserve">See if you can identify the </w:t>
      </w:r>
      <w:proofErr w:type="gramStart"/>
      <w:r>
        <w:rPr>
          <w:rFonts w:ascii="Times New Roman" w:eastAsia="Times New Roman" w:hAnsi="Times New Roman" w:cs="Times New Roman"/>
          <w:color w:val="000000"/>
        </w:rPr>
        <w:t>head word</w:t>
      </w:r>
      <w:proofErr w:type="gramEnd"/>
      <w:r>
        <w:rPr>
          <w:rFonts w:ascii="Times New Roman" w:eastAsia="Times New Roman" w:hAnsi="Times New Roman" w:cs="Times New Roman"/>
          <w:color w:val="000000"/>
        </w:rPr>
        <w:t xml:space="preserve"> in each of the noun phrases in texts 1 to 3 (answers at end of section) </w:t>
      </w:r>
    </w:p>
    <w:p w:rsidR="00796B9D" w:rsidRDefault="00B3068C">
      <w:pPr>
        <w:widowControl w:val="0"/>
        <w:pBdr>
          <w:top w:val="nil"/>
          <w:left w:val="nil"/>
          <w:bottom w:val="nil"/>
          <w:right w:val="nil"/>
          <w:between w:val="nil"/>
        </w:pBdr>
        <w:spacing w:before="364"/>
        <w:ind w:left="431" w:right="6532"/>
        <w:rPr>
          <w:rFonts w:ascii="Times New Roman" w:eastAsia="Times New Roman" w:hAnsi="Times New Roman" w:cs="Times New Roman"/>
          <w:color w:val="000000"/>
        </w:rPr>
      </w:pPr>
      <w:r>
        <w:rPr>
          <w:rFonts w:ascii="Times New Roman" w:eastAsia="Times New Roman" w:hAnsi="Times New Roman" w:cs="Times New Roman"/>
          <w:color w:val="000000"/>
        </w:rPr>
        <w:t xml:space="preserve">1. Long, sandy beach 2. The man who loves you 3. My least favourite book </w:t>
      </w:r>
    </w:p>
    <w:p w:rsidR="00796B9D" w:rsidRDefault="00B3068C">
      <w:pPr>
        <w:widowControl w:val="0"/>
        <w:pBdr>
          <w:top w:val="nil"/>
          <w:left w:val="nil"/>
          <w:bottom w:val="nil"/>
          <w:right w:val="nil"/>
          <w:between w:val="nil"/>
        </w:pBdr>
        <w:spacing w:before="369"/>
        <w:ind w:left="431" w:right="537"/>
        <w:rPr>
          <w:rFonts w:ascii="Times New Roman" w:eastAsia="Times New Roman" w:hAnsi="Times New Roman" w:cs="Times New Roman"/>
          <w:color w:val="000000"/>
        </w:rPr>
      </w:pPr>
      <w:r>
        <w:rPr>
          <w:rFonts w:ascii="Times New Roman" w:eastAsia="Times New Roman" w:hAnsi="Times New Roman" w:cs="Times New Roman"/>
          <w:color w:val="000000"/>
        </w:rPr>
        <w:t xml:space="preserve">In noun </w:t>
      </w:r>
      <w:proofErr w:type="gramStart"/>
      <w:r>
        <w:rPr>
          <w:rFonts w:ascii="Times New Roman" w:eastAsia="Times New Roman" w:hAnsi="Times New Roman" w:cs="Times New Roman"/>
          <w:color w:val="000000"/>
        </w:rPr>
        <w:t>phrases</w:t>
      </w:r>
      <w:proofErr w:type="gramEnd"/>
      <w:r>
        <w:rPr>
          <w:rFonts w:ascii="Times New Roman" w:eastAsia="Times New Roman" w:hAnsi="Times New Roman" w:cs="Times New Roman"/>
          <w:color w:val="000000"/>
        </w:rPr>
        <w:t xml:space="preserve"> we can see a whole range of other word classes modifying the noun. Often adjectives will be used (‘lazy, hopeless idiot’) and sometimes the adjectives </w:t>
      </w:r>
      <w:proofErr w:type="gramStart"/>
      <w:r>
        <w:rPr>
          <w:rFonts w:ascii="Times New Roman" w:eastAsia="Times New Roman" w:hAnsi="Times New Roman" w:cs="Times New Roman"/>
          <w:color w:val="000000"/>
        </w:rPr>
        <w:t>will be modified</w:t>
      </w:r>
      <w:proofErr w:type="gramEnd"/>
      <w:r>
        <w:rPr>
          <w:rFonts w:ascii="Times New Roman" w:eastAsia="Times New Roman" w:hAnsi="Times New Roman" w:cs="Times New Roman"/>
          <w:color w:val="000000"/>
        </w:rPr>
        <w:t xml:space="preserve"> themselves by adverbs (‘hopelessly lazy idiot’). Determiners, such as ‘a</w:t>
      </w:r>
      <w:r>
        <w:rPr>
          <w:rFonts w:ascii="Times New Roman" w:eastAsia="Times New Roman" w:hAnsi="Times New Roman" w:cs="Times New Roman"/>
          <w:color w:val="000000"/>
        </w:rPr>
        <w:t xml:space="preserve">’ and ‘the’ will often feature in noun phrases too (a long prison sentence). </w:t>
      </w:r>
    </w:p>
    <w:p w:rsidR="00796B9D" w:rsidRDefault="00B3068C">
      <w:pPr>
        <w:widowControl w:val="0"/>
        <w:pBdr>
          <w:top w:val="nil"/>
          <w:left w:val="nil"/>
          <w:bottom w:val="nil"/>
          <w:right w:val="nil"/>
          <w:between w:val="nil"/>
        </w:pBdr>
        <w:spacing w:before="369"/>
        <w:ind w:left="431" w:right="556"/>
        <w:rPr>
          <w:rFonts w:ascii="Times New Roman" w:eastAsia="Times New Roman" w:hAnsi="Times New Roman" w:cs="Times New Roman"/>
          <w:color w:val="000000"/>
        </w:rPr>
      </w:pPr>
      <w:r>
        <w:rPr>
          <w:rFonts w:ascii="Times New Roman" w:eastAsia="Times New Roman" w:hAnsi="Times New Roman" w:cs="Times New Roman"/>
          <w:color w:val="000000"/>
        </w:rPr>
        <w:t xml:space="preserve">Writers will often use adjectives to modify nouns and to provide </w:t>
      </w:r>
      <w:proofErr w:type="gramStart"/>
      <w:r>
        <w:rPr>
          <w:rFonts w:ascii="Times New Roman" w:eastAsia="Times New Roman" w:hAnsi="Times New Roman" w:cs="Times New Roman"/>
          <w:color w:val="000000"/>
        </w:rPr>
        <w:t>more descriptive detail</w:t>
      </w:r>
      <w:proofErr w:type="gramEnd"/>
      <w:r>
        <w:rPr>
          <w:rFonts w:ascii="Times New Roman" w:eastAsia="Times New Roman" w:hAnsi="Times New Roman" w:cs="Times New Roman"/>
          <w:color w:val="000000"/>
        </w:rPr>
        <w:t xml:space="preserve"> or precision to their work, and we can also see that adjectives will often carry with the</w:t>
      </w:r>
      <w:r>
        <w:rPr>
          <w:rFonts w:ascii="Times New Roman" w:eastAsia="Times New Roman" w:hAnsi="Times New Roman" w:cs="Times New Roman"/>
          <w:color w:val="000000"/>
        </w:rPr>
        <w:t xml:space="preserve">m some of the more obvious opinions of their writers. This makes noun phrases, and the level of modification within a noun phrase, a key area in text analysis. </w:t>
      </w:r>
    </w:p>
    <w:p w:rsidR="00796B9D" w:rsidRDefault="00B3068C">
      <w:pPr>
        <w:widowControl w:val="0"/>
        <w:pBdr>
          <w:top w:val="nil"/>
          <w:left w:val="nil"/>
          <w:bottom w:val="nil"/>
          <w:right w:val="nil"/>
          <w:between w:val="nil"/>
        </w:pBdr>
        <w:spacing w:before="369"/>
        <w:ind w:left="431" w:right="465"/>
        <w:rPr>
          <w:rFonts w:ascii="Times New Roman" w:eastAsia="Times New Roman" w:hAnsi="Times New Roman" w:cs="Times New Roman"/>
          <w:color w:val="000000"/>
        </w:rPr>
      </w:pPr>
      <w:r>
        <w:rPr>
          <w:rFonts w:ascii="Times New Roman" w:eastAsia="Times New Roman" w:hAnsi="Times New Roman" w:cs="Times New Roman"/>
          <w:color w:val="000000"/>
        </w:rPr>
        <w:t>Other word classes can give their identity to different types of phrase too. We can see adjecti</w:t>
      </w:r>
      <w:r>
        <w:rPr>
          <w:rFonts w:ascii="Times New Roman" w:eastAsia="Times New Roman" w:hAnsi="Times New Roman" w:cs="Times New Roman"/>
          <w:color w:val="000000"/>
        </w:rPr>
        <w:t xml:space="preserve">ve phrases, adverb phrases, prepositional phrases and, very importantly to sentence construction, verb phrases. The same basic rule is true for all of these, that they gain their form and identity as a phrase from the </w:t>
      </w:r>
      <w:proofErr w:type="gramStart"/>
      <w:r>
        <w:rPr>
          <w:rFonts w:ascii="Times New Roman" w:eastAsia="Times New Roman" w:hAnsi="Times New Roman" w:cs="Times New Roman"/>
          <w:color w:val="000000"/>
        </w:rPr>
        <w:t>head word</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9"/>
        <w:ind w:left="431" w:right="84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See if you can identify the </w:t>
      </w:r>
      <w:proofErr w:type="gramStart"/>
      <w:r>
        <w:rPr>
          <w:rFonts w:ascii="Times New Roman" w:eastAsia="Times New Roman" w:hAnsi="Times New Roman" w:cs="Times New Roman"/>
          <w:color w:val="000000"/>
        </w:rPr>
        <w:t>head word</w:t>
      </w:r>
      <w:proofErr w:type="gramEnd"/>
      <w:r>
        <w:rPr>
          <w:rFonts w:ascii="Times New Roman" w:eastAsia="Times New Roman" w:hAnsi="Times New Roman" w:cs="Times New Roman"/>
          <w:color w:val="000000"/>
        </w:rPr>
        <w:t xml:space="preserve"> in each of the phrases in texts 4 to 6 and from that work out what kind of phrase each one is. (</w:t>
      </w:r>
      <w:proofErr w:type="gramStart"/>
      <w:r>
        <w:rPr>
          <w:rFonts w:ascii="Times New Roman" w:eastAsia="Times New Roman" w:hAnsi="Times New Roman" w:cs="Times New Roman"/>
          <w:color w:val="000000"/>
        </w:rPr>
        <w:t>answers</w:t>
      </w:r>
      <w:proofErr w:type="gramEnd"/>
      <w:r>
        <w:rPr>
          <w:rFonts w:ascii="Times New Roman" w:eastAsia="Times New Roman" w:hAnsi="Times New Roman" w:cs="Times New Roman"/>
          <w:color w:val="000000"/>
        </w:rPr>
        <w:t xml:space="preserve"> at end of section) </w:t>
      </w:r>
    </w:p>
    <w:p w:rsidR="00796B9D" w:rsidRDefault="00B3068C">
      <w:pPr>
        <w:widowControl w:val="0"/>
        <w:pBdr>
          <w:top w:val="nil"/>
          <w:left w:val="nil"/>
          <w:bottom w:val="nil"/>
          <w:right w:val="nil"/>
          <w:between w:val="nil"/>
        </w:pBdr>
        <w:spacing w:before="364"/>
        <w:ind w:left="431" w:right="6316"/>
        <w:rPr>
          <w:rFonts w:ascii="Times New Roman" w:eastAsia="Times New Roman" w:hAnsi="Times New Roman" w:cs="Times New Roman"/>
          <w:color w:val="000000"/>
        </w:rPr>
      </w:pPr>
      <w:r>
        <w:rPr>
          <w:rFonts w:ascii="Times New Roman" w:eastAsia="Times New Roman" w:hAnsi="Times New Roman" w:cs="Times New Roman"/>
          <w:color w:val="000000"/>
        </w:rPr>
        <w:t xml:space="preserve">4. Should have been revising </w:t>
      </w:r>
      <w:proofErr w:type="gramStart"/>
      <w:r>
        <w:rPr>
          <w:rFonts w:ascii="Times New Roman" w:eastAsia="Times New Roman" w:hAnsi="Times New Roman" w:cs="Times New Roman"/>
          <w:color w:val="000000"/>
        </w:rPr>
        <w:t>5</w:t>
      </w:r>
      <w:proofErr w:type="gramEnd"/>
      <w:r>
        <w:rPr>
          <w:rFonts w:ascii="Times New Roman" w:eastAsia="Times New Roman" w:hAnsi="Times New Roman" w:cs="Times New Roman"/>
          <w:color w:val="000000"/>
        </w:rPr>
        <w:t xml:space="preserve">. Under the surface 6. Completely inconsiderate </w:t>
      </w:r>
    </w:p>
    <w:p w:rsidR="00796B9D" w:rsidRDefault="00B3068C">
      <w:pPr>
        <w:widowControl w:val="0"/>
        <w:pBdr>
          <w:top w:val="nil"/>
          <w:left w:val="nil"/>
          <w:bottom w:val="nil"/>
          <w:right w:val="nil"/>
          <w:between w:val="nil"/>
        </w:pBdr>
        <w:spacing w:before="364"/>
        <w:ind w:left="431" w:right="460"/>
        <w:rPr>
          <w:rFonts w:ascii="Times New Roman" w:eastAsia="Times New Roman" w:hAnsi="Times New Roman" w:cs="Times New Roman"/>
          <w:color w:val="000000"/>
        </w:rPr>
      </w:pPr>
      <w:r>
        <w:rPr>
          <w:rFonts w:ascii="Times New Roman" w:eastAsia="Times New Roman" w:hAnsi="Times New Roman" w:cs="Times New Roman"/>
          <w:color w:val="000000"/>
        </w:rPr>
        <w:t>If you are unsu</w:t>
      </w:r>
      <w:r>
        <w:rPr>
          <w:rFonts w:ascii="Times New Roman" w:eastAsia="Times New Roman" w:hAnsi="Times New Roman" w:cs="Times New Roman"/>
          <w:color w:val="000000"/>
        </w:rPr>
        <w:t xml:space="preserve">re about whether certain words are nouns, verbs or adjectives, go back to the introductory section on word classes. </w:t>
      </w:r>
    </w:p>
    <w:p w:rsidR="00796B9D" w:rsidRDefault="00B3068C">
      <w:pPr>
        <w:widowControl w:val="0"/>
        <w:pBdr>
          <w:top w:val="nil"/>
          <w:left w:val="nil"/>
          <w:bottom w:val="nil"/>
          <w:right w:val="nil"/>
          <w:between w:val="nil"/>
        </w:pBdr>
        <w:spacing w:before="988"/>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15 </w:t>
      </w:r>
    </w:p>
    <w:p w:rsidR="00796B9D" w:rsidRDefault="00B3068C">
      <w:pPr>
        <w:widowControl w:val="0"/>
        <w:pBdr>
          <w:top w:val="nil"/>
          <w:left w:val="nil"/>
          <w:bottom w:val="nil"/>
          <w:right w:val="nil"/>
          <w:between w:val="nil"/>
        </w:pBdr>
        <w:ind w:left="431" w:right="585"/>
        <w:rPr>
          <w:rFonts w:ascii="Times New Roman" w:eastAsia="Times New Roman" w:hAnsi="Times New Roman" w:cs="Times New Roman"/>
          <w:color w:val="000000"/>
        </w:rPr>
      </w:pPr>
      <w:r>
        <w:rPr>
          <w:rFonts w:ascii="Times New Roman" w:eastAsia="Times New Roman" w:hAnsi="Times New Roman" w:cs="Times New Roman"/>
          <w:color w:val="000000"/>
        </w:rPr>
        <w:t xml:space="preserve">As a general rule of thumb, the more sophisticated and formal a text is the longer the noun phrases that we might expect to see within it. </w:t>
      </w:r>
    </w:p>
    <w:p w:rsidR="00796B9D" w:rsidRDefault="00B3068C">
      <w:pPr>
        <w:widowControl w:val="0"/>
        <w:pBdr>
          <w:top w:val="nil"/>
          <w:left w:val="nil"/>
          <w:bottom w:val="nil"/>
          <w:right w:val="nil"/>
          <w:between w:val="nil"/>
        </w:pBdr>
        <w:spacing w:before="369"/>
        <w:ind w:left="431" w:right="796"/>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Take a look</w:t>
      </w:r>
      <w:proofErr w:type="gramEnd"/>
      <w:r>
        <w:rPr>
          <w:rFonts w:ascii="Times New Roman" w:eastAsia="Times New Roman" w:hAnsi="Times New Roman" w:cs="Times New Roman"/>
          <w:color w:val="000000"/>
        </w:rPr>
        <w:t xml:space="preserve"> at texts 7 to 9 and see if you notice the difference between the noun phrases used in them. </w:t>
      </w:r>
    </w:p>
    <w:p w:rsidR="00796B9D" w:rsidRDefault="00B3068C">
      <w:pPr>
        <w:widowControl w:val="0"/>
        <w:pBdr>
          <w:top w:val="nil"/>
          <w:left w:val="nil"/>
          <w:bottom w:val="nil"/>
          <w:right w:val="nil"/>
          <w:between w:val="nil"/>
        </w:pBdr>
        <w:spacing w:before="364"/>
        <w:ind w:left="431" w:right="715"/>
        <w:rPr>
          <w:rFonts w:ascii="Times New Roman" w:eastAsia="Times New Roman" w:hAnsi="Times New Roman" w:cs="Times New Roman"/>
          <w:color w:val="000000"/>
        </w:rPr>
      </w:pPr>
      <w:r>
        <w:rPr>
          <w:rFonts w:ascii="Times New Roman" w:eastAsia="Times New Roman" w:hAnsi="Times New Roman" w:cs="Times New Roman"/>
          <w:color w:val="000000"/>
        </w:rPr>
        <w:t>7. Private payroll growth is a better barometer of animal spirits than total employment, which includes government. (Source: http://www.economist.com/blogs/freeexchange/2011/09/americas-jobs-report) 8. Analysis and validation of support strategies for cust</w:t>
      </w:r>
      <w:r>
        <w:rPr>
          <w:rFonts w:ascii="Times New Roman" w:eastAsia="Times New Roman" w:hAnsi="Times New Roman" w:cs="Times New Roman"/>
          <w:color w:val="000000"/>
        </w:rPr>
        <w:t xml:space="preserve">omer satisfaction parameters is required before maximized systems of strategic environmental processes can progress (Source: http://instruct.westvalley.edu/lafave/writsamp0.htm) </w:t>
      </w:r>
      <w:proofErr w:type="gramStart"/>
      <w:r>
        <w:rPr>
          <w:rFonts w:ascii="Times New Roman" w:eastAsia="Times New Roman" w:hAnsi="Times New Roman" w:cs="Times New Roman"/>
          <w:color w:val="000000"/>
        </w:rPr>
        <w:t>9</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We’re</w:t>
      </w:r>
      <w:proofErr w:type="gramEnd"/>
      <w:r>
        <w:rPr>
          <w:rFonts w:ascii="Times New Roman" w:eastAsia="Times New Roman" w:hAnsi="Times New Roman" w:cs="Times New Roman"/>
          <w:color w:val="000000"/>
        </w:rPr>
        <w:t xml:space="preserve"> going on a bear hunt. </w:t>
      </w:r>
      <w:proofErr w:type="gramStart"/>
      <w:r>
        <w:rPr>
          <w:rFonts w:ascii="Times New Roman" w:eastAsia="Times New Roman" w:hAnsi="Times New Roman" w:cs="Times New Roman"/>
          <w:color w:val="000000"/>
        </w:rPr>
        <w:t>We’re</w:t>
      </w:r>
      <w:proofErr w:type="gramEnd"/>
      <w:r>
        <w:rPr>
          <w:rFonts w:ascii="Times New Roman" w:eastAsia="Times New Roman" w:hAnsi="Times New Roman" w:cs="Times New Roman"/>
          <w:color w:val="000000"/>
        </w:rPr>
        <w:t xml:space="preserve"> going to catch a big one. </w:t>
      </w:r>
    </w:p>
    <w:p w:rsidR="00796B9D" w:rsidRDefault="00B3068C">
      <w:pPr>
        <w:widowControl w:val="0"/>
        <w:pBdr>
          <w:top w:val="nil"/>
          <w:left w:val="nil"/>
          <w:bottom w:val="nil"/>
          <w:right w:val="nil"/>
          <w:between w:val="nil"/>
        </w:pBdr>
        <w:spacing w:before="369"/>
        <w:ind w:left="431" w:right="1056"/>
        <w:rPr>
          <w:rFonts w:ascii="Times New Roman" w:eastAsia="Times New Roman" w:hAnsi="Times New Roman" w:cs="Times New Roman"/>
          <w:color w:val="000000"/>
        </w:rPr>
      </w:pPr>
      <w:r>
        <w:rPr>
          <w:rFonts w:ascii="Times New Roman" w:eastAsia="Times New Roman" w:hAnsi="Times New Roman" w:cs="Times New Roman"/>
          <w:color w:val="000000"/>
        </w:rPr>
        <w:t xml:space="preserve">Obviously not </w:t>
      </w:r>
      <w:r>
        <w:rPr>
          <w:rFonts w:ascii="Times New Roman" w:eastAsia="Times New Roman" w:hAnsi="Times New Roman" w:cs="Times New Roman"/>
          <w:color w:val="000000"/>
        </w:rPr>
        <w:t xml:space="preserve">all texts will provide you with such clear differences, but they are worth looking out </w:t>
      </w:r>
      <w:proofErr w:type="gramStart"/>
      <w:r>
        <w:rPr>
          <w:rFonts w:ascii="Times New Roman" w:eastAsia="Times New Roman" w:hAnsi="Times New Roman" w:cs="Times New Roman"/>
          <w:color w:val="000000"/>
        </w:rPr>
        <w:t>for</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4"/>
        <w:ind w:left="431" w:right="844"/>
        <w:rPr>
          <w:rFonts w:ascii="Times New Roman" w:eastAsia="Times New Roman" w:hAnsi="Times New Roman" w:cs="Times New Roman"/>
          <w:color w:val="000000"/>
        </w:rPr>
      </w:pPr>
      <w:r>
        <w:rPr>
          <w:rFonts w:ascii="Times New Roman" w:eastAsia="Times New Roman" w:hAnsi="Times New Roman" w:cs="Times New Roman"/>
          <w:color w:val="000000"/>
        </w:rPr>
        <w:t xml:space="preserve">With verb </w:t>
      </w:r>
      <w:proofErr w:type="gramStart"/>
      <w:r>
        <w:rPr>
          <w:rFonts w:ascii="Times New Roman" w:eastAsia="Times New Roman" w:hAnsi="Times New Roman" w:cs="Times New Roman"/>
          <w:color w:val="000000"/>
        </w:rPr>
        <w:t>phrases</w:t>
      </w:r>
      <w:proofErr w:type="gramEnd"/>
      <w:r>
        <w:rPr>
          <w:rFonts w:ascii="Times New Roman" w:eastAsia="Times New Roman" w:hAnsi="Times New Roman" w:cs="Times New Roman"/>
          <w:color w:val="000000"/>
        </w:rPr>
        <w:t xml:space="preserve"> the length is often connected to the amount of detail being conveyed about time, certainty and who is doing what to whom. </w:t>
      </w:r>
    </w:p>
    <w:p w:rsidR="00796B9D" w:rsidRDefault="00B3068C">
      <w:pPr>
        <w:widowControl w:val="0"/>
        <w:pBdr>
          <w:top w:val="nil"/>
          <w:left w:val="nil"/>
          <w:bottom w:val="nil"/>
          <w:right w:val="nil"/>
          <w:between w:val="nil"/>
        </w:pBdr>
        <w:spacing w:before="369"/>
        <w:ind w:left="431" w:right="1185"/>
        <w:rPr>
          <w:rFonts w:ascii="Times New Roman" w:eastAsia="Times New Roman" w:hAnsi="Times New Roman" w:cs="Times New Roman"/>
          <w:color w:val="000000"/>
        </w:rPr>
      </w:pPr>
      <w:r>
        <w:rPr>
          <w:rFonts w:ascii="Times New Roman" w:eastAsia="Times New Roman" w:hAnsi="Times New Roman" w:cs="Times New Roman"/>
          <w:color w:val="000000"/>
        </w:rPr>
        <w:t xml:space="preserve">Look at texts 10-14 and see if you can identify the differences between what </w:t>
      </w:r>
      <w:proofErr w:type="gramStart"/>
      <w:r>
        <w:rPr>
          <w:rFonts w:ascii="Times New Roman" w:eastAsia="Times New Roman" w:hAnsi="Times New Roman" w:cs="Times New Roman"/>
          <w:color w:val="000000"/>
        </w:rPr>
        <w:t>is being described</w:t>
      </w:r>
      <w:proofErr w:type="gramEnd"/>
      <w:r>
        <w:rPr>
          <w:rFonts w:ascii="Times New Roman" w:eastAsia="Times New Roman" w:hAnsi="Times New Roman" w:cs="Times New Roman"/>
          <w:color w:val="000000"/>
        </w:rPr>
        <w:t xml:space="preserve"> in the verb phrases. </w:t>
      </w:r>
    </w:p>
    <w:p w:rsidR="00796B9D" w:rsidRDefault="00B3068C">
      <w:pPr>
        <w:widowControl w:val="0"/>
        <w:pBdr>
          <w:top w:val="nil"/>
          <w:left w:val="nil"/>
          <w:bottom w:val="nil"/>
          <w:right w:val="nil"/>
          <w:between w:val="nil"/>
        </w:pBdr>
        <w:spacing w:before="369"/>
        <w:ind w:left="431" w:right="2419"/>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10. You did that work very well. 11. You were doing that work for ages. 12. You could have done that work so much better. 13. You </w:t>
      </w:r>
      <w:proofErr w:type="gramStart"/>
      <w:r>
        <w:rPr>
          <w:rFonts w:ascii="Times New Roman" w:eastAsia="Times New Roman" w:hAnsi="Times New Roman" w:cs="Times New Roman"/>
          <w:color w:val="000000"/>
        </w:rPr>
        <w:t>were bei</w:t>
      </w:r>
      <w:r>
        <w:rPr>
          <w:rFonts w:ascii="Times New Roman" w:eastAsia="Times New Roman" w:hAnsi="Times New Roman" w:cs="Times New Roman"/>
          <w:color w:val="000000"/>
        </w:rPr>
        <w:t>ng worked</w:t>
      </w:r>
      <w:proofErr w:type="gramEnd"/>
      <w:r>
        <w:rPr>
          <w:rFonts w:ascii="Times New Roman" w:eastAsia="Times New Roman" w:hAnsi="Times New Roman" w:cs="Times New Roman"/>
          <w:color w:val="000000"/>
        </w:rPr>
        <w:t xml:space="preserve"> very hard in your last job. </w:t>
      </w:r>
      <w:proofErr w:type="gramStart"/>
      <w:r>
        <w:rPr>
          <w:rFonts w:ascii="Times New Roman" w:eastAsia="Times New Roman" w:hAnsi="Times New Roman" w:cs="Times New Roman"/>
          <w:color w:val="000000"/>
        </w:rPr>
        <w:t>14. Your bananas may have been picked by farmers on very low wages</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4"/>
        <w:ind w:left="431" w:right="734"/>
        <w:rPr>
          <w:rFonts w:ascii="Times New Roman" w:eastAsia="Times New Roman" w:hAnsi="Times New Roman" w:cs="Times New Roman"/>
          <w:color w:val="000000"/>
        </w:rPr>
      </w:pPr>
      <w:r>
        <w:rPr>
          <w:rFonts w:ascii="Times New Roman" w:eastAsia="Times New Roman" w:hAnsi="Times New Roman" w:cs="Times New Roman"/>
          <w:color w:val="000000"/>
        </w:rPr>
        <w:t xml:space="preserve">In brief, the concept of time </w:t>
      </w:r>
      <w:proofErr w:type="gramStart"/>
      <w:r>
        <w:rPr>
          <w:rFonts w:ascii="Times New Roman" w:eastAsia="Times New Roman" w:hAnsi="Times New Roman" w:cs="Times New Roman"/>
          <w:color w:val="000000"/>
        </w:rPr>
        <w:t>is conveyed</w:t>
      </w:r>
      <w:proofErr w:type="gramEnd"/>
      <w:r>
        <w:rPr>
          <w:rFonts w:ascii="Times New Roman" w:eastAsia="Times New Roman" w:hAnsi="Times New Roman" w:cs="Times New Roman"/>
          <w:color w:val="000000"/>
        </w:rPr>
        <w:t xml:space="preserve"> using two devices: tense and aspect. Tense indicates how far away from the present time an action took plac</w:t>
      </w:r>
      <w:r>
        <w:rPr>
          <w:rFonts w:ascii="Times New Roman" w:eastAsia="Times New Roman" w:hAnsi="Times New Roman" w:cs="Times New Roman"/>
          <w:color w:val="000000"/>
        </w:rPr>
        <w:t>e, while aspect tells us whether the action or process is (or was) ongoing or completed. When you think of the difference between ‘I cycle to college’ and ‘I am cycling to college’, you should be able to see that one is very much concerned with exactly wha</w:t>
      </w:r>
      <w:r>
        <w:rPr>
          <w:rFonts w:ascii="Times New Roman" w:eastAsia="Times New Roman" w:hAnsi="Times New Roman" w:cs="Times New Roman"/>
          <w:color w:val="000000"/>
        </w:rPr>
        <w:t xml:space="preserve">t is happening at a given moment, while the other is concerned with what generally happens. </w:t>
      </w:r>
    </w:p>
    <w:p w:rsidR="00796B9D" w:rsidRDefault="00B3068C">
      <w:pPr>
        <w:widowControl w:val="0"/>
        <w:pBdr>
          <w:top w:val="nil"/>
          <w:left w:val="nil"/>
          <w:bottom w:val="nil"/>
          <w:right w:val="nil"/>
          <w:between w:val="nil"/>
        </w:pBdr>
        <w:spacing w:before="369"/>
        <w:ind w:left="431" w:right="3096"/>
        <w:rPr>
          <w:rFonts w:ascii="Times New Roman" w:eastAsia="Times New Roman" w:hAnsi="Times New Roman" w:cs="Times New Roman"/>
          <w:color w:val="000000"/>
        </w:rPr>
      </w:pPr>
      <w:r>
        <w:rPr>
          <w:rFonts w:ascii="Times New Roman" w:eastAsia="Times New Roman" w:hAnsi="Times New Roman" w:cs="Times New Roman"/>
          <w:color w:val="000000"/>
        </w:rPr>
        <w:t xml:space="preserve">Notes on activities - Phrases and Modification – Texts 1, 2 and 3 </w:t>
      </w:r>
    </w:p>
    <w:p w:rsidR="00796B9D" w:rsidRDefault="00B3068C">
      <w:pPr>
        <w:widowControl w:val="0"/>
        <w:pBdr>
          <w:top w:val="nil"/>
          <w:left w:val="nil"/>
          <w:bottom w:val="nil"/>
          <w:right w:val="nil"/>
          <w:between w:val="nil"/>
        </w:pBdr>
        <w:spacing w:before="369"/>
        <w:ind w:left="431" w:right="6518"/>
        <w:rPr>
          <w:rFonts w:ascii="Times New Roman" w:eastAsia="Times New Roman" w:hAnsi="Times New Roman" w:cs="Times New Roman"/>
          <w:color w:val="000000"/>
        </w:rPr>
      </w:pPr>
      <w:r>
        <w:rPr>
          <w:rFonts w:ascii="Times New Roman" w:eastAsia="Times New Roman" w:hAnsi="Times New Roman" w:cs="Times New Roman"/>
          <w:color w:val="000000"/>
        </w:rPr>
        <w:t xml:space="preserve">1. Long, sandy beach 2. The man who loves you 3. My least favourite book </w:t>
      </w:r>
    </w:p>
    <w:p w:rsidR="00796B9D" w:rsidRDefault="00B3068C">
      <w:pPr>
        <w:widowControl w:val="0"/>
        <w:pBdr>
          <w:top w:val="nil"/>
          <w:left w:val="nil"/>
          <w:bottom w:val="nil"/>
          <w:right w:val="nil"/>
          <w:between w:val="nil"/>
        </w:pBdr>
        <w:spacing w:before="369"/>
        <w:ind w:left="431" w:right="4958"/>
        <w:rPr>
          <w:rFonts w:ascii="Times New Roman" w:eastAsia="Times New Roman" w:hAnsi="Times New Roman" w:cs="Times New Roman"/>
          <w:color w:val="000000"/>
        </w:rPr>
      </w:pPr>
      <w:r>
        <w:rPr>
          <w:rFonts w:ascii="Times New Roman" w:eastAsia="Times New Roman" w:hAnsi="Times New Roman" w:cs="Times New Roman"/>
          <w:color w:val="000000"/>
        </w:rPr>
        <w:t xml:space="preserve">Phrases and Modification – Texts 4, 5 and 6 </w:t>
      </w:r>
      <w:proofErr w:type="gramStart"/>
      <w:r>
        <w:rPr>
          <w:rFonts w:ascii="Times New Roman" w:eastAsia="Times New Roman" w:hAnsi="Times New Roman" w:cs="Times New Roman"/>
          <w:color w:val="000000"/>
        </w:rPr>
        <w:t>4</w:t>
      </w:r>
      <w:proofErr w:type="gramEnd"/>
      <w:r>
        <w:rPr>
          <w:rFonts w:ascii="Times New Roman" w:eastAsia="Times New Roman" w:hAnsi="Times New Roman" w:cs="Times New Roman"/>
          <w:color w:val="000000"/>
        </w:rPr>
        <w:t xml:space="preserve">. Should have been revising (verb) </w:t>
      </w:r>
    </w:p>
    <w:p w:rsidR="00796B9D" w:rsidRDefault="00B3068C">
      <w:pPr>
        <w:widowControl w:val="0"/>
        <w:pBdr>
          <w:top w:val="nil"/>
          <w:left w:val="nil"/>
          <w:bottom w:val="nil"/>
          <w:right w:val="nil"/>
          <w:between w:val="nil"/>
        </w:pBdr>
        <w:spacing w:before="297"/>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16 </w:t>
      </w:r>
    </w:p>
    <w:p w:rsidR="00796B9D" w:rsidRDefault="00B3068C">
      <w:pPr>
        <w:widowControl w:val="0"/>
        <w:pBdr>
          <w:top w:val="nil"/>
          <w:left w:val="nil"/>
          <w:bottom w:val="nil"/>
          <w:right w:val="nil"/>
          <w:between w:val="nil"/>
        </w:pBdr>
        <w:ind w:left="431" w:right="5294"/>
        <w:rPr>
          <w:rFonts w:ascii="Times New Roman" w:eastAsia="Times New Roman" w:hAnsi="Times New Roman" w:cs="Times New Roman"/>
          <w:color w:val="000000"/>
        </w:rPr>
      </w:pPr>
      <w:r>
        <w:rPr>
          <w:rFonts w:ascii="Times New Roman" w:eastAsia="Times New Roman" w:hAnsi="Times New Roman" w:cs="Times New Roman"/>
          <w:color w:val="000000"/>
        </w:rPr>
        <w:t xml:space="preserve">5. </w:t>
      </w:r>
      <w:proofErr w:type="gramStart"/>
      <w:r>
        <w:rPr>
          <w:rFonts w:ascii="Times New Roman" w:eastAsia="Times New Roman" w:hAnsi="Times New Roman" w:cs="Times New Roman"/>
          <w:color w:val="000000"/>
        </w:rPr>
        <w:t>Under</w:t>
      </w:r>
      <w:proofErr w:type="gramEnd"/>
      <w:r>
        <w:rPr>
          <w:rFonts w:ascii="Times New Roman" w:eastAsia="Times New Roman" w:hAnsi="Times New Roman" w:cs="Times New Roman"/>
          <w:color w:val="000000"/>
        </w:rPr>
        <w:t xml:space="preserve"> the surface (noun) 6. Completely inconsiderate (adjective) </w:t>
      </w:r>
    </w:p>
    <w:p w:rsidR="00796B9D" w:rsidRDefault="00B3068C">
      <w:pPr>
        <w:widowControl w:val="0"/>
        <w:pBdr>
          <w:top w:val="nil"/>
          <w:left w:val="nil"/>
          <w:bottom w:val="nil"/>
          <w:right w:val="nil"/>
          <w:between w:val="nil"/>
        </w:pBdr>
        <w:spacing w:before="369"/>
        <w:ind w:left="431" w:right="734"/>
        <w:rPr>
          <w:rFonts w:ascii="Times New Roman" w:eastAsia="Times New Roman" w:hAnsi="Times New Roman" w:cs="Times New Roman"/>
          <w:color w:val="000000"/>
        </w:rPr>
      </w:pPr>
      <w:r>
        <w:rPr>
          <w:rFonts w:ascii="Times New Roman" w:eastAsia="Times New Roman" w:hAnsi="Times New Roman" w:cs="Times New Roman"/>
          <w:color w:val="000000"/>
        </w:rPr>
        <w:t xml:space="preserve">Phrases and Modification – Texts 7, 8 and 9 </w:t>
      </w:r>
      <w:proofErr w:type="gramStart"/>
      <w:r>
        <w:rPr>
          <w:rFonts w:ascii="Times New Roman" w:eastAsia="Times New Roman" w:hAnsi="Times New Roman" w:cs="Times New Roman"/>
          <w:color w:val="000000"/>
        </w:rPr>
        <w:t>7</w:t>
      </w:r>
      <w:proofErr w:type="gramEnd"/>
      <w:r>
        <w:rPr>
          <w:rFonts w:ascii="Times New Roman" w:eastAsia="Times New Roman" w:hAnsi="Times New Roman" w:cs="Times New Roman"/>
          <w:color w:val="000000"/>
        </w:rPr>
        <w:t>. Private payroll growth is a better barometer of animal spirits than total employment, which includes government. (Source: http://www.economist.com/blogs/freeexchange/2011/09/americas-jobs-report) 8. Analysis a</w:t>
      </w:r>
      <w:r>
        <w:rPr>
          <w:rFonts w:ascii="Times New Roman" w:eastAsia="Times New Roman" w:hAnsi="Times New Roman" w:cs="Times New Roman"/>
          <w:color w:val="000000"/>
        </w:rPr>
        <w:t xml:space="preserve">nd validation of support strategies for customer satisfaction parameters is required before maximized systems of strategic environmental processes can progress (Source: http://instruct.westvalley.edu/lafave/writsamp0.htm) </w:t>
      </w:r>
      <w:proofErr w:type="gramStart"/>
      <w:r>
        <w:rPr>
          <w:rFonts w:ascii="Times New Roman" w:eastAsia="Times New Roman" w:hAnsi="Times New Roman" w:cs="Times New Roman"/>
          <w:color w:val="000000"/>
        </w:rPr>
        <w:t>9</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We’re</w:t>
      </w:r>
      <w:proofErr w:type="gramEnd"/>
      <w:r>
        <w:rPr>
          <w:rFonts w:ascii="Times New Roman" w:eastAsia="Times New Roman" w:hAnsi="Times New Roman" w:cs="Times New Roman"/>
          <w:color w:val="000000"/>
        </w:rPr>
        <w:t xml:space="preserve"> going on a bear hunt. </w:t>
      </w:r>
      <w:proofErr w:type="gramStart"/>
      <w:r>
        <w:rPr>
          <w:rFonts w:ascii="Times New Roman" w:eastAsia="Times New Roman" w:hAnsi="Times New Roman" w:cs="Times New Roman"/>
          <w:color w:val="000000"/>
        </w:rPr>
        <w:t>We’</w:t>
      </w:r>
      <w:r>
        <w:rPr>
          <w:rFonts w:ascii="Times New Roman" w:eastAsia="Times New Roman" w:hAnsi="Times New Roman" w:cs="Times New Roman"/>
          <w:color w:val="000000"/>
        </w:rPr>
        <w:t>re</w:t>
      </w:r>
      <w:proofErr w:type="gramEnd"/>
      <w:r>
        <w:rPr>
          <w:rFonts w:ascii="Times New Roman" w:eastAsia="Times New Roman" w:hAnsi="Times New Roman" w:cs="Times New Roman"/>
          <w:color w:val="000000"/>
        </w:rPr>
        <w:t xml:space="preserve"> going to catch a big one. </w:t>
      </w:r>
    </w:p>
    <w:p w:rsidR="00796B9D" w:rsidRDefault="00B3068C">
      <w:pPr>
        <w:widowControl w:val="0"/>
        <w:pBdr>
          <w:top w:val="nil"/>
          <w:left w:val="nil"/>
          <w:bottom w:val="nil"/>
          <w:right w:val="nil"/>
          <w:between w:val="nil"/>
        </w:pBdr>
        <w:spacing w:before="369"/>
        <w:ind w:left="431" w:right="2385"/>
        <w:rPr>
          <w:rFonts w:ascii="Times New Roman" w:eastAsia="Times New Roman" w:hAnsi="Times New Roman" w:cs="Times New Roman"/>
          <w:color w:val="000000"/>
        </w:rPr>
      </w:pPr>
      <w:r>
        <w:rPr>
          <w:rFonts w:ascii="Times New Roman" w:eastAsia="Times New Roman" w:hAnsi="Times New Roman" w:cs="Times New Roman"/>
          <w:color w:val="000000"/>
        </w:rPr>
        <w:t xml:space="preserve">Phrases and Modification – Texts 10, 11, 12, 13 and 14 10. You did that work very well. 11. You were doing that work for ages. 12. You could have done that work so much better. </w:t>
      </w:r>
      <w:proofErr w:type="gramStart"/>
      <w:r>
        <w:rPr>
          <w:rFonts w:ascii="Times New Roman" w:eastAsia="Times New Roman" w:hAnsi="Times New Roman" w:cs="Times New Roman"/>
          <w:color w:val="000000"/>
        </w:rPr>
        <w:t>past</w:t>
      </w:r>
      <w:proofErr w:type="gramEnd"/>
      <w:r>
        <w:rPr>
          <w:rFonts w:ascii="Times New Roman" w:eastAsia="Times New Roman" w:hAnsi="Times New Roman" w:cs="Times New Roman"/>
          <w:color w:val="000000"/>
        </w:rPr>
        <w:t xml:space="preserve"> 13. You </w:t>
      </w:r>
      <w:proofErr w:type="gramStart"/>
      <w:r>
        <w:rPr>
          <w:rFonts w:ascii="Times New Roman" w:eastAsia="Times New Roman" w:hAnsi="Times New Roman" w:cs="Times New Roman"/>
          <w:color w:val="000000"/>
        </w:rPr>
        <w:t>were being worked</w:t>
      </w:r>
      <w:proofErr w:type="gramEnd"/>
      <w:r>
        <w:rPr>
          <w:rFonts w:ascii="Times New Roman" w:eastAsia="Times New Roman" w:hAnsi="Times New Roman" w:cs="Times New Roman"/>
          <w:color w:val="000000"/>
        </w:rPr>
        <w:t xml:space="preserve"> very hard in your last job. </w:t>
      </w:r>
      <w:proofErr w:type="gramStart"/>
      <w:r>
        <w:rPr>
          <w:rFonts w:ascii="Times New Roman" w:eastAsia="Times New Roman" w:hAnsi="Times New Roman" w:cs="Times New Roman"/>
          <w:color w:val="000000"/>
        </w:rPr>
        <w:t>14. Your bananas may</w:t>
      </w:r>
      <w:r>
        <w:rPr>
          <w:rFonts w:ascii="Times New Roman" w:eastAsia="Times New Roman" w:hAnsi="Times New Roman" w:cs="Times New Roman"/>
          <w:color w:val="000000"/>
        </w:rPr>
        <w:t xml:space="preserve"> have been picked by farmers on very low wages</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662"/>
        <w:ind w:left="431" w:right="6470"/>
        <w:rPr>
          <w:rFonts w:ascii="Times New Roman" w:eastAsia="Times New Roman" w:hAnsi="Times New Roman" w:cs="Times New Roman"/>
          <w:color w:val="ED7D31"/>
          <w:sz w:val="26"/>
          <w:szCs w:val="26"/>
        </w:rPr>
      </w:pPr>
      <w:r>
        <w:rPr>
          <w:rFonts w:ascii="Times New Roman" w:eastAsia="Times New Roman" w:hAnsi="Times New Roman" w:cs="Times New Roman"/>
          <w:color w:val="ED7D31"/>
          <w:sz w:val="26"/>
          <w:szCs w:val="26"/>
        </w:rPr>
        <w:lastRenderedPageBreak/>
        <w:t xml:space="preserve">Clauses and Sentences </w:t>
      </w:r>
    </w:p>
    <w:p w:rsidR="00796B9D" w:rsidRDefault="00B3068C">
      <w:pPr>
        <w:widowControl w:val="0"/>
        <w:pBdr>
          <w:top w:val="nil"/>
          <w:left w:val="nil"/>
          <w:bottom w:val="nil"/>
          <w:right w:val="nil"/>
          <w:between w:val="nil"/>
        </w:pBdr>
        <w:spacing w:before="384"/>
        <w:ind w:left="431" w:right="585"/>
        <w:rPr>
          <w:rFonts w:ascii="Times New Roman" w:eastAsia="Times New Roman" w:hAnsi="Times New Roman" w:cs="Times New Roman"/>
          <w:color w:val="000000"/>
        </w:rPr>
      </w:pPr>
      <w:r>
        <w:rPr>
          <w:rFonts w:ascii="Times New Roman" w:eastAsia="Times New Roman" w:hAnsi="Times New Roman" w:cs="Times New Roman"/>
          <w:color w:val="000000"/>
        </w:rPr>
        <w:t xml:space="preserve">At A </w:t>
      </w:r>
      <w:proofErr w:type="gramStart"/>
      <w:r>
        <w:rPr>
          <w:rFonts w:ascii="Times New Roman" w:eastAsia="Times New Roman" w:hAnsi="Times New Roman" w:cs="Times New Roman"/>
          <w:color w:val="000000"/>
        </w:rPr>
        <w:t>Level</w:t>
      </w:r>
      <w:proofErr w:type="gramEnd"/>
      <w:r>
        <w:rPr>
          <w:rFonts w:ascii="Times New Roman" w:eastAsia="Times New Roman" w:hAnsi="Times New Roman" w:cs="Times New Roman"/>
          <w:color w:val="000000"/>
        </w:rPr>
        <w:t xml:space="preserve"> you’re expected to be able to identify how different sentences are constructed and how they function and communicate meaning. Whole books </w:t>
      </w:r>
      <w:proofErr w:type="gramStart"/>
      <w:r>
        <w:rPr>
          <w:rFonts w:ascii="Times New Roman" w:eastAsia="Times New Roman" w:hAnsi="Times New Roman" w:cs="Times New Roman"/>
          <w:color w:val="000000"/>
        </w:rPr>
        <w:t>have been written</w:t>
      </w:r>
      <w:proofErr w:type="gramEnd"/>
      <w:r>
        <w:rPr>
          <w:rFonts w:ascii="Times New Roman" w:eastAsia="Times New Roman" w:hAnsi="Times New Roman" w:cs="Times New Roman"/>
          <w:color w:val="000000"/>
        </w:rPr>
        <w:t xml:space="preserve"> about the grammar of clauses and sentences so this is only a very brief outline. </w:t>
      </w:r>
    </w:p>
    <w:p w:rsidR="00796B9D" w:rsidRDefault="00B3068C">
      <w:pPr>
        <w:widowControl w:val="0"/>
        <w:pBdr>
          <w:top w:val="nil"/>
          <w:left w:val="nil"/>
          <w:bottom w:val="nil"/>
          <w:right w:val="nil"/>
          <w:between w:val="nil"/>
        </w:pBdr>
        <w:spacing w:before="369"/>
        <w:ind w:left="431" w:right="455"/>
        <w:rPr>
          <w:rFonts w:ascii="Times New Roman" w:eastAsia="Times New Roman" w:hAnsi="Times New Roman" w:cs="Times New Roman"/>
          <w:color w:val="000000"/>
        </w:rPr>
      </w:pPr>
      <w:r>
        <w:rPr>
          <w:rFonts w:ascii="Times New Roman" w:eastAsia="Times New Roman" w:hAnsi="Times New Roman" w:cs="Times New Roman"/>
          <w:color w:val="000000"/>
        </w:rPr>
        <w:t>One key point about grammar is that it helps us to convey concepts that words on their own cannot do. If we only used single words we would be able to label a few things, describe some actions and perhaps identify specific people or objects, but grammar al</w:t>
      </w:r>
      <w:r>
        <w:rPr>
          <w:rFonts w:ascii="Times New Roman" w:eastAsia="Times New Roman" w:hAnsi="Times New Roman" w:cs="Times New Roman"/>
          <w:color w:val="000000"/>
        </w:rPr>
        <w:t xml:space="preserve">lows us to do much more. </w:t>
      </w:r>
      <w:proofErr w:type="gramStart"/>
      <w:r>
        <w:rPr>
          <w:rFonts w:ascii="Times New Roman" w:eastAsia="Times New Roman" w:hAnsi="Times New Roman" w:cs="Times New Roman"/>
          <w:color w:val="000000"/>
        </w:rPr>
        <w:t>But</w:t>
      </w:r>
      <w:proofErr w:type="gramEnd"/>
      <w:r>
        <w:rPr>
          <w:rFonts w:ascii="Times New Roman" w:eastAsia="Times New Roman" w:hAnsi="Times New Roman" w:cs="Times New Roman"/>
          <w:color w:val="000000"/>
        </w:rPr>
        <w:t xml:space="preserve"> like many other areas of language study, grammar also depends on context. Language users make decisions about the structures they employ depending on whether they are writing or speaking, </w:t>
      </w:r>
      <w:proofErr w:type="gramStart"/>
      <w:r>
        <w:rPr>
          <w:rFonts w:ascii="Times New Roman" w:eastAsia="Times New Roman" w:hAnsi="Times New Roman" w:cs="Times New Roman"/>
          <w:color w:val="000000"/>
        </w:rPr>
        <w:t>who</w:t>
      </w:r>
      <w:proofErr w:type="gramEnd"/>
      <w:r>
        <w:rPr>
          <w:rFonts w:ascii="Times New Roman" w:eastAsia="Times New Roman" w:hAnsi="Times New Roman" w:cs="Times New Roman"/>
          <w:color w:val="000000"/>
        </w:rPr>
        <w:t xml:space="preserve"> they are addressing and what they a</w:t>
      </w:r>
      <w:r>
        <w:rPr>
          <w:rFonts w:ascii="Times New Roman" w:eastAsia="Times New Roman" w:hAnsi="Times New Roman" w:cs="Times New Roman"/>
          <w:color w:val="000000"/>
        </w:rPr>
        <w:t xml:space="preserve">re trying to convey. The section on phrases and modification will have given you some idea of how grammar can be used on a small scale, but with clauses and </w:t>
      </w:r>
      <w:proofErr w:type="gramStart"/>
      <w:r>
        <w:rPr>
          <w:rFonts w:ascii="Times New Roman" w:eastAsia="Times New Roman" w:hAnsi="Times New Roman" w:cs="Times New Roman"/>
          <w:color w:val="000000"/>
        </w:rPr>
        <w:t>sentences</w:t>
      </w:r>
      <w:proofErr w:type="gramEnd"/>
      <w:r>
        <w:rPr>
          <w:rFonts w:ascii="Times New Roman" w:eastAsia="Times New Roman" w:hAnsi="Times New Roman" w:cs="Times New Roman"/>
          <w:color w:val="000000"/>
        </w:rPr>
        <w:t xml:space="preserve"> we are dealing with grammar on a larger scale. Firstly, </w:t>
      </w:r>
      <w:proofErr w:type="gramStart"/>
      <w:r>
        <w:rPr>
          <w:rFonts w:ascii="Times New Roman" w:eastAsia="Times New Roman" w:hAnsi="Times New Roman" w:cs="Times New Roman"/>
          <w:color w:val="000000"/>
        </w:rPr>
        <w:t>it’s</w:t>
      </w:r>
      <w:proofErr w:type="gramEnd"/>
      <w:r>
        <w:rPr>
          <w:rFonts w:ascii="Times New Roman" w:eastAsia="Times New Roman" w:hAnsi="Times New Roman" w:cs="Times New Roman"/>
          <w:color w:val="000000"/>
        </w:rPr>
        <w:t xml:space="preserve"> important to establish a con</w:t>
      </w:r>
      <w:r>
        <w:rPr>
          <w:rFonts w:ascii="Times New Roman" w:eastAsia="Times New Roman" w:hAnsi="Times New Roman" w:cs="Times New Roman"/>
          <w:color w:val="000000"/>
        </w:rPr>
        <w:t xml:space="preserve">nection between words, phrases, clauses and sentences. At the simplest level, clauses tend to consist of </w:t>
      </w:r>
      <w:proofErr w:type="gramStart"/>
      <w:r>
        <w:rPr>
          <w:rFonts w:ascii="Times New Roman" w:eastAsia="Times New Roman" w:hAnsi="Times New Roman" w:cs="Times New Roman"/>
          <w:color w:val="000000"/>
        </w:rPr>
        <w:t>phrases which</w:t>
      </w:r>
      <w:proofErr w:type="gramEnd"/>
      <w:r>
        <w:rPr>
          <w:rFonts w:ascii="Times New Roman" w:eastAsia="Times New Roman" w:hAnsi="Times New Roman" w:cs="Times New Roman"/>
          <w:color w:val="000000"/>
        </w:rPr>
        <w:t xml:space="preserve"> work together. Phrases themselves – as we have seen – consist of groups of individual words centred on a </w:t>
      </w:r>
      <w:proofErr w:type="gramStart"/>
      <w:r>
        <w:rPr>
          <w:rFonts w:ascii="Times New Roman" w:eastAsia="Times New Roman" w:hAnsi="Times New Roman" w:cs="Times New Roman"/>
          <w:color w:val="000000"/>
        </w:rPr>
        <w:t>head word</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9"/>
        <w:ind w:left="431" w:right="1084"/>
        <w:rPr>
          <w:rFonts w:ascii="Times New Roman" w:eastAsia="Times New Roman" w:hAnsi="Times New Roman" w:cs="Times New Roman"/>
          <w:color w:val="000000"/>
        </w:rPr>
      </w:pPr>
      <w:r>
        <w:rPr>
          <w:rFonts w:ascii="Times New Roman" w:eastAsia="Times New Roman" w:hAnsi="Times New Roman" w:cs="Times New Roman"/>
          <w:color w:val="000000"/>
        </w:rPr>
        <w:t xml:space="preserve">A single clause can </w:t>
      </w:r>
      <w:r>
        <w:rPr>
          <w:rFonts w:ascii="Times New Roman" w:eastAsia="Times New Roman" w:hAnsi="Times New Roman" w:cs="Times New Roman"/>
          <w:color w:val="000000"/>
        </w:rPr>
        <w:t xml:space="preserve">form a short sentence (simple sentence) but when we link clauses </w:t>
      </w:r>
      <w:proofErr w:type="gramStart"/>
      <w:r>
        <w:rPr>
          <w:rFonts w:ascii="Times New Roman" w:eastAsia="Times New Roman" w:hAnsi="Times New Roman" w:cs="Times New Roman"/>
          <w:color w:val="000000"/>
        </w:rPr>
        <w:t>together</w:t>
      </w:r>
      <w:proofErr w:type="gramEnd"/>
      <w:r>
        <w:rPr>
          <w:rFonts w:ascii="Times New Roman" w:eastAsia="Times New Roman" w:hAnsi="Times New Roman" w:cs="Times New Roman"/>
          <w:color w:val="000000"/>
        </w:rPr>
        <w:t xml:space="preserve"> we create different types of sentence. </w:t>
      </w:r>
    </w:p>
    <w:p w:rsidR="00796B9D" w:rsidRDefault="00B3068C">
      <w:pPr>
        <w:widowControl w:val="0"/>
        <w:pBdr>
          <w:top w:val="nil"/>
          <w:left w:val="nil"/>
          <w:bottom w:val="nil"/>
          <w:right w:val="nil"/>
          <w:between w:val="nil"/>
        </w:pBdr>
        <w:spacing w:before="369"/>
        <w:ind w:left="431" w:right="5088"/>
        <w:rPr>
          <w:rFonts w:ascii="Times New Roman" w:eastAsia="Times New Roman" w:hAnsi="Times New Roman" w:cs="Times New Roman"/>
          <w:color w:val="000000"/>
        </w:rPr>
      </w:pPr>
      <w:r>
        <w:rPr>
          <w:rFonts w:ascii="Times New Roman" w:eastAsia="Times New Roman" w:hAnsi="Times New Roman" w:cs="Times New Roman"/>
          <w:color w:val="000000"/>
        </w:rPr>
        <w:t xml:space="preserve">Look at texts 1-3 to see simple sentences. </w:t>
      </w:r>
    </w:p>
    <w:p w:rsidR="00796B9D" w:rsidRDefault="00B3068C">
      <w:pPr>
        <w:widowControl w:val="0"/>
        <w:pBdr>
          <w:top w:val="nil"/>
          <w:left w:val="nil"/>
          <w:bottom w:val="nil"/>
          <w:right w:val="nil"/>
          <w:between w:val="nil"/>
        </w:pBdr>
        <w:spacing w:before="542"/>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17 </w:t>
      </w:r>
    </w:p>
    <w:p w:rsidR="00796B9D" w:rsidRDefault="00B3068C">
      <w:pPr>
        <w:widowControl w:val="0"/>
        <w:pBdr>
          <w:top w:val="nil"/>
          <w:left w:val="nil"/>
          <w:bottom w:val="nil"/>
          <w:right w:val="nil"/>
          <w:between w:val="nil"/>
        </w:pBdr>
        <w:ind w:left="431" w:right="3254"/>
        <w:rPr>
          <w:rFonts w:ascii="Times New Roman" w:eastAsia="Times New Roman" w:hAnsi="Times New Roman" w:cs="Times New Roman"/>
          <w:color w:val="000000"/>
        </w:rPr>
      </w:pPr>
      <w:r>
        <w:rPr>
          <w:rFonts w:ascii="Times New Roman" w:eastAsia="Times New Roman" w:hAnsi="Times New Roman" w:cs="Times New Roman"/>
          <w:color w:val="000000"/>
        </w:rPr>
        <w:t xml:space="preserve">1. We drove all night. 2. I sang that song really badly at her wedding party. 3. She gave her own summing up of his character in an article. </w:t>
      </w:r>
    </w:p>
    <w:p w:rsidR="00796B9D" w:rsidRDefault="00B3068C">
      <w:pPr>
        <w:widowControl w:val="0"/>
        <w:pBdr>
          <w:top w:val="nil"/>
          <w:left w:val="nil"/>
          <w:bottom w:val="nil"/>
          <w:right w:val="nil"/>
          <w:between w:val="nil"/>
        </w:pBdr>
        <w:spacing w:before="667"/>
        <w:ind w:left="431" w:right="1223"/>
        <w:rPr>
          <w:rFonts w:ascii="Times New Roman" w:eastAsia="Times New Roman" w:hAnsi="Times New Roman" w:cs="Times New Roman"/>
          <w:color w:val="000000"/>
        </w:rPr>
      </w:pPr>
      <w:r>
        <w:rPr>
          <w:rFonts w:ascii="Times New Roman" w:eastAsia="Times New Roman" w:hAnsi="Times New Roman" w:cs="Times New Roman"/>
          <w:color w:val="000000"/>
        </w:rPr>
        <w:t>Sentences consisting of two or more main clauses linked by ‘or’, ‘but’ or ‘and’ have traditionally been called com</w:t>
      </w:r>
      <w:r>
        <w:rPr>
          <w:rFonts w:ascii="Times New Roman" w:eastAsia="Times New Roman" w:hAnsi="Times New Roman" w:cs="Times New Roman"/>
          <w:color w:val="000000"/>
        </w:rPr>
        <w:t xml:space="preserve">pound sentences. </w:t>
      </w:r>
    </w:p>
    <w:p w:rsidR="00796B9D" w:rsidRDefault="00B3068C">
      <w:pPr>
        <w:widowControl w:val="0"/>
        <w:pBdr>
          <w:top w:val="nil"/>
          <w:left w:val="nil"/>
          <w:bottom w:val="nil"/>
          <w:right w:val="nil"/>
          <w:between w:val="nil"/>
        </w:pBdr>
        <w:spacing w:before="369"/>
        <w:ind w:left="431" w:right="6753"/>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Take a look at texts 4-6. </w:t>
      </w:r>
    </w:p>
    <w:p w:rsidR="00796B9D" w:rsidRDefault="00B3068C">
      <w:pPr>
        <w:widowControl w:val="0"/>
        <w:pBdr>
          <w:top w:val="nil"/>
          <w:left w:val="nil"/>
          <w:bottom w:val="nil"/>
          <w:right w:val="nil"/>
          <w:between w:val="nil"/>
        </w:pBdr>
        <w:spacing w:before="369"/>
        <w:ind w:left="431" w:right="1051"/>
        <w:rPr>
          <w:rFonts w:ascii="Times New Roman" w:eastAsia="Times New Roman" w:hAnsi="Times New Roman" w:cs="Times New Roman"/>
          <w:color w:val="000000"/>
        </w:rPr>
      </w:pPr>
      <w:r>
        <w:rPr>
          <w:rFonts w:ascii="Times New Roman" w:eastAsia="Times New Roman" w:hAnsi="Times New Roman" w:cs="Times New Roman"/>
          <w:color w:val="000000"/>
        </w:rPr>
        <w:t xml:space="preserve">4. I like to paint and </w:t>
      </w:r>
      <w:proofErr w:type="gramStart"/>
      <w:r>
        <w:rPr>
          <w:rFonts w:ascii="Times New Roman" w:eastAsia="Times New Roman" w:hAnsi="Times New Roman" w:cs="Times New Roman"/>
          <w:color w:val="000000"/>
        </w:rPr>
        <w:t>it’s</w:t>
      </w:r>
      <w:proofErr w:type="gramEnd"/>
      <w:r>
        <w:rPr>
          <w:rFonts w:ascii="Times New Roman" w:eastAsia="Times New Roman" w:hAnsi="Times New Roman" w:cs="Times New Roman"/>
          <w:color w:val="000000"/>
        </w:rPr>
        <w:t xml:space="preserve"> one of my few remaining pleasures. 5. Gabrielle </w:t>
      </w:r>
      <w:proofErr w:type="spellStart"/>
      <w:r>
        <w:rPr>
          <w:rFonts w:ascii="Times New Roman" w:eastAsia="Times New Roman" w:hAnsi="Times New Roman" w:cs="Times New Roman"/>
          <w:color w:val="000000"/>
        </w:rPr>
        <w:t>Frimpong</w:t>
      </w:r>
      <w:proofErr w:type="spellEnd"/>
      <w:r>
        <w:rPr>
          <w:rFonts w:ascii="Times New Roman" w:eastAsia="Times New Roman" w:hAnsi="Times New Roman" w:cs="Times New Roman"/>
          <w:color w:val="000000"/>
        </w:rPr>
        <w:t xml:space="preserve"> used to be a school dinner </w:t>
      </w:r>
      <w:proofErr w:type="gramStart"/>
      <w:r>
        <w:rPr>
          <w:rFonts w:ascii="Times New Roman" w:eastAsia="Times New Roman" w:hAnsi="Times New Roman" w:cs="Times New Roman"/>
          <w:color w:val="000000"/>
        </w:rPr>
        <w:t>lady</w:t>
      </w:r>
      <w:proofErr w:type="gramEnd"/>
      <w:r>
        <w:rPr>
          <w:rFonts w:ascii="Times New Roman" w:eastAsia="Times New Roman" w:hAnsi="Times New Roman" w:cs="Times New Roman"/>
          <w:color w:val="000000"/>
        </w:rPr>
        <w:t xml:space="preserve"> but now has a successful writing career. </w:t>
      </w:r>
      <w:proofErr w:type="gramStart"/>
      <w:r>
        <w:rPr>
          <w:rFonts w:ascii="Times New Roman" w:eastAsia="Times New Roman" w:hAnsi="Times New Roman" w:cs="Times New Roman"/>
          <w:color w:val="000000"/>
        </w:rPr>
        <w:t>6. You either study pure dance or you study dance therapy.</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9"/>
        <w:ind w:left="431" w:right="1272"/>
        <w:rPr>
          <w:rFonts w:ascii="Times New Roman" w:eastAsia="Times New Roman" w:hAnsi="Times New Roman" w:cs="Times New Roman"/>
          <w:color w:val="000000"/>
        </w:rPr>
      </w:pPr>
      <w:r>
        <w:rPr>
          <w:rFonts w:ascii="Times New Roman" w:eastAsia="Times New Roman" w:hAnsi="Times New Roman" w:cs="Times New Roman"/>
          <w:color w:val="000000"/>
        </w:rPr>
        <w:t>In these sentences, the two clauses do</w:t>
      </w:r>
      <w:r>
        <w:rPr>
          <w:rFonts w:ascii="Times New Roman" w:eastAsia="Times New Roman" w:hAnsi="Times New Roman" w:cs="Times New Roman"/>
          <w:color w:val="000000"/>
        </w:rPr>
        <w:t xml:space="preserve"> not depend on each other, but could exist as sentences in their own right. </w:t>
      </w:r>
    </w:p>
    <w:p w:rsidR="00796B9D" w:rsidRDefault="00B3068C">
      <w:pPr>
        <w:widowControl w:val="0"/>
        <w:pBdr>
          <w:top w:val="nil"/>
          <w:left w:val="nil"/>
          <w:bottom w:val="nil"/>
          <w:right w:val="nil"/>
          <w:between w:val="nil"/>
        </w:pBdr>
        <w:spacing w:before="364"/>
        <w:ind w:left="431" w:right="3057"/>
        <w:rPr>
          <w:rFonts w:ascii="Times New Roman" w:eastAsia="Times New Roman" w:hAnsi="Times New Roman" w:cs="Times New Roman"/>
          <w:color w:val="000000"/>
        </w:rPr>
      </w:pPr>
      <w:r>
        <w:rPr>
          <w:rFonts w:ascii="Times New Roman" w:eastAsia="Times New Roman" w:hAnsi="Times New Roman" w:cs="Times New Roman"/>
          <w:color w:val="000000"/>
        </w:rPr>
        <w:t xml:space="preserve">Try to test this by removing the conjunction from each example. </w:t>
      </w:r>
    </w:p>
    <w:p w:rsidR="00796B9D" w:rsidRDefault="00B3068C">
      <w:pPr>
        <w:widowControl w:val="0"/>
        <w:pBdr>
          <w:top w:val="nil"/>
          <w:left w:val="nil"/>
          <w:bottom w:val="nil"/>
          <w:right w:val="nil"/>
          <w:between w:val="nil"/>
        </w:pBdr>
        <w:spacing w:before="369"/>
        <w:ind w:left="431" w:right="763"/>
        <w:rPr>
          <w:rFonts w:ascii="Times New Roman" w:eastAsia="Times New Roman" w:hAnsi="Times New Roman" w:cs="Times New Roman"/>
          <w:color w:val="000000"/>
        </w:rPr>
      </w:pPr>
      <w:r>
        <w:rPr>
          <w:rFonts w:ascii="Times New Roman" w:eastAsia="Times New Roman" w:hAnsi="Times New Roman" w:cs="Times New Roman"/>
          <w:color w:val="000000"/>
        </w:rPr>
        <w:t xml:space="preserve">Sentences consisting of two or more clauses, where one is dependent on a main clause, </w:t>
      </w:r>
      <w:proofErr w:type="gramStart"/>
      <w:r>
        <w:rPr>
          <w:rFonts w:ascii="Times New Roman" w:eastAsia="Times New Roman" w:hAnsi="Times New Roman" w:cs="Times New Roman"/>
          <w:color w:val="000000"/>
        </w:rPr>
        <w:t>have traditionally been called</w:t>
      </w:r>
      <w:proofErr w:type="gramEnd"/>
      <w:r>
        <w:rPr>
          <w:rFonts w:ascii="Times New Roman" w:eastAsia="Times New Roman" w:hAnsi="Times New Roman" w:cs="Times New Roman"/>
          <w:color w:val="000000"/>
        </w:rPr>
        <w:t xml:space="preserve"> complex sentences. </w:t>
      </w:r>
    </w:p>
    <w:p w:rsidR="00796B9D" w:rsidRDefault="00B3068C">
      <w:pPr>
        <w:widowControl w:val="0"/>
        <w:pBdr>
          <w:top w:val="nil"/>
          <w:left w:val="nil"/>
          <w:bottom w:val="nil"/>
          <w:right w:val="nil"/>
          <w:between w:val="nil"/>
        </w:pBdr>
        <w:spacing w:before="369"/>
        <w:ind w:left="431" w:right="825"/>
        <w:rPr>
          <w:rFonts w:ascii="Times New Roman" w:eastAsia="Times New Roman" w:hAnsi="Times New Roman" w:cs="Times New Roman"/>
          <w:color w:val="000000"/>
        </w:rPr>
      </w:pPr>
      <w:r>
        <w:rPr>
          <w:rFonts w:ascii="Times New Roman" w:eastAsia="Times New Roman" w:hAnsi="Times New Roman" w:cs="Times New Roman"/>
          <w:color w:val="000000"/>
        </w:rPr>
        <w:t xml:space="preserve">Look at texts 7-10. When you look at the different clauses in these examples, only one in each can actually make sense </w:t>
      </w:r>
      <w:r>
        <w:rPr>
          <w:rFonts w:ascii="Times New Roman" w:eastAsia="Times New Roman" w:hAnsi="Times New Roman" w:cs="Times New Roman"/>
          <w:color w:val="000000"/>
        </w:rPr>
        <w:t xml:space="preserve">on its own. </w:t>
      </w:r>
    </w:p>
    <w:p w:rsidR="00796B9D" w:rsidRDefault="00B3068C">
      <w:pPr>
        <w:widowControl w:val="0"/>
        <w:pBdr>
          <w:top w:val="nil"/>
          <w:left w:val="nil"/>
          <w:bottom w:val="nil"/>
          <w:right w:val="nil"/>
          <w:between w:val="nil"/>
        </w:pBdr>
        <w:spacing w:before="369"/>
        <w:ind w:left="431" w:right="1209"/>
        <w:rPr>
          <w:rFonts w:ascii="Times New Roman" w:eastAsia="Times New Roman" w:hAnsi="Times New Roman" w:cs="Times New Roman"/>
          <w:color w:val="000000"/>
        </w:rPr>
      </w:pPr>
      <w:r>
        <w:rPr>
          <w:rFonts w:ascii="Times New Roman" w:eastAsia="Times New Roman" w:hAnsi="Times New Roman" w:cs="Times New Roman"/>
          <w:color w:val="000000"/>
        </w:rPr>
        <w:t xml:space="preserve">7. He </w:t>
      </w:r>
      <w:proofErr w:type="gramStart"/>
      <w:r>
        <w:rPr>
          <w:rFonts w:ascii="Times New Roman" w:eastAsia="Times New Roman" w:hAnsi="Times New Roman" w:cs="Times New Roman"/>
          <w:color w:val="000000"/>
        </w:rPr>
        <w:t>hadn’t</w:t>
      </w:r>
      <w:proofErr w:type="gramEnd"/>
      <w:r>
        <w:rPr>
          <w:rFonts w:ascii="Times New Roman" w:eastAsia="Times New Roman" w:hAnsi="Times New Roman" w:cs="Times New Roman"/>
          <w:color w:val="000000"/>
        </w:rPr>
        <w:t xml:space="preserve"> ever considered doing Linguistics until he saw Deborah Cameron speak. 8. If you donate just ten pounds, we can start to save hundreds of lives. 9. Because he knew what prison was like, he was unwilling to go back </w:t>
      </w:r>
      <w:proofErr w:type="gramStart"/>
      <w:r>
        <w:rPr>
          <w:rFonts w:ascii="Times New Roman" w:eastAsia="Times New Roman" w:hAnsi="Times New Roman" w:cs="Times New Roman"/>
          <w:color w:val="000000"/>
        </w:rPr>
        <w:t>inside</w:t>
      </w:r>
      <w:proofErr w:type="gramEnd"/>
      <w:r>
        <w:rPr>
          <w:rFonts w:ascii="Times New Roman" w:eastAsia="Times New Roman" w:hAnsi="Times New Roman" w:cs="Times New Roman"/>
          <w:color w:val="000000"/>
        </w:rPr>
        <w:t>. 10. These powers could</w:t>
      </w:r>
      <w:r>
        <w:rPr>
          <w:rFonts w:ascii="Times New Roman" w:eastAsia="Times New Roman" w:hAnsi="Times New Roman" w:cs="Times New Roman"/>
          <w:color w:val="000000"/>
        </w:rPr>
        <w:t xml:space="preserve"> be decisive if there were ever a hung Parliament. </w:t>
      </w:r>
    </w:p>
    <w:p w:rsidR="00796B9D" w:rsidRDefault="00B3068C">
      <w:pPr>
        <w:widowControl w:val="0"/>
        <w:pBdr>
          <w:top w:val="nil"/>
          <w:left w:val="nil"/>
          <w:bottom w:val="nil"/>
          <w:right w:val="nil"/>
          <w:between w:val="nil"/>
        </w:pBdr>
        <w:spacing w:before="369"/>
        <w:ind w:left="431" w:right="681"/>
        <w:rPr>
          <w:rFonts w:ascii="Times New Roman" w:eastAsia="Times New Roman" w:hAnsi="Times New Roman" w:cs="Times New Roman"/>
          <w:color w:val="000000"/>
        </w:rPr>
      </w:pPr>
      <w:r>
        <w:rPr>
          <w:rFonts w:ascii="Times New Roman" w:eastAsia="Times New Roman" w:hAnsi="Times New Roman" w:cs="Times New Roman"/>
          <w:color w:val="000000"/>
        </w:rPr>
        <w:t xml:space="preserve">As well as these types of sentence, you will often see </w:t>
      </w:r>
      <w:proofErr w:type="gramStart"/>
      <w:r>
        <w:rPr>
          <w:rFonts w:ascii="Times New Roman" w:eastAsia="Times New Roman" w:hAnsi="Times New Roman" w:cs="Times New Roman"/>
          <w:color w:val="000000"/>
        </w:rPr>
        <w:t>sentences which</w:t>
      </w:r>
      <w:proofErr w:type="gramEnd"/>
      <w:r>
        <w:rPr>
          <w:rFonts w:ascii="Times New Roman" w:eastAsia="Times New Roman" w:hAnsi="Times New Roman" w:cs="Times New Roman"/>
          <w:color w:val="000000"/>
        </w:rPr>
        <w:t xml:space="preserve"> aren’t really sentences. These are called minor sentences and are often abbreviated versions of longer </w:t>
      </w:r>
      <w:proofErr w:type="gramStart"/>
      <w:r>
        <w:rPr>
          <w:rFonts w:ascii="Times New Roman" w:eastAsia="Times New Roman" w:hAnsi="Times New Roman" w:cs="Times New Roman"/>
          <w:color w:val="000000"/>
        </w:rPr>
        <w:t>sentences which</w:t>
      </w:r>
      <w:proofErr w:type="gramEnd"/>
      <w:r>
        <w:rPr>
          <w:rFonts w:ascii="Times New Roman" w:eastAsia="Times New Roman" w:hAnsi="Times New Roman" w:cs="Times New Roman"/>
          <w:color w:val="000000"/>
        </w:rPr>
        <w:t xml:space="preserve"> have been punc</w:t>
      </w:r>
      <w:r>
        <w:rPr>
          <w:rFonts w:ascii="Times New Roman" w:eastAsia="Times New Roman" w:hAnsi="Times New Roman" w:cs="Times New Roman"/>
          <w:color w:val="000000"/>
        </w:rPr>
        <w:t xml:space="preserve">tuated in the same way as a genuine sentence. </w:t>
      </w:r>
    </w:p>
    <w:p w:rsidR="00796B9D" w:rsidRDefault="00B3068C">
      <w:pPr>
        <w:widowControl w:val="0"/>
        <w:pBdr>
          <w:top w:val="nil"/>
          <w:left w:val="nil"/>
          <w:bottom w:val="nil"/>
          <w:right w:val="nil"/>
          <w:between w:val="nil"/>
        </w:pBdr>
        <w:spacing w:before="369"/>
        <w:ind w:left="431" w:right="1598"/>
        <w:rPr>
          <w:rFonts w:ascii="Times New Roman" w:eastAsia="Times New Roman" w:hAnsi="Times New Roman" w:cs="Times New Roman"/>
          <w:color w:val="000000"/>
        </w:rPr>
      </w:pPr>
      <w:r>
        <w:rPr>
          <w:rFonts w:ascii="Times New Roman" w:eastAsia="Times New Roman" w:hAnsi="Times New Roman" w:cs="Times New Roman"/>
          <w:color w:val="000000"/>
        </w:rPr>
        <w:t xml:space="preserve">See if you can work out what would have been included to make texts 11-13 full grammatical sentences. </w:t>
      </w:r>
    </w:p>
    <w:p w:rsidR="00796B9D" w:rsidRDefault="00B3068C">
      <w:pPr>
        <w:widowControl w:val="0"/>
        <w:pBdr>
          <w:top w:val="nil"/>
          <w:left w:val="nil"/>
          <w:bottom w:val="nil"/>
          <w:right w:val="nil"/>
          <w:between w:val="nil"/>
        </w:pBdr>
        <w:spacing w:before="369"/>
        <w:ind w:left="431" w:right="3763"/>
        <w:rPr>
          <w:rFonts w:ascii="Times New Roman" w:eastAsia="Times New Roman" w:hAnsi="Times New Roman" w:cs="Times New Roman"/>
          <w:color w:val="000000"/>
        </w:rPr>
      </w:pPr>
      <w:r>
        <w:rPr>
          <w:rFonts w:ascii="Times New Roman" w:eastAsia="Times New Roman" w:hAnsi="Times New Roman" w:cs="Times New Roman"/>
          <w:color w:val="000000"/>
        </w:rPr>
        <w:t xml:space="preserve">11. Doctor: How are you feeling? Patient: Not too good. 12. (Child to parent): When Granny </w:t>
      </w:r>
      <w:proofErr w:type="gramStart"/>
      <w:r>
        <w:rPr>
          <w:rFonts w:ascii="Times New Roman" w:eastAsia="Times New Roman" w:hAnsi="Times New Roman" w:cs="Times New Roman"/>
          <w:color w:val="000000"/>
        </w:rPr>
        <w:t>come?</w:t>
      </w:r>
      <w:proofErr w:type="gramEnd"/>
      <w:r>
        <w:rPr>
          <w:rFonts w:ascii="Times New Roman" w:eastAsia="Times New Roman" w:hAnsi="Times New Roman" w:cs="Times New Roman"/>
          <w:color w:val="000000"/>
        </w:rPr>
        <w:t xml:space="preserve"> 13. (In a text message): Yeah cool. See you there in a bit. </w:t>
      </w:r>
    </w:p>
    <w:p w:rsidR="00796B9D" w:rsidRDefault="00B3068C">
      <w:pPr>
        <w:widowControl w:val="0"/>
        <w:pBdr>
          <w:top w:val="nil"/>
          <w:left w:val="nil"/>
          <w:bottom w:val="nil"/>
          <w:right w:val="nil"/>
          <w:between w:val="nil"/>
        </w:pBdr>
        <w:spacing w:before="1190"/>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18 </w:t>
      </w:r>
    </w:p>
    <w:p w:rsidR="00796B9D" w:rsidRDefault="00B3068C">
      <w:pPr>
        <w:widowControl w:val="0"/>
        <w:pBdr>
          <w:top w:val="nil"/>
          <w:left w:val="nil"/>
          <w:bottom w:val="nil"/>
          <w:right w:val="nil"/>
          <w:between w:val="nil"/>
        </w:pBdr>
        <w:ind w:left="431" w:right="623"/>
        <w:rPr>
          <w:rFonts w:ascii="Times New Roman" w:eastAsia="Times New Roman" w:hAnsi="Times New Roman" w:cs="Times New Roman"/>
          <w:color w:val="000000"/>
        </w:rPr>
      </w:pPr>
      <w:r>
        <w:rPr>
          <w:rFonts w:ascii="Times New Roman" w:eastAsia="Times New Roman" w:hAnsi="Times New Roman" w:cs="Times New Roman"/>
          <w:color w:val="000000"/>
        </w:rPr>
        <w:t xml:space="preserve">Different models of grammar offer their own takes on clauses and sentences, and </w:t>
      </w:r>
      <w:proofErr w:type="gramStart"/>
      <w:r>
        <w:rPr>
          <w:rFonts w:ascii="Times New Roman" w:eastAsia="Times New Roman" w:hAnsi="Times New Roman" w:cs="Times New Roman"/>
          <w:color w:val="000000"/>
        </w:rPr>
        <w:t>in more recent</w:t>
      </w:r>
      <w:r>
        <w:rPr>
          <w:rFonts w:ascii="Times New Roman" w:eastAsia="Times New Roman" w:hAnsi="Times New Roman" w:cs="Times New Roman"/>
          <w:color w:val="000000"/>
        </w:rPr>
        <w:t xml:space="preserve"> years,</w:t>
      </w:r>
      <w:proofErr w:type="gramEnd"/>
      <w:r>
        <w:rPr>
          <w:rFonts w:ascii="Times New Roman" w:eastAsia="Times New Roman" w:hAnsi="Times New Roman" w:cs="Times New Roman"/>
          <w:color w:val="000000"/>
        </w:rPr>
        <w:t xml:space="preserve"> linguists have avoided talking about simple, compound and complex, but instead focused on the relationships between the clauses and how this relates to meaning. </w:t>
      </w:r>
    </w:p>
    <w:p w:rsidR="00796B9D" w:rsidRDefault="00B3068C">
      <w:pPr>
        <w:widowControl w:val="0"/>
        <w:pBdr>
          <w:top w:val="nil"/>
          <w:left w:val="nil"/>
          <w:bottom w:val="nil"/>
          <w:right w:val="nil"/>
          <w:between w:val="nil"/>
        </w:pBdr>
        <w:spacing w:before="369"/>
        <w:ind w:left="431" w:right="4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At A Level you will get some credit for being able to label sentences and clauses, but you will get more marks if you are able to talk about how they create meaning or how patterns are created and what effects they have. </w:t>
      </w:r>
    </w:p>
    <w:p w:rsidR="00796B9D" w:rsidRDefault="00B3068C">
      <w:pPr>
        <w:widowControl w:val="0"/>
        <w:pBdr>
          <w:top w:val="nil"/>
          <w:left w:val="nil"/>
          <w:bottom w:val="nil"/>
          <w:right w:val="nil"/>
          <w:between w:val="nil"/>
        </w:pBdr>
        <w:spacing w:before="369"/>
        <w:ind w:left="431" w:right="58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Take a look</w:t>
      </w:r>
      <w:proofErr w:type="gramEnd"/>
      <w:r>
        <w:rPr>
          <w:rFonts w:ascii="Times New Roman" w:eastAsia="Times New Roman" w:hAnsi="Times New Roman" w:cs="Times New Roman"/>
          <w:color w:val="000000"/>
        </w:rPr>
        <w:t xml:space="preserve"> at texts 14 and 15 (pa</w:t>
      </w:r>
      <w:r>
        <w:rPr>
          <w:rFonts w:ascii="Times New Roman" w:eastAsia="Times New Roman" w:hAnsi="Times New Roman" w:cs="Times New Roman"/>
          <w:color w:val="000000"/>
        </w:rPr>
        <w:t xml:space="preserve">ge 24) and see what you make of the clause and sentence patterns used. </w:t>
      </w:r>
    </w:p>
    <w:p w:rsidR="00796B9D" w:rsidRDefault="00B3068C">
      <w:pPr>
        <w:widowControl w:val="0"/>
        <w:pBdr>
          <w:top w:val="nil"/>
          <w:left w:val="nil"/>
          <w:bottom w:val="nil"/>
          <w:right w:val="nil"/>
          <w:between w:val="nil"/>
        </w:pBdr>
        <w:spacing w:before="369"/>
        <w:ind w:left="431" w:right="460"/>
        <w:rPr>
          <w:rFonts w:ascii="Times New Roman" w:eastAsia="Times New Roman" w:hAnsi="Times New Roman" w:cs="Times New Roman"/>
          <w:color w:val="000000"/>
        </w:rPr>
      </w:pPr>
      <w:r>
        <w:rPr>
          <w:rFonts w:ascii="Times New Roman" w:eastAsia="Times New Roman" w:hAnsi="Times New Roman" w:cs="Times New Roman"/>
          <w:color w:val="000000"/>
        </w:rPr>
        <w:t>14. If you donate just ten pounds, we can start to save hundreds of lives. If you give just one day a month, we can work together to improve conditions for a whole village. If you spre</w:t>
      </w:r>
      <w:r>
        <w:rPr>
          <w:rFonts w:ascii="Times New Roman" w:eastAsia="Times New Roman" w:hAnsi="Times New Roman" w:cs="Times New Roman"/>
          <w:color w:val="000000"/>
        </w:rPr>
        <w:t xml:space="preserve">ad the word, we can reach more and more potential volunteers. You can make a world of difference. 15. </w:t>
      </w:r>
      <w:proofErr w:type="gramStart"/>
      <w:r>
        <w:rPr>
          <w:rFonts w:ascii="Times New Roman" w:eastAsia="Times New Roman" w:hAnsi="Times New Roman" w:cs="Times New Roman"/>
          <w:color w:val="000000"/>
        </w:rPr>
        <w:t>Be</w:t>
      </w:r>
      <w:proofErr w:type="gramEnd"/>
      <w:r>
        <w:rPr>
          <w:rFonts w:ascii="Times New Roman" w:eastAsia="Times New Roman" w:hAnsi="Times New Roman" w:cs="Times New Roman"/>
          <w:color w:val="000000"/>
        </w:rPr>
        <w:t xml:space="preserve"> bold. Be brave. Be beautiful. </w:t>
      </w:r>
    </w:p>
    <w:p w:rsidR="00796B9D" w:rsidRDefault="00B3068C">
      <w:pPr>
        <w:widowControl w:val="0"/>
        <w:pBdr>
          <w:top w:val="nil"/>
          <w:left w:val="nil"/>
          <w:bottom w:val="nil"/>
          <w:right w:val="nil"/>
          <w:between w:val="nil"/>
        </w:pBdr>
        <w:spacing w:before="364"/>
        <w:ind w:left="431" w:right="643"/>
        <w:rPr>
          <w:rFonts w:ascii="Times New Roman" w:eastAsia="Times New Roman" w:hAnsi="Times New Roman" w:cs="Times New Roman"/>
          <w:color w:val="000000"/>
        </w:rPr>
      </w:pPr>
      <w:r>
        <w:rPr>
          <w:rFonts w:ascii="Times New Roman" w:eastAsia="Times New Roman" w:hAnsi="Times New Roman" w:cs="Times New Roman"/>
          <w:color w:val="000000"/>
        </w:rPr>
        <w:t xml:space="preserve">Along with how clauses work together, we also need to consider clause types (or sentence functions, as they </w:t>
      </w:r>
      <w:proofErr w:type="gramStart"/>
      <w:r>
        <w:rPr>
          <w:rFonts w:ascii="Times New Roman" w:eastAsia="Times New Roman" w:hAnsi="Times New Roman" w:cs="Times New Roman"/>
          <w:color w:val="000000"/>
        </w:rPr>
        <w:t>are sometimes called</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9"/>
        <w:ind w:left="431" w:right="552"/>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are three common types of clause – declarative, imperative and interrogative – and they </w:t>
      </w:r>
      <w:proofErr w:type="gramStart"/>
      <w:r>
        <w:rPr>
          <w:rFonts w:ascii="Times New Roman" w:eastAsia="Times New Roman" w:hAnsi="Times New Roman" w:cs="Times New Roman"/>
          <w:color w:val="000000"/>
        </w:rPr>
        <w:t>are used</w:t>
      </w:r>
      <w:proofErr w:type="gramEnd"/>
      <w:r>
        <w:rPr>
          <w:rFonts w:ascii="Times New Roman" w:eastAsia="Times New Roman" w:hAnsi="Times New Roman" w:cs="Times New Roman"/>
          <w:color w:val="000000"/>
        </w:rPr>
        <w:t xml:space="preserve"> in different ways. </w:t>
      </w:r>
    </w:p>
    <w:p w:rsidR="00796B9D" w:rsidRDefault="00B3068C">
      <w:pPr>
        <w:widowControl w:val="0"/>
        <w:pBdr>
          <w:top w:val="nil"/>
          <w:left w:val="nil"/>
          <w:bottom w:val="nil"/>
          <w:right w:val="nil"/>
          <w:between w:val="nil"/>
        </w:pBdr>
        <w:spacing w:before="369"/>
        <w:ind w:left="431" w:right="643"/>
        <w:rPr>
          <w:rFonts w:ascii="Times New Roman" w:eastAsia="Times New Roman" w:hAnsi="Times New Roman" w:cs="Times New Roman"/>
          <w:color w:val="000000"/>
        </w:rPr>
      </w:pPr>
      <w:r>
        <w:rPr>
          <w:rFonts w:ascii="Times New Roman" w:eastAsia="Times New Roman" w:hAnsi="Times New Roman" w:cs="Times New Roman"/>
          <w:color w:val="000000"/>
        </w:rPr>
        <w:t xml:space="preserve">Declarative clauses are </w:t>
      </w:r>
      <w:proofErr w:type="gramStart"/>
      <w:r>
        <w:rPr>
          <w:rFonts w:ascii="Times New Roman" w:eastAsia="Times New Roman" w:hAnsi="Times New Roman" w:cs="Times New Roman"/>
          <w:color w:val="000000"/>
        </w:rPr>
        <w:t>statements which</w:t>
      </w:r>
      <w:proofErr w:type="gramEnd"/>
      <w:r>
        <w:rPr>
          <w:rFonts w:ascii="Times New Roman" w:eastAsia="Times New Roman" w:hAnsi="Times New Roman" w:cs="Times New Roman"/>
          <w:color w:val="000000"/>
        </w:rPr>
        <w:t xml:space="preserve"> convey information. They start with the subject of the clause (a noun phrase). See texts 16 and 17. </w:t>
      </w:r>
    </w:p>
    <w:p w:rsidR="00796B9D" w:rsidRDefault="00B3068C">
      <w:pPr>
        <w:widowControl w:val="0"/>
        <w:pBdr>
          <w:top w:val="nil"/>
          <w:left w:val="nil"/>
          <w:bottom w:val="nil"/>
          <w:right w:val="nil"/>
          <w:between w:val="nil"/>
        </w:pBdr>
        <w:spacing w:before="369"/>
        <w:ind w:left="431" w:right="4276"/>
        <w:rPr>
          <w:rFonts w:ascii="Times New Roman" w:eastAsia="Times New Roman" w:hAnsi="Times New Roman" w:cs="Times New Roman"/>
          <w:color w:val="000000"/>
        </w:rPr>
      </w:pPr>
      <w:r>
        <w:rPr>
          <w:rFonts w:ascii="Times New Roman" w:eastAsia="Times New Roman" w:hAnsi="Times New Roman" w:cs="Times New Roman"/>
          <w:color w:val="000000"/>
        </w:rPr>
        <w:t xml:space="preserve">16. You are going to take your exams this </w:t>
      </w:r>
      <w:proofErr w:type="gramStart"/>
      <w:r>
        <w:rPr>
          <w:rFonts w:ascii="Times New Roman" w:eastAsia="Times New Roman" w:hAnsi="Times New Roman" w:cs="Times New Roman"/>
          <w:color w:val="000000"/>
        </w:rPr>
        <w:t>Summer</w:t>
      </w:r>
      <w:proofErr w:type="gramEnd"/>
      <w:r>
        <w:rPr>
          <w:rFonts w:ascii="Times New Roman" w:eastAsia="Times New Roman" w:hAnsi="Times New Roman" w:cs="Times New Roman"/>
          <w:color w:val="000000"/>
        </w:rPr>
        <w:t xml:space="preserve">. 17. You should have listened to him. </w:t>
      </w:r>
    </w:p>
    <w:p w:rsidR="00796B9D" w:rsidRDefault="00B3068C">
      <w:pPr>
        <w:widowControl w:val="0"/>
        <w:pBdr>
          <w:top w:val="nil"/>
          <w:left w:val="nil"/>
          <w:bottom w:val="nil"/>
          <w:right w:val="nil"/>
          <w:between w:val="nil"/>
        </w:pBdr>
        <w:spacing w:before="364"/>
        <w:ind w:left="431" w:right="647"/>
        <w:rPr>
          <w:rFonts w:ascii="Times New Roman" w:eastAsia="Times New Roman" w:hAnsi="Times New Roman" w:cs="Times New Roman"/>
          <w:color w:val="000000"/>
        </w:rPr>
      </w:pPr>
      <w:r>
        <w:rPr>
          <w:rFonts w:ascii="Times New Roman" w:eastAsia="Times New Roman" w:hAnsi="Times New Roman" w:cs="Times New Roman"/>
          <w:color w:val="000000"/>
        </w:rPr>
        <w:t xml:space="preserve">Imperative clauses are </w:t>
      </w:r>
      <w:proofErr w:type="gramStart"/>
      <w:r>
        <w:rPr>
          <w:rFonts w:ascii="Times New Roman" w:eastAsia="Times New Roman" w:hAnsi="Times New Roman" w:cs="Times New Roman"/>
          <w:color w:val="000000"/>
        </w:rPr>
        <w:t>commands which</w:t>
      </w:r>
      <w:proofErr w:type="gramEnd"/>
      <w:r>
        <w:rPr>
          <w:rFonts w:ascii="Times New Roman" w:eastAsia="Times New Roman" w:hAnsi="Times New Roman" w:cs="Times New Roman"/>
          <w:color w:val="000000"/>
        </w:rPr>
        <w:t xml:space="preserve"> are directed towards another person. They start with a verb phrase. See texts 18 and 19. </w:t>
      </w:r>
    </w:p>
    <w:p w:rsidR="00796B9D" w:rsidRDefault="00B3068C">
      <w:pPr>
        <w:widowControl w:val="0"/>
        <w:pBdr>
          <w:top w:val="nil"/>
          <w:left w:val="nil"/>
          <w:bottom w:val="nil"/>
          <w:right w:val="nil"/>
          <w:between w:val="nil"/>
        </w:pBdr>
        <w:spacing w:before="369"/>
        <w:ind w:left="431" w:right="6048"/>
        <w:rPr>
          <w:rFonts w:ascii="Times New Roman" w:eastAsia="Times New Roman" w:hAnsi="Times New Roman" w:cs="Times New Roman"/>
          <w:color w:val="000000"/>
        </w:rPr>
      </w:pPr>
      <w:r>
        <w:rPr>
          <w:rFonts w:ascii="Times New Roman" w:eastAsia="Times New Roman" w:hAnsi="Times New Roman" w:cs="Times New Roman"/>
          <w:color w:val="000000"/>
        </w:rPr>
        <w:t xml:space="preserve">18. Stop messing around. 19. Step away from the vehicle. </w:t>
      </w:r>
    </w:p>
    <w:p w:rsidR="00796B9D" w:rsidRDefault="00B3068C">
      <w:pPr>
        <w:widowControl w:val="0"/>
        <w:pBdr>
          <w:top w:val="nil"/>
          <w:left w:val="nil"/>
          <w:bottom w:val="nil"/>
          <w:right w:val="nil"/>
          <w:between w:val="nil"/>
        </w:pBdr>
        <w:spacing w:before="369"/>
        <w:ind w:left="431" w:right="571"/>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Interrogative clauses are </w:t>
      </w:r>
      <w:proofErr w:type="gramStart"/>
      <w:r>
        <w:rPr>
          <w:rFonts w:ascii="Times New Roman" w:eastAsia="Times New Roman" w:hAnsi="Times New Roman" w:cs="Times New Roman"/>
          <w:color w:val="000000"/>
        </w:rPr>
        <w:t>questions which</w:t>
      </w:r>
      <w:proofErr w:type="gramEnd"/>
      <w:r>
        <w:rPr>
          <w:rFonts w:ascii="Times New Roman" w:eastAsia="Times New Roman" w:hAnsi="Times New Roman" w:cs="Times New Roman"/>
          <w:color w:val="000000"/>
        </w:rPr>
        <w:t xml:space="preserve"> can be either open or closed. Closed questions require just a yes or no answer, while open ones need more detail. Closed questions use a special word order where the subject and a verb </w:t>
      </w:r>
      <w:proofErr w:type="gramStart"/>
      <w:r>
        <w:rPr>
          <w:rFonts w:ascii="Times New Roman" w:eastAsia="Times New Roman" w:hAnsi="Times New Roman" w:cs="Times New Roman"/>
          <w:color w:val="000000"/>
        </w:rPr>
        <w:t>are inverted</w:t>
      </w:r>
      <w:proofErr w:type="gramEnd"/>
      <w:r>
        <w:rPr>
          <w:rFonts w:ascii="Times New Roman" w:eastAsia="Times New Roman" w:hAnsi="Times New Roman" w:cs="Times New Roman"/>
          <w:color w:val="000000"/>
        </w:rPr>
        <w:t xml:space="preserve"> (see the differe</w:t>
      </w:r>
      <w:r>
        <w:rPr>
          <w:rFonts w:ascii="Times New Roman" w:eastAsia="Times New Roman" w:hAnsi="Times New Roman" w:cs="Times New Roman"/>
          <w:color w:val="000000"/>
        </w:rPr>
        <w:t xml:space="preserve">nce between texts 16 and 20) </w:t>
      </w:r>
    </w:p>
    <w:p w:rsidR="00796B9D" w:rsidRDefault="00B3068C">
      <w:pPr>
        <w:widowControl w:val="0"/>
        <w:pBdr>
          <w:top w:val="nil"/>
          <w:left w:val="nil"/>
          <w:bottom w:val="nil"/>
          <w:right w:val="nil"/>
          <w:between w:val="nil"/>
        </w:pBdr>
        <w:spacing w:before="364"/>
        <w:ind w:left="431" w:right="4219"/>
        <w:rPr>
          <w:rFonts w:ascii="Times New Roman" w:eastAsia="Times New Roman" w:hAnsi="Times New Roman" w:cs="Times New Roman"/>
          <w:color w:val="000000"/>
        </w:rPr>
      </w:pPr>
      <w:r>
        <w:rPr>
          <w:rFonts w:ascii="Times New Roman" w:eastAsia="Times New Roman" w:hAnsi="Times New Roman" w:cs="Times New Roman"/>
          <w:color w:val="000000"/>
        </w:rPr>
        <w:t xml:space="preserve">16. You are going to take your exams this </w:t>
      </w:r>
      <w:proofErr w:type="gramStart"/>
      <w:r>
        <w:rPr>
          <w:rFonts w:ascii="Times New Roman" w:eastAsia="Times New Roman" w:hAnsi="Times New Roman" w:cs="Times New Roman"/>
          <w:color w:val="000000"/>
        </w:rPr>
        <w:t>Summer</w:t>
      </w:r>
      <w:proofErr w:type="gramEnd"/>
      <w:r>
        <w:rPr>
          <w:rFonts w:ascii="Times New Roman" w:eastAsia="Times New Roman" w:hAnsi="Times New Roman" w:cs="Times New Roman"/>
          <w:color w:val="000000"/>
        </w:rPr>
        <w:t xml:space="preserve">. 20. Are you going to take your exams this </w:t>
      </w:r>
      <w:proofErr w:type="gramStart"/>
      <w:r>
        <w:rPr>
          <w:rFonts w:ascii="Times New Roman" w:eastAsia="Times New Roman" w:hAnsi="Times New Roman" w:cs="Times New Roman"/>
          <w:color w:val="000000"/>
        </w:rPr>
        <w:t>Summer</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369"/>
        <w:ind w:left="431" w:right="1372"/>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and</w:t>
      </w:r>
      <w:proofErr w:type="gramEnd"/>
      <w:r>
        <w:rPr>
          <w:rFonts w:ascii="Times New Roman" w:eastAsia="Times New Roman" w:hAnsi="Times New Roman" w:cs="Times New Roman"/>
          <w:color w:val="000000"/>
        </w:rPr>
        <w:t xml:space="preserve"> open questions do the same but start with a </w:t>
      </w:r>
      <w:proofErr w:type="spellStart"/>
      <w:r>
        <w:rPr>
          <w:rFonts w:ascii="Times New Roman" w:eastAsia="Times New Roman" w:hAnsi="Times New Roman" w:cs="Times New Roman"/>
          <w:color w:val="000000"/>
        </w:rPr>
        <w:t>wh</w:t>
      </w:r>
      <w:proofErr w:type="spellEnd"/>
      <w:r>
        <w:rPr>
          <w:rFonts w:ascii="Times New Roman" w:eastAsia="Times New Roman" w:hAnsi="Times New Roman" w:cs="Times New Roman"/>
          <w:color w:val="000000"/>
        </w:rPr>
        <w:t xml:space="preserve">- phrase. See texts 21 and 22. </w:t>
      </w:r>
    </w:p>
    <w:p w:rsidR="00796B9D" w:rsidRDefault="00B3068C">
      <w:pPr>
        <w:widowControl w:val="0"/>
        <w:pBdr>
          <w:top w:val="nil"/>
          <w:left w:val="nil"/>
          <w:bottom w:val="nil"/>
          <w:right w:val="nil"/>
          <w:between w:val="nil"/>
        </w:pBdr>
        <w:spacing w:before="297"/>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19 </w:t>
      </w:r>
    </w:p>
    <w:p w:rsidR="00796B9D" w:rsidRDefault="00B3068C">
      <w:pPr>
        <w:widowControl w:val="0"/>
        <w:pBdr>
          <w:top w:val="nil"/>
          <w:left w:val="nil"/>
          <w:bottom w:val="nil"/>
          <w:right w:val="nil"/>
          <w:between w:val="nil"/>
        </w:pBdr>
        <w:ind w:left="431" w:right="5476"/>
        <w:rPr>
          <w:rFonts w:ascii="Times New Roman" w:eastAsia="Times New Roman" w:hAnsi="Times New Roman" w:cs="Times New Roman"/>
          <w:color w:val="000000"/>
        </w:rPr>
      </w:pPr>
      <w:r>
        <w:rPr>
          <w:rFonts w:ascii="Times New Roman" w:eastAsia="Times New Roman" w:hAnsi="Times New Roman" w:cs="Times New Roman"/>
          <w:color w:val="000000"/>
        </w:rPr>
        <w:t xml:space="preserve">21. When are you taking your exams? 22. Why are you staring at me? </w:t>
      </w:r>
    </w:p>
    <w:p w:rsidR="00796B9D" w:rsidRDefault="00B3068C">
      <w:pPr>
        <w:widowControl w:val="0"/>
        <w:pBdr>
          <w:top w:val="nil"/>
          <w:left w:val="nil"/>
          <w:bottom w:val="nil"/>
          <w:right w:val="nil"/>
          <w:between w:val="nil"/>
        </w:pBdr>
        <w:spacing w:before="369"/>
        <w:ind w:left="431" w:right="643"/>
        <w:rPr>
          <w:rFonts w:ascii="Times New Roman" w:eastAsia="Times New Roman" w:hAnsi="Times New Roman" w:cs="Times New Roman"/>
          <w:color w:val="000000"/>
        </w:rPr>
      </w:pPr>
      <w:r>
        <w:rPr>
          <w:rFonts w:ascii="Times New Roman" w:eastAsia="Times New Roman" w:hAnsi="Times New Roman" w:cs="Times New Roman"/>
          <w:color w:val="000000"/>
        </w:rPr>
        <w:t xml:space="preserve">A fourth type of clause is much less common. </w:t>
      </w:r>
      <w:proofErr w:type="spellStart"/>
      <w:r>
        <w:rPr>
          <w:rFonts w:ascii="Times New Roman" w:eastAsia="Times New Roman" w:hAnsi="Times New Roman" w:cs="Times New Roman"/>
          <w:color w:val="000000"/>
        </w:rPr>
        <w:t>Exclamative</w:t>
      </w:r>
      <w:proofErr w:type="spellEnd"/>
      <w:r>
        <w:rPr>
          <w:rFonts w:ascii="Times New Roman" w:eastAsia="Times New Roman" w:hAnsi="Times New Roman" w:cs="Times New Roman"/>
          <w:color w:val="000000"/>
        </w:rPr>
        <w:t xml:space="preserve"> clauses start with a </w:t>
      </w:r>
      <w:proofErr w:type="spellStart"/>
      <w:r>
        <w:rPr>
          <w:rFonts w:ascii="Times New Roman" w:eastAsia="Times New Roman" w:hAnsi="Times New Roman" w:cs="Times New Roman"/>
          <w:color w:val="000000"/>
        </w:rPr>
        <w:t>wh</w:t>
      </w:r>
      <w:proofErr w:type="spellEnd"/>
      <w:r>
        <w:rPr>
          <w:rFonts w:ascii="Times New Roman" w:eastAsia="Times New Roman" w:hAnsi="Times New Roman" w:cs="Times New Roman"/>
          <w:color w:val="000000"/>
        </w:rPr>
        <w:t xml:space="preserve">- phrase and end with an exclamation mark. </w:t>
      </w:r>
      <w:proofErr w:type="gramStart"/>
      <w:r>
        <w:rPr>
          <w:rFonts w:ascii="Times New Roman" w:eastAsia="Times New Roman" w:hAnsi="Times New Roman" w:cs="Times New Roman"/>
          <w:color w:val="000000"/>
        </w:rPr>
        <w:t>Generally speaking, they</w:t>
      </w:r>
      <w:proofErr w:type="gramEnd"/>
      <w:r>
        <w:rPr>
          <w:rFonts w:ascii="Times New Roman" w:eastAsia="Times New Roman" w:hAnsi="Times New Roman" w:cs="Times New Roman"/>
          <w:color w:val="000000"/>
        </w:rPr>
        <w:t xml:space="preserve"> would also need to feature a verb (e.g. </w:t>
      </w:r>
      <w:r>
        <w:rPr>
          <w:rFonts w:ascii="Times New Roman" w:eastAsia="Times New Roman" w:hAnsi="Times New Roman" w:cs="Times New Roman"/>
          <w:color w:val="000000"/>
        </w:rPr>
        <w:t xml:space="preserve">‘What a nice coat that is!’) to be classed as a clause, but linguists differ in their opinions on this. What a pity! See texts 23 and 24 (page 24). </w:t>
      </w:r>
    </w:p>
    <w:p w:rsidR="00796B9D" w:rsidRDefault="00B3068C">
      <w:pPr>
        <w:widowControl w:val="0"/>
        <w:pBdr>
          <w:top w:val="nil"/>
          <w:left w:val="nil"/>
          <w:bottom w:val="nil"/>
          <w:right w:val="nil"/>
          <w:between w:val="nil"/>
        </w:pBdr>
        <w:spacing w:before="369"/>
        <w:ind w:left="431" w:right="6264"/>
        <w:rPr>
          <w:rFonts w:ascii="Times New Roman" w:eastAsia="Times New Roman" w:hAnsi="Times New Roman" w:cs="Times New Roman"/>
          <w:color w:val="000000"/>
        </w:rPr>
      </w:pPr>
      <w:r>
        <w:rPr>
          <w:rFonts w:ascii="Times New Roman" w:eastAsia="Times New Roman" w:hAnsi="Times New Roman" w:cs="Times New Roman"/>
          <w:color w:val="000000"/>
        </w:rPr>
        <w:t xml:space="preserve">23. What big teeth you have! 24. How true that is! </w:t>
      </w:r>
    </w:p>
    <w:p w:rsidR="00796B9D" w:rsidRDefault="00B3068C">
      <w:pPr>
        <w:widowControl w:val="0"/>
        <w:pBdr>
          <w:top w:val="nil"/>
          <w:left w:val="nil"/>
          <w:bottom w:val="nil"/>
          <w:right w:val="nil"/>
          <w:between w:val="nil"/>
        </w:pBdr>
        <w:spacing w:before="892"/>
        <w:ind w:left="1387" w:right="480"/>
        <w:rPr>
          <w:rFonts w:ascii="Times New Roman" w:eastAsia="Times New Roman" w:hAnsi="Times New Roman" w:cs="Times New Roman"/>
          <w:color w:val="ED7D31"/>
        </w:rPr>
      </w:pPr>
      <w:r>
        <w:rPr>
          <w:rFonts w:ascii="Times New Roman" w:eastAsia="Times New Roman" w:hAnsi="Times New Roman" w:cs="Times New Roman"/>
          <w:color w:val="ED7D31"/>
        </w:rPr>
        <w:t xml:space="preserve">Find some different types of text – e.g. newspaper reports, adverts, texts etc. Identify the sentence types in each one. Make a record of what you notice about the text type and </w:t>
      </w:r>
      <w:proofErr w:type="gramStart"/>
      <w:r>
        <w:rPr>
          <w:rFonts w:ascii="Times New Roman" w:eastAsia="Times New Roman" w:hAnsi="Times New Roman" w:cs="Times New Roman"/>
          <w:color w:val="ED7D31"/>
        </w:rPr>
        <w:t>the sentence types and why you think the writer</w:t>
      </w:r>
      <w:proofErr w:type="gramEnd"/>
      <w:r>
        <w:rPr>
          <w:rFonts w:ascii="Times New Roman" w:eastAsia="Times New Roman" w:hAnsi="Times New Roman" w:cs="Times New Roman"/>
          <w:color w:val="ED7D31"/>
        </w:rPr>
        <w:t xml:space="preserve"> may have chosen those types/th</w:t>
      </w:r>
      <w:r>
        <w:rPr>
          <w:rFonts w:ascii="Times New Roman" w:eastAsia="Times New Roman" w:hAnsi="Times New Roman" w:cs="Times New Roman"/>
          <w:color w:val="ED7D31"/>
        </w:rPr>
        <w:t xml:space="preserve">e effects that they have. </w:t>
      </w:r>
    </w:p>
    <w:p w:rsidR="00796B9D" w:rsidRDefault="00B3068C">
      <w:pPr>
        <w:widowControl w:val="0"/>
        <w:pBdr>
          <w:top w:val="nil"/>
          <w:left w:val="nil"/>
          <w:bottom w:val="nil"/>
          <w:right w:val="nil"/>
          <w:between w:val="nil"/>
        </w:pBdr>
        <w:spacing w:before="1099"/>
        <w:ind w:left="1032" w:right="753"/>
        <w:rPr>
          <w:rFonts w:ascii="Times New Roman" w:eastAsia="Times New Roman" w:hAnsi="Times New Roman" w:cs="Times New Roman"/>
          <w:color w:val="ED7D31"/>
        </w:rPr>
      </w:pPr>
      <w:r>
        <w:rPr>
          <w:rFonts w:ascii="Times New Roman" w:eastAsia="Times New Roman" w:hAnsi="Times New Roman" w:cs="Times New Roman"/>
          <w:color w:val="ED7D31"/>
        </w:rPr>
        <w:t xml:space="preserve">Using one of the texts that you have found, rewrite one of the paragraphs, altering the sentence structures. </w:t>
      </w:r>
      <w:proofErr w:type="gramStart"/>
      <w:r>
        <w:rPr>
          <w:rFonts w:ascii="Times New Roman" w:eastAsia="Times New Roman" w:hAnsi="Times New Roman" w:cs="Times New Roman"/>
          <w:color w:val="ED7D31"/>
        </w:rPr>
        <w:t>E.g.</w:t>
      </w:r>
      <w:proofErr w:type="gramEnd"/>
      <w:r>
        <w:rPr>
          <w:rFonts w:ascii="Times New Roman" w:eastAsia="Times New Roman" w:hAnsi="Times New Roman" w:cs="Times New Roman"/>
          <w:color w:val="ED7D31"/>
        </w:rPr>
        <w:t xml:space="preserve"> join simple sentences to make compound sentences; restructure complex sentences; turn some sentences into interroga</w:t>
      </w:r>
      <w:r>
        <w:rPr>
          <w:rFonts w:ascii="Times New Roman" w:eastAsia="Times New Roman" w:hAnsi="Times New Roman" w:cs="Times New Roman"/>
          <w:color w:val="ED7D31"/>
        </w:rPr>
        <w:t xml:space="preserve">tives or </w:t>
      </w:r>
      <w:proofErr w:type="spellStart"/>
      <w:r>
        <w:rPr>
          <w:rFonts w:ascii="Times New Roman" w:eastAsia="Times New Roman" w:hAnsi="Times New Roman" w:cs="Times New Roman"/>
          <w:color w:val="ED7D31"/>
        </w:rPr>
        <w:t>exclamatives</w:t>
      </w:r>
      <w:proofErr w:type="spellEnd"/>
      <w:r>
        <w:rPr>
          <w:rFonts w:ascii="Times New Roman" w:eastAsia="Times New Roman" w:hAnsi="Times New Roman" w:cs="Times New Roman"/>
          <w:color w:val="ED7D31"/>
        </w:rPr>
        <w:t xml:space="preserve">. </w:t>
      </w:r>
    </w:p>
    <w:p w:rsidR="00796B9D" w:rsidRDefault="00B3068C">
      <w:pPr>
        <w:widowControl w:val="0"/>
        <w:pBdr>
          <w:top w:val="nil"/>
          <w:left w:val="nil"/>
          <w:bottom w:val="nil"/>
          <w:right w:val="nil"/>
          <w:between w:val="nil"/>
        </w:pBdr>
        <w:spacing w:before="1896"/>
        <w:ind w:left="1051" w:right="840"/>
        <w:rPr>
          <w:rFonts w:ascii="Times New Roman" w:eastAsia="Times New Roman" w:hAnsi="Times New Roman" w:cs="Times New Roman"/>
          <w:color w:val="ED7D31"/>
        </w:rPr>
      </w:pPr>
      <w:r>
        <w:rPr>
          <w:rFonts w:ascii="Times New Roman" w:eastAsia="Times New Roman" w:hAnsi="Times New Roman" w:cs="Times New Roman"/>
          <w:color w:val="ED7D31"/>
        </w:rPr>
        <w:lastRenderedPageBreak/>
        <w:t xml:space="preserve">Write a paragraph or two commenting on the effect of the changes that you have made. </w:t>
      </w:r>
      <w:proofErr w:type="gramStart"/>
      <w:r>
        <w:rPr>
          <w:rFonts w:ascii="Times New Roman" w:eastAsia="Times New Roman" w:hAnsi="Times New Roman" w:cs="Times New Roman"/>
          <w:color w:val="ED7D31"/>
        </w:rPr>
        <w:t>E.g.</w:t>
      </w:r>
      <w:proofErr w:type="gramEnd"/>
      <w:r>
        <w:rPr>
          <w:rFonts w:ascii="Times New Roman" w:eastAsia="Times New Roman" w:hAnsi="Times New Roman" w:cs="Times New Roman"/>
          <w:color w:val="ED7D31"/>
        </w:rPr>
        <w:t xml:space="preserve"> the use of longer compound sentences slows the pace of the writing. The interrogatives directly engage the reader, inviting them to think about the topic, or give it </w:t>
      </w:r>
      <w:r>
        <w:rPr>
          <w:rFonts w:ascii="Times New Roman" w:eastAsia="Times New Roman" w:hAnsi="Times New Roman" w:cs="Times New Roman"/>
          <w:color w:val="ED7D31"/>
        </w:rPr>
        <w:t xml:space="preserve">a more informal, chatty style. </w:t>
      </w:r>
    </w:p>
    <w:p w:rsidR="00796B9D" w:rsidRDefault="00B3068C">
      <w:pPr>
        <w:widowControl w:val="0"/>
        <w:pBdr>
          <w:top w:val="nil"/>
          <w:left w:val="nil"/>
          <w:bottom w:val="nil"/>
          <w:right w:val="nil"/>
          <w:between w:val="nil"/>
        </w:pBdr>
        <w:spacing w:before="3158"/>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20 </w:t>
      </w:r>
    </w:p>
    <w:p w:rsidR="00796B9D" w:rsidRDefault="00B3068C">
      <w:pPr>
        <w:widowControl w:val="0"/>
        <w:pBdr>
          <w:top w:val="nil"/>
          <w:left w:val="nil"/>
          <w:bottom w:val="nil"/>
          <w:right w:val="nil"/>
          <w:between w:val="nil"/>
        </w:pBdr>
        <w:ind w:left="431" w:right="647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Phonetics / Phonology </w:t>
      </w:r>
    </w:p>
    <w:p w:rsidR="00796B9D" w:rsidRDefault="00B3068C">
      <w:pPr>
        <w:widowControl w:val="0"/>
        <w:pBdr>
          <w:top w:val="nil"/>
          <w:left w:val="nil"/>
          <w:bottom w:val="nil"/>
          <w:right w:val="nil"/>
          <w:between w:val="nil"/>
        </w:pBdr>
        <w:spacing w:before="211"/>
        <w:ind w:left="431" w:right="3912"/>
        <w:rPr>
          <w:rFonts w:ascii="Times New Roman" w:eastAsia="Times New Roman" w:hAnsi="Times New Roman" w:cs="Times New Roman"/>
          <w:color w:val="000000"/>
        </w:rPr>
      </w:pPr>
      <w:r>
        <w:rPr>
          <w:rFonts w:ascii="Times New Roman" w:eastAsia="Times New Roman" w:hAnsi="Times New Roman" w:cs="Times New Roman"/>
          <w:color w:val="000000"/>
        </w:rPr>
        <w:t xml:space="preserve">Phonetics is the study of the sounds made by speakers. </w:t>
      </w:r>
    </w:p>
    <w:p w:rsidR="00796B9D" w:rsidRDefault="00B3068C">
      <w:pPr>
        <w:widowControl w:val="0"/>
        <w:pBdr>
          <w:top w:val="nil"/>
          <w:left w:val="nil"/>
          <w:bottom w:val="nil"/>
          <w:right w:val="nil"/>
          <w:between w:val="nil"/>
        </w:pBdr>
        <w:spacing w:before="201"/>
        <w:ind w:left="431" w:right="1713"/>
        <w:rPr>
          <w:rFonts w:ascii="Times New Roman" w:eastAsia="Times New Roman" w:hAnsi="Times New Roman" w:cs="Times New Roman"/>
          <w:color w:val="000000"/>
        </w:rPr>
      </w:pPr>
      <w:r>
        <w:rPr>
          <w:rFonts w:ascii="Times New Roman" w:eastAsia="Times New Roman" w:hAnsi="Times New Roman" w:cs="Times New Roman"/>
          <w:color w:val="000000"/>
        </w:rPr>
        <w:t xml:space="preserve">Phonology is the use of vocal elements to add extra force to what </w:t>
      </w:r>
      <w:proofErr w:type="gramStart"/>
      <w:r>
        <w:rPr>
          <w:rFonts w:ascii="Times New Roman" w:eastAsia="Times New Roman" w:hAnsi="Times New Roman" w:cs="Times New Roman"/>
          <w:color w:val="000000"/>
        </w:rPr>
        <w:t>is being said</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480"/>
        <w:ind w:left="431" w:right="537"/>
        <w:rPr>
          <w:rFonts w:ascii="Times New Roman" w:eastAsia="Times New Roman" w:hAnsi="Times New Roman" w:cs="Times New Roman"/>
          <w:color w:val="000000"/>
          <w:sz w:val="20"/>
          <w:szCs w:val="20"/>
        </w:rPr>
      </w:pPr>
      <w:r>
        <w:rPr>
          <w:rFonts w:ascii="Times New Roman" w:eastAsia="Times New Roman" w:hAnsi="Times New Roman" w:cs="Times New Roman"/>
          <w:color w:val="ED7D31"/>
        </w:rPr>
        <w:t xml:space="preserve">Phonetics: </w:t>
      </w:r>
      <w:r>
        <w:rPr>
          <w:rFonts w:ascii="Times New Roman" w:eastAsia="Times New Roman" w:hAnsi="Times New Roman" w:cs="Times New Roman"/>
          <w:color w:val="000000"/>
          <w:sz w:val="20"/>
          <w:szCs w:val="20"/>
        </w:rPr>
        <w:t xml:space="preserve">Part of the study of spoken texts is to record and transcribe conversations yourself, as well as analysing those done by others. </w:t>
      </w:r>
      <w:proofErr w:type="gramStart"/>
      <w:r>
        <w:rPr>
          <w:rFonts w:ascii="Times New Roman" w:eastAsia="Times New Roman" w:hAnsi="Times New Roman" w:cs="Times New Roman"/>
          <w:color w:val="000000"/>
          <w:sz w:val="20"/>
          <w:szCs w:val="20"/>
        </w:rPr>
        <w:t>This is a skill that you will gradually develop</w:t>
      </w:r>
      <w:proofErr w:type="gramEnd"/>
      <w:r>
        <w:rPr>
          <w:rFonts w:ascii="Times New Roman" w:eastAsia="Times New Roman" w:hAnsi="Times New Roman" w:cs="Times New Roman"/>
          <w:color w:val="000000"/>
          <w:sz w:val="20"/>
          <w:szCs w:val="20"/>
        </w:rPr>
        <w:t xml:space="preserve">; you will find useful information on Wikipedia, among other sites, and details </w:t>
      </w:r>
      <w:r>
        <w:rPr>
          <w:rFonts w:ascii="Times New Roman" w:eastAsia="Times New Roman" w:hAnsi="Times New Roman" w:cs="Times New Roman"/>
          <w:color w:val="000000"/>
          <w:sz w:val="20"/>
          <w:szCs w:val="20"/>
        </w:rPr>
        <w:t xml:space="preserve">about the phonetic symbols. You will need to know that a phoneme is the smallest unit of sound in a language and that each phoneme has its own phonetic symbol. The symbols represent the sounds of Received Pronunciation. </w:t>
      </w:r>
    </w:p>
    <w:p w:rsidR="00796B9D" w:rsidRDefault="00B3068C">
      <w:pPr>
        <w:widowControl w:val="0"/>
        <w:pBdr>
          <w:top w:val="nil"/>
          <w:left w:val="nil"/>
          <w:bottom w:val="nil"/>
          <w:right w:val="nil"/>
          <w:between w:val="nil"/>
        </w:pBdr>
        <w:spacing w:before="480"/>
        <w:ind w:left="431" w:right="7867"/>
        <w:rPr>
          <w:rFonts w:ascii="Times New Roman" w:eastAsia="Times New Roman" w:hAnsi="Times New Roman" w:cs="Times New Roman"/>
          <w:color w:val="ED7D31"/>
        </w:rPr>
      </w:pPr>
      <w:r>
        <w:rPr>
          <w:rFonts w:ascii="Times New Roman" w:eastAsia="Times New Roman" w:hAnsi="Times New Roman" w:cs="Times New Roman"/>
          <w:color w:val="ED7D31"/>
        </w:rPr>
        <w:t xml:space="preserve">Phonology: </w:t>
      </w:r>
    </w:p>
    <w:p w:rsidR="00796B9D" w:rsidRDefault="00B3068C">
      <w:pPr>
        <w:widowControl w:val="0"/>
        <w:pBdr>
          <w:top w:val="nil"/>
          <w:left w:val="nil"/>
          <w:bottom w:val="nil"/>
          <w:right w:val="nil"/>
          <w:between w:val="nil"/>
        </w:pBdr>
        <w:spacing w:before="297"/>
        <w:ind w:left="431" w:right="668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Key Features may include: </w:t>
      </w:r>
    </w:p>
    <w:p w:rsidR="00796B9D" w:rsidRDefault="00B3068C">
      <w:pPr>
        <w:widowControl w:val="0"/>
        <w:pBdr>
          <w:top w:val="nil"/>
          <w:left w:val="nil"/>
          <w:bottom w:val="nil"/>
          <w:right w:val="nil"/>
          <w:between w:val="nil"/>
        </w:pBdr>
        <w:spacing w:before="206"/>
        <w:ind w:left="772" w:right="57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Characteristics of normal spoken delivery, e.g. volume, stress, pitch, intonation, (pitch pattern or melody), tempo, silent pauses, voiced pauses (fillers, e.g. ‘</w:t>
      </w:r>
      <w:proofErr w:type="spellStart"/>
      <w:r>
        <w:rPr>
          <w:rFonts w:ascii="Times New Roman" w:eastAsia="Times New Roman" w:hAnsi="Times New Roman" w:cs="Times New Roman"/>
          <w:color w:val="000000"/>
          <w:sz w:val="20"/>
          <w:szCs w:val="20"/>
        </w:rPr>
        <w:t>er</w:t>
      </w:r>
      <w:proofErr w:type="spellEnd"/>
      <w:r>
        <w:rPr>
          <w:rFonts w:ascii="Times New Roman" w:eastAsia="Times New Roman" w:hAnsi="Times New Roman" w:cs="Times New Roman"/>
          <w:color w:val="000000"/>
          <w:sz w:val="20"/>
          <w:szCs w:val="20"/>
        </w:rPr>
        <w:t>’, ‘</w:t>
      </w:r>
      <w:proofErr w:type="spellStart"/>
      <w:r>
        <w:rPr>
          <w:rFonts w:ascii="Times New Roman" w:eastAsia="Times New Roman" w:hAnsi="Times New Roman" w:cs="Times New Roman"/>
          <w:color w:val="000000"/>
          <w:sz w:val="20"/>
          <w:szCs w:val="20"/>
        </w:rPr>
        <w:t>erm</w:t>
      </w:r>
      <w:proofErr w:type="spellEnd"/>
      <w:r>
        <w:rPr>
          <w:rFonts w:ascii="Times New Roman" w:eastAsia="Times New Roman" w:hAnsi="Times New Roman" w:cs="Times New Roman"/>
          <w:color w:val="000000"/>
          <w:sz w:val="20"/>
          <w:szCs w:val="20"/>
        </w:rPr>
        <w:t xml:space="preserve">’), alliteration, assonance. These </w:t>
      </w:r>
      <w:proofErr w:type="gramStart"/>
      <w:r>
        <w:rPr>
          <w:rFonts w:ascii="Times New Roman" w:eastAsia="Times New Roman" w:hAnsi="Times New Roman" w:cs="Times New Roman"/>
          <w:color w:val="000000"/>
          <w:sz w:val="20"/>
          <w:szCs w:val="20"/>
        </w:rPr>
        <w:t>are called</w:t>
      </w:r>
      <w:proofErr w:type="gramEnd"/>
      <w:r>
        <w:rPr>
          <w:rFonts w:ascii="Times New Roman" w:eastAsia="Times New Roman" w:hAnsi="Times New Roman" w:cs="Times New Roman"/>
          <w:color w:val="000000"/>
          <w:sz w:val="20"/>
          <w:szCs w:val="20"/>
        </w:rPr>
        <w:t xml:space="preserve"> prosodic f</w:t>
      </w:r>
      <w:r>
        <w:rPr>
          <w:rFonts w:ascii="Times New Roman" w:eastAsia="Times New Roman" w:hAnsi="Times New Roman" w:cs="Times New Roman"/>
          <w:color w:val="000000"/>
          <w:sz w:val="20"/>
          <w:szCs w:val="20"/>
        </w:rPr>
        <w:t xml:space="preserve">eatures. </w:t>
      </w:r>
    </w:p>
    <w:p w:rsidR="00796B9D" w:rsidRDefault="00B3068C">
      <w:pPr>
        <w:widowControl w:val="0"/>
        <w:pBdr>
          <w:top w:val="nil"/>
          <w:left w:val="nil"/>
          <w:bottom w:val="nil"/>
          <w:right w:val="nil"/>
          <w:between w:val="nil"/>
        </w:pBdr>
        <w:spacing w:before="206"/>
        <w:ind w:left="772" w:right="63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Elision (partial loss of sounds from words in connected speech, indicated through spelling), e.g. </w:t>
      </w:r>
      <w:proofErr w:type="gramStart"/>
      <w:r>
        <w:rPr>
          <w:rFonts w:ascii="Times New Roman" w:eastAsia="Times New Roman" w:hAnsi="Times New Roman" w:cs="Times New Roman"/>
          <w:color w:val="000000"/>
          <w:sz w:val="20"/>
          <w:szCs w:val="20"/>
        </w:rPr>
        <w:t>I’m</w:t>
      </w:r>
      <w:proofErr w:type="gramEnd"/>
      <w:r>
        <w:rPr>
          <w:rFonts w:ascii="Times New Roman" w:eastAsia="Times New Roman" w:hAnsi="Times New Roman" w:cs="Times New Roman"/>
          <w:color w:val="000000"/>
          <w:sz w:val="20"/>
          <w:szCs w:val="20"/>
        </w:rPr>
        <w:t xml:space="preserve">, can’t, ’cos, fish ’n’ chips, </w:t>
      </w:r>
      <w:proofErr w:type="spellStart"/>
      <w:r>
        <w:rPr>
          <w:rFonts w:ascii="Times New Roman" w:eastAsia="Times New Roman" w:hAnsi="Times New Roman" w:cs="Times New Roman"/>
          <w:color w:val="000000"/>
          <w:sz w:val="20"/>
          <w:szCs w:val="20"/>
        </w:rPr>
        <w:t>livin</w:t>
      </w:r>
      <w:proofErr w:type="spellEnd"/>
      <w:r>
        <w:rPr>
          <w:rFonts w:ascii="Times New Roman" w:eastAsia="Times New Roman" w:hAnsi="Times New Roman" w:cs="Times New Roman"/>
          <w:color w:val="000000"/>
          <w:sz w:val="20"/>
          <w:szCs w:val="20"/>
        </w:rPr>
        <w:t xml:space="preserve">’, cuppa tea). </w:t>
      </w:r>
    </w:p>
    <w:p w:rsidR="00796B9D" w:rsidRDefault="00B3068C">
      <w:pPr>
        <w:widowControl w:val="0"/>
        <w:pBdr>
          <w:top w:val="nil"/>
          <w:left w:val="nil"/>
          <w:bottom w:val="nil"/>
          <w:right w:val="nil"/>
          <w:between w:val="nil"/>
        </w:pBdr>
        <w:spacing w:before="206"/>
        <w:ind w:left="772" w:right="60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Phonology can even be a characteristic of written English as well as spoken and </w:t>
      </w:r>
      <w:proofErr w:type="gramStart"/>
      <w:r>
        <w:rPr>
          <w:rFonts w:ascii="Times New Roman" w:eastAsia="Times New Roman" w:hAnsi="Times New Roman" w:cs="Times New Roman"/>
          <w:color w:val="000000"/>
          <w:sz w:val="20"/>
          <w:szCs w:val="20"/>
        </w:rPr>
        <w:t>can be spotted</w:t>
      </w:r>
      <w:proofErr w:type="gramEnd"/>
      <w:r>
        <w:rPr>
          <w:rFonts w:ascii="Times New Roman" w:eastAsia="Times New Roman" w:hAnsi="Times New Roman" w:cs="Times New Roman"/>
          <w:color w:val="000000"/>
          <w:sz w:val="20"/>
          <w:szCs w:val="20"/>
        </w:rPr>
        <w:t xml:space="preserve"> in certain patterns. You will be used to this with the poems that you studied for GCSE, but remember that we are not just thinking about poems anymore. The pat</w:t>
      </w:r>
      <w:r>
        <w:rPr>
          <w:rFonts w:ascii="Times New Roman" w:eastAsia="Times New Roman" w:hAnsi="Times New Roman" w:cs="Times New Roman"/>
          <w:color w:val="000000"/>
          <w:sz w:val="20"/>
          <w:szCs w:val="20"/>
        </w:rPr>
        <w:t xml:space="preserve">terns can </w:t>
      </w:r>
      <w:proofErr w:type="gramStart"/>
      <w:r>
        <w:rPr>
          <w:rFonts w:ascii="Times New Roman" w:eastAsia="Times New Roman" w:hAnsi="Times New Roman" w:cs="Times New Roman"/>
          <w:color w:val="000000"/>
          <w:sz w:val="20"/>
          <w:szCs w:val="20"/>
        </w:rPr>
        <w:t>include:</w:t>
      </w:r>
      <w:proofErr w:type="gramEnd"/>
      <w:r>
        <w:rPr>
          <w:rFonts w:ascii="Times New Roman" w:eastAsia="Times New Roman" w:hAnsi="Times New Roman" w:cs="Times New Roman"/>
          <w:color w:val="000000"/>
          <w:sz w:val="20"/>
          <w:szCs w:val="20"/>
        </w:rPr>
        <w:t xml:space="preserve"> rhyme, alliteration, onomatopoeia, rhythm, assonance. </w:t>
      </w:r>
    </w:p>
    <w:p w:rsidR="00796B9D" w:rsidRDefault="00B3068C">
      <w:pPr>
        <w:widowControl w:val="0"/>
        <w:pBdr>
          <w:top w:val="nil"/>
          <w:left w:val="nil"/>
          <w:bottom w:val="nil"/>
          <w:right w:val="nil"/>
          <w:between w:val="nil"/>
        </w:pBdr>
        <w:spacing w:before="206"/>
        <w:ind w:left="772" w:right="7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Significant aspects of accent, indicated by means of deviant spelling, e.g. West Lancashire ‘</w:t>
      </w:r>
      <w:proofErr w:type="spellStart"/>
      <w:r>
        <w:rPr>
          <w:rFonts w:ascii="Times New Roman" w:eastAsia="Times New Roman" w:hAnsi="Times New Roman" w:cs="Times New Roman"/>
          <w:color w:val="000000"/>
          <w:sz w:val="20"/>
          <w:szCs w:val="20"/>
        </w:rPr>
        <w:t>th’reet</w:t>
      </w:r>
      <w:proofErr w:type="spellEnd"/>
      <w:r>
        <w:rPr>
          <w:rFonts w:ascii="Times New Roman" w:eastAsia="Times New Roman" w:hAnsi="Times New Roman" w:cs="Times New Roman"/>
          <w:color w:val="000000"/>
          <w:sz w:val="20"/>
          <w:szCs w:val="20"/>
        </w:rPr>
        <w:t xml:space="preserve"> mon’ (‘the right man’), Somerset ‘zo I </w:t>
      </w:r>
      <w:proofErr w:type="spellStart"/>
      <w:r>
        <w:rPr>
          <w:rFonts w:ascii="Times New Roman" w:eastAsia="Times New Roman" w:hAnsi="Times New Roman" w:cs="Times New Roman"/>
          <w:color w:val="000000"/>
          <w:sz w:val="20"/>
          <w:szCs w:val="20"/>
        </w:rPr>
        <w:t>zaid</w:t>
      </w:r>
      <w:proofErr w:type="spellEnd"/>
      <w:r>
        <w:rPr>
          <w:rFonts w:ascii="Times New Roman" w:eastAsia="Times New Roman" w:hAnsi="Times New Roman" w:cs="Times New Roman"/>
          <w:color w:val="000000"/>
          <w:sz w:val="20"/>
          <w:szCs w:val="20"/>
        </w:rPr>
        <w:t xml:space="preserve">’ (‘so I said’). </w:t>
      </w:r>
    </w:p>
    <w:p w:rsidR="00796B9D" w:rsidRDefault="00B3068C">
      <w:pPr>
        <w:widowControl w:val="0"/>
        <w:pBdr>
          <w:top w:val="nil"/>
          <w:left w:val="nil"/>
          <w:bottom w:val="nil"/>
          <w:right w:val="nil"/>
          <w:between w:val="nil"/>
        </w:pBdr>
        <w:spacing w:before="604"/>
        <w:ind w:left="1363" w:right="465"/>
        <w:rPr>
          <w:rFonts w:ascii="Times New Roman" w:eastAsia="Times New Roman" w:hAnsi="Times New Roman" w:cs="Times New Roman"/>
          <w:color w:val="ED7D31"/>
        </w:rPr>
      </w:pPr>
      <w:r>
        <w:rPr>
          <w:rFonts w:ascii="Times New Roman" w:eastAsia="Times New Roman" w:hAnsi="Times New Roman" w:cs="Times New Roman"/>
          <w:color w:val="ED7D31"/>
        </w:rPr>
        <w:t xml:space="preserve">Find some headlines from a tabloid </w:t>
      </w:r>
      <w:proofErr w:type="gramStart"/>
      <w:r>
        <w:rPr>
          <w:rFonts w:ascii="Times New Roman" w:eastAsia="Times New Roman" w:hAnsi="Times New Roman" w:cs="Times New Roman"/>
          <w:color w:val="ED7D31"/>
        </w:rPr>
        <w:t>newspaper which</w:t>
      </w:r>
      <w:proofErr w:type="gramEnd"/>
      <w:r>
        <w:rPr>
          <w:rFonts w:ascii="Times New Roman" w:eastAsia="Times New Roman" w:hAnsi="Times New Roman" w:cs="Times New Roman"/>
          <w:color w:val="ED7D31"/>
        </w:rPr>
        <w:t xml:space="preserve"> use phonological devices for effect. </w:t>
      </w:r>
    </w:p>
    <w:p w:rsidR="00796B9D" w:rsidRDefault="00B3068C">
      <w:pPr>
        <w:widowControl w:val="0"/>
        <w:pBdr>
          <w:top w:val="nil"/>
          <w:left w:val="nil"/>
          <w:bottom w:val="nil"/>
          <w:right w:val="nil"/>
          <w:between w:val="nil"/>
        </w:pBdr>
        <w:spacing w:before="2169"/>
        <w:ind w:left="1372" w:right="556"/>
        <w:rPr>
          <w:rFonts w:ascii="Times New Roman" w:eastAsia="Times New Roman" w:hAnsi="Times New Roman" w:cs="Times New Roman"/>
          <w:color w:val="ED7D31"/>
        </w:rPr>
      </w:pPr>
      <w:r>
        <w:rPr>
          <w:rFonts w:ascii="Times New Roman" w:eastAsia="Times New Roman" w:hAnsi="Times New Roman" w:cs="Times New Roman"/>
          <w:color w:val="ED7D31"/>
        </w:rPr>
        <w:t>Record a real conversation so that you can look for as many of the characteristics listed above as possible. Write up the conversation and make notes on what you find.</w:t>
      </w:r>
      <w:r>
        <w:rPr>
          <w:rFonts w:ascii="Times New Roman" w:eastAsia="Times New Roman" w:hAnsi="Times New Roman" w:cs="Times New Roman"/>
          <w:color w:val="ED7D31"/>
        </w:rPr>
        <w:t xml:space="preserve"> (At the end of this booklet is an explanation on how to transcribe conversations.) </w:t>
      </w:r>
      <w:proofErr w:type="gramStart"/>
      <w:r>
        <w:rPr>
          <w:rFonts w:ascii="Times New Roman" w:eastAsia="Times New Roman" w:hAnsi="Times New Roman" w:cs="Times New Roman"/>
          <w:color w:val="ED7D31"/>
        </w:rPr>
        <w:t>E.g.</w:t>
      </w:r>
      <w:proofErr w:type="gramEnd"/>
      <w:r>
        <w:rPr>
          <w:rFonts w:ascii="Times New Roman" w:eastAsia="Times New Roman" w:hAnsi="Times New Roman" w:cs="Times New Roman"/>
          <w:color w:val="ED7D31"/>
        </w:rPr>
        <w:t xml:space="preserve"> How many times do the participants pause? When? Do they use fillers? Why? Do they stutter? </w:t>
      </w:r>
      <w:proofErr w:type="gramStart"/>
      <w:r>
        <w:rPr>
          <w:rFonts w:ascii="Times New Roman" w:eastAsia="Times New Roman" w:hAnsi="Times New Roman" w:cs="Times New Roman"/>
          <w:color w:val="ED7D31"/>
        </w:rPr>
        <w:t>Use false starts?</w:t>
      </w:r>
      <w:proofErr w:type="gramEnd"/>
      <w:r>
        <w:rPr>
          <w:rFonts w:ascii="Times New Roman" w:eastAsia="Times New Roman" w:hAnsi="Times New Roman" w:cs="Times New Roman"/>
          <w:color w:val="ED7D31"/>
        </w:rPr>
        <w:t xml:space="preserve"> What might make them do that? Nervous? Unsure </w:t>
      </w:r>
      <w:proofErr w:type="spellStart"/>
      <w:r>
        <w:rPr>
          <w:rFonts w:ascii="Times New Roman" w:eastAsia="Times New Roman" w:hAnsi="Times New Roman" w:cs="Times New Roman"/>
          <w:color w:val="ED7D31"/>
        </w:rPr>
        <w:t>etc</w:t>
      </w:r>
      <w:proofErr w:type="spellEnd"/>
      <w:r>
        <w:rPr>
          <w:rFonts w:ascii="Times New Roman" w:eastAsia="Times New Roman" w:hAnsi="Times New Roman" w:cs="Times New Roman"/>
          <w:color w:val="ED7D31"/>
        </w:rPr>
        <w:t xml:space="preserve">? </w:t>
      </w:r>
    </w:p>
    <w:p w:rsidR="00796B9D" w:rsidRDefault="00B3068C">
      <w:pPr>
        <w:widowControl w:val="0"/>
        <w:pBdr>
          <w:top w:val="nil"/>
          <w:left w:val="nil"/>
          <w:bottom w:val="nil"/>
          <w:right w:val="nil"/>
          <w:between w:val="nil"/>
        </w:pBdr>
        <w:spacing w:before="580"/>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21 </w:t>
      </w:r>
    </w:p>
    <w:p w:rsidR="00796B9D" w:rsidRDefault="00B3068C">
      <w:pPr>
        <w:widowControl w:val="0"/>
        <w:pBdr>
          <w:top w:val="nil"/>
          <w:left w:val="nil"/>
          <w:bottom w:val="nil"/>
          <w:right w:val="nil"/>
          <w:between w:val="nil"/>
        </w:pBdr>
        <w:ind w:left="431" w:right="772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Pragmatics </w:t>
      </w:r>
    </w:p>
    <w:p w:rsidR="00796B9D" w:rsidRDefault="00B3068C">
      <w:pPr>
        <w:widowControl w:val="0"/>
        <w:pBdr>
          <w:top w:val="nil"/>
          <w:left w:val="nil"/>
          <w:bottom w:val="nil"/>
          <w:right w:val="nil"/>
          <w:between w:val="nil"/>
        </w:pBdr>
        <w:spacing w:before="216"/>
        <w:ind w:left="431" w:right="489"/>
        <w:rPr>
          <w:rFonts w:ascii="Times New Roman" w:eastAsia="Times New Roman" w:hAnsi="Times New Roman" w:cs="Times New Roman"/>
          <w:color w:val="000000"/>
        </w:rPr>
      </w:pPr>
      <w:r>
        <w:rPr>
          <w:rFonts w:ascii="Times New Roman" w:eastAsia="Times New Roman" w:hAnsi="Times New Roman" w:cs="Times New Roman"/>
          <w:color w:val="000000"/>
        </w:rPr>
        <w:t>The study of the meanings people are really trying to communicate. For example, “How lovely to see you” can convey different meanings: the speaker is genuinely pleased to see the other person; the speaker is being sarcastic and would prefer not</w:t>
      </w:r>
      <w:r>
        <w:rPr>
          <w:rFonts w:ascii="Times New Roman" w:eastAsia="Times New Roman" w:hAnsi="Times New Roman" w:cs="Times New Roman"/>
          <w:color w:val="000000"/>
        </w:rPr>
        <w:t xml:space="preserve"> to see the other person; there might be an element of malice because of the appalling dress sense of the second </w:t>
      </w:r>
      <w:proofErr w:type="gramStart"/>
      <w:r>
        <w:rPr>
          <w:rFonts w:ascii="Times New Roman" w:eastAsia="Times New Roman" w:hAnsi="Times New Roman" w:cs="Times New Roman"/>
          <w:color w:val="000000"/>
        </w:rPr>
        <w:t>person which</w:t>
      </w:r>
      <w:proofErr w:type="gramEnd"/>
      <w:r>
        <w:rPr>
          <w:rFonts w:ascii="Times New Roman" w:eastAsia="Times New Roman" w:hAnsi="Times New Roman" w:cs="Times New Roman"/>
          <w:color w:val="000000"/>
        </w:rPr>
        <w:t xml:space="preserve"> provides entertainment; etc. </w:t>
      </w:r>
    </w:p>
    <w:p w:rsidR="00796B9D" w:rsidRDefault="00B3068C">
      <w:pPr>
        <w:widowControl w:val="0"/>
        <w:pBdr>
          <w:top w:val="nil"/>
          <w:left w:val="nil"/>
          <w:bottom w:val="nil"/>
          <w:right w:val="nil"/>
          <w:between w:val="nil"/>
        </w:pBdr>
        <w:spacing w:before="475"/>
        <w:ind w:left="431" w:right="6475"/>
        <w:rPr>
          <w:rFonts w:ascii="Times New Roman" w:eastAsia="Times New Roman" w:hAnsi="Times New Roman" w:cs="Times New Roman"/>
          <w:color w:val="ED7D31"/>
        </w:rPr>
      </w:pPr>
      <w:r>
        <w:rPr>
          <w:rFonts w:ascii="Times New Roman" w:eastAsia="Times New Roman" w:hAnsi="Times New Roman" w:cs="Times New Roman"/>
          <w:color w:val="ED7D31"/>
        </w:rPr>
        <w:lastRenderedPageBreak/>
        <w:t xml:space="preserve">Key Features may include: </w:t>
      </w:r>
    </w:p>
    <w:p w:rsidR="00796B9D" w:rsidRDefault="00B3068C">
      <w:pPr>
        <w:widowControl w:val="0"/>
        <w:pBdr>
          <w:top w:val="nil"/>
          <w:left w:val="nil"/>
          <w:bottom w:val="nil"/>
          <w:right w:val="nil"/>
          <w:between w:val="nil"/>
        </w:pBdr>
        <w:spacing w:before="206"/>
        <w:ind w:left="772" w:right="118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Specific features of turns in speech, e.g. utterance length, speech acts, </w:t>
      </w:r>
      <w:proofErr w:type="spellStart"/>
      <w:r>
        <w:rPr>
          <w:rFonts w:ascii="Times New Roman" w:eastAsia="Times New Roman" w:hAnsi="Times New Roman" w:cs="Times New Roman"/>
          <w:color w:val="000000"/>
          <w:sz w:val="20"/>
          <w:szCs w:val="20"/>
        </w:rPr>
        <w:t>indirectives</w:t>
      </w:r>
      <w:proofErr w:type="spellEnd"/>
      <w:r>
        <w:rPr>
          <w:rFonts w:ascii="Times New Roman" w:eastAsia="Times New Roman" w:hAnsi="Times New Roman" w:cs="Times New Roman"/>
          <w:color w:val="000000"/>
          <w:sz w:val="20"/>
          <w:szCs w:val="20"/>
        </w:rPr>
        <w:t xml:space="preserve">, backtracking, repairing, forms (terms) of address, repetition, reformulation, minimal responses, </w:t>
      </w:r>
      <w:proofErr w:type="spellStart"/>
      <w:r>
        <w:rPr>
          <w:rFonts w:ascii="Times New Roman" w:eastAsia="Times New Roman" w:hAnsi="Times New Roman" w:cs="Times New Roman"/>
          <w:color w:val="000000"/>
          <w:sz w:val="20"/>
          <w:szCs w:val="20"/>
        </w:rPr>
        <w:t>backchannelling</w:t>
      </w:r>
      <w:proofErr w:type="spellEnd"/>
      <w:r>
        <w:rPr>
          <w:rFonts w:ascii="Times New Roman" w:eastAsia="Times New Roman" w:hAnsi="Times New Roman" w:cs="Times New Roman"/>
          <w:color w:val="000000"/>
          <w:sz w:val="20"/>
          <w:szCs w:val="20"/>
        </w:rPr>
        <w:t xml:space="preserve">, hedging, mitigating devices. </w:t>
      </w:r>
    </w:p>
    <w:p w:rsidR="00796B9D" w:rsidRDefault="00B3068C">
      <w:pPr>
        <w:widowControl w:val="0"/>
        <w:pBdr>
          <w:top w:val="nil"/>
          <w:left w:val="nil"/>
          <w:bottom w:val="nil"/>
          <w:right w:val="nil"/>
          <w:between w:val="nil"/>
        </w:pBdr>
        <w:spacing w:before="206"/>
        <w:ind w:left="772" w:right="13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Recognition of funct</w:t>
      </w:r>
      <w:r>
        <w:rPr>
          <w:rFonts w:ascii="Times New Roman" w:eastAsia="Times New Roman" w:hAnsi="Times New Roman" w:cs="Times New Roman"/>
          <w:color w:val="000000"/>
          <w:sz w:val="20"/>
          <w:szCs w:val="20"/>
        </w:rPr>
        <w:t xml:space="preserve">ion (force) where different from grammatical form, e.g. use of grammatical declarative to ask question or of interrogative to command. </w:t>
      </w:r>
    </w:p>
    <w:p w:rsidR="00796B9D" w:rsidRDefault="00B3068C">
      <w:pPr>
        <w:widowControl w:val="0"/>
        <w:pBdr>
          <w:top w:val="nil"/>
          <w:left w:val="nil"/>
          <w:bottom w:val="nil"/>
          <w:right w:val="nil"/>
          <w:between w:val="nil"/>
        </w:pBdr>
        <w:spacing w:before="206"/>
        <w:ind w:left="772" w:right="427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Grice’s co-operative principle and four maxims. </w:t>
      </w:r>
    </w:p>
    <w:p w:rsidR="00796B9D" w:rsidRDefault="00B3068C">
      <w:pPr>
        <w:widowControl w:val="0"/>
        <w:pBdr>
          <w:top w:val="nil"/>
          <w:left w:val="nil"/>
          <w:bottom w:val="nil"/>
          <w:right w:val="nil"/>
          <w:between w:val="nil"/>
        </w:pBdr>
        <w:spacing w:before="211"/>
        <w:ind w:left="772" w:right="299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Politeness and face (positive v. negative), face-threatening act. </w:t>
      </w:r>
    </w:p>
    <w:p w:rsidR="00796B9D" w:rsidRDefault="00B3068C">
      <w:pPr>
        <w:widowControl w:val="0"/>
        <w:pBdr>
          <w:top w:val="nil"/>
          <w:left w:val="nil"/>
          <w:bottom w:val="nil"/>
          <w:right w:val="nil"/>
          <w:between w:val="nil"/>
        </w:pBdr>
        <w:spacing w:before="206"/>
        <w:ind w:left="772" w:right="55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Recognition of cultural allusions. </w:t>
      </w:r>
    </w:p>
    <w:p w:rsidR="00796B9D" w:rsidRDefault="00B3068C">
      <w:pPr>
        <w:widowControl w:val="0"/>
        <w:pBdr>
          <w:top w:val="nil"/>
          <w:left w:val="nil"/>
          <w:bottom w:val="nil"/>
          <w:right w:val="nil"/>
          <w:between w:val="nil"/>
        </w:pBdr>
        <w:spacing w:before="206"/>
        <w:ind w:left="772" w:right="14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Identification of implied meanings over and above the semantic or more obvious. </w:t>
      </w:r>
    </w:p>
    <w:p w:rsidR="00796B9D" w:rsidRDefault="00B3068C">
      <w:pPr>
        <w:widowControl w:val="0"/>
        <w:pBdr>
          <w:top w:val="nil"/>
          <w:left w:val="nil"/>
          <w:bottom w:val="nil"/>
          <w:right w:val="nil"/>
          <w:between w:val="nil"/>
        </w:pBdr>
        <w:spacing w:before="206"/>
        <w:ind w:left="772" w:right="241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Explanation and interpretation as to why speaker(s) or writer(s) make their particular choices of language in the specific context. </w:t>
      </w:r>
    </w:p>
    <w:p w:rsidR="00796B9D" w:rsidRDefault="00B3068C">
      <w:pPr>
        <w:widowControl w:val="0"/>
        <w:pBdr>
          <w:top w:val="nil"/>
          <w:left w:val="nil"/>
          <w:bottom w:val="nil"/>
          <w:right w:val="nil"/>
          <w:between w:val="nil"/>
        </w:pBdr>
        <w:spacing w:before="1008"/>
        <w:ind w:left="1363" w:right="494"/>
        <w:rPr>
          <w:rFonts w:ascii="Times New Roman" w:eastAsia="Times New Roman" w:hAnsi="Times New Roman" w:cs="Times New Roman"/>
          <w:color w:val="ED7D31"/>
        </w:rPr>
      </w:pPr>
      <w:r>
        <w:rPr>
          <w:rFonts w:ascii="Times New Roman" w:eastAsia="Times New Roman" w:hAnsi="Times New Roman" w:cs="Times New Roman"/>
          <w:color w:val="ED7D31"/>
        </w:rPr>
        <w:t xml:space="preserve">This is a big area of study and we will cover this in lots of detail on the course. For now, look up and find out what you can about Politeness Theory, and Grice’s Maxims. Keep detailed notes and examples. </w:t>
      </w:r>
    </w:p>
    <w:p w:rsidR="00796B9D" w:rsidRDefault="00B3068C">
      <w:pPr>
        <w:widowControl w:val="0"/>
        <w:pBdr>
          <w:top w:val="nil"/>
          <w:left w:val="nil"/>
          <w:bottom w:val="nil"/>
          <w:right w:val="nil"/>
          <w:between w:val="nil"/>
        </w:pBdr>
        <w:spacing w:before="763"/>
        <w:ind w:left="1233" w:right="465"/>
        <w:rPr>
          <w:rFonts w:ascii="Times New Roman" w:eastAsia="Times New Roman" w:hAnsi="Times New Roman" w:cs="Times New Roman"/>
          <w:color w:val="ED7D31"/>
        </w:rPr>
      </w:pPr>
      <w:r>
        <w:rPr>
          <w:rFonts w:ascii="Times New Roman" w:eastAsia="Times New Roman" w:hAnsi="Times New Roman" w:cs="Times New Roman"/>
          <w:color w:val="ED7D31"/>
        </w:rPr>
        <w:t xml:space="preserve">List </w:t>
      </w:r>
      <w:proofErr w:type="gramStart"/>
      <w:r>
        <w:rPr>
          <w:rFonts w:ascii="Times New Roman" w:eastAsia="Times New Roman" w:hAnsi="Times New Roman" w:cs="Times New Roman"/>
          <w:color w:val="ED7D31"/>
        </w:rPr>
        <w:t>5</w:t>
      </w:r>
      <w:proofErr w:type="gramEnd"/>
      <w:r>
        <w:rPr>
          <w:rFonts w:ascii="Times New Roman" w:eastAsia="Times New Roman" w:hAnsi="Times New Roman" w:cs="Times New Roman"/>
          <w:color w:val="ED7D31"/>
        </w:rPr>
        <w:t xml:space="preserve"> situations where you might not ask somebod</w:t>
      </w:r>
      <w:r>
        <w:rPr>
          <w:rFonts w:ascii="Times New Roman" w:eastAsia="Times New Roman" w:hAnsi="Times New Roman" w:cs="Times New Roman"/>
          <w:color w:val="ED7D31"/>
        </w:rPr>
        <w:t xml:space="preserve">y something directly. E.g. if you were cold at somebody else’s house that you didn’t know very well, how would you go about asking them to close the window? “Aren’t you cold?” </w:t>
      </w:r>
    </w:p>
    <w:p w:rsidR="00796B9D" w:rsidRDefault="00B3068C">
      <w:pPr>
        <w:widowControl w:val="0"/>
        <w:pBdr>
          <w:top w:val="nil"/>
          <w:left w:val="nil"/>
          <w:bottom w:val="nil"/>
          <w:right w:val="nil"/>
          <w:between w:val="nil"/>
        </w:pBdr>
        <w:spacing w:before="220"/>
        <w:ind w:left="1233" w:right="5164"/>
        <w:rPr>
          <w:rFonts w:ascii="Times New Roman" w:eastAsia="Times New Roman" w:hAnsi="Times New Roman" w:cs="Times New Roman"/>
          <w:color w:val="ED7D31"/>
        </w:rPr>
      </w:pPr>
      <w:r>
        <w:rPr>
          <w:rFonts w:ascii="Times New Roman" w:eastAsia="Times New Roman" w:hAnsi="Times New Roman" w:cs="Times New Roman"/>
          <w:color w:val="ED7D31"/>
        </w:rPr>
        <w:t xml:space="preserve">For each situation, write </w:t>
      </w:r>
      <w:proofErr w:type="gramStart"/>
      <w:r>
        <w:rPr>
          <w:rFonts w:ascii="Times New Roman" w:eastAsia="Times New Roman" w:hAnsi="Times New Roman" w:cs="Times New Roman"/>
          <w:color w:val="ED7D31"/>
        </w:rPr>
        <w:t>down:</w:t>
      </w:r>
      <w:proofErr w:type="gramEnd"/>
      <w:r>
        <w:rPr>
          <w:rFonts w:ascii="Times New Roman" w:eastAsia="Times New Roman" w:hAnsi="Times New Roman" w:cs="Times New Roman"/>
          <w:color w:val="ED7D31"/>
        </w:rPr>
        <w:t xml:space="preserve"> - why you would not ask directly - what you would say </w:t>
      </w:r>
    </w:p>
    <w:p w:rsidR="00796B9D" w:rsidRDefault="00B3068C">
      <w:pPr>
        <w:widowControl w:val="0"/>
        <w:pBdr>
          <w:top w:val="nil"/>
          <w:left w:val="nil"/>
          <w:bottom w:val="nil"/>
          <w:right w:val="nil"/>
          <w:between w:val="nil"/>
        </w:pBdr>
        <w:spacing w:before="225"/>
        <w:ind w:left="1233" w:right="1056"/>
        <w:rPr>
          <w:rFonts w:ascii="Times New Roman" w:eastAsia="Times New Roman" w:hAnsi="Times New Roman" w:cs="Times New Roman"/>
          <w:color w:val="ED7D31"/>
        </w:rPr>
      </w:pPr>
      <w:r>
        <w:rPr>
          <w:rFonts w:ascii="Times New Roman" w:eastAsia="Times New Roman" w:hAnsi="Times New Roman" w:cs="Times New Roman"/>
          <w:color w:val="ED7D31"/>
        </w:rPr>
        <w:t xml:space="preserve">Are there any factors that seem to influence why we are sometimes indirect? </w:t>
      </w:r>
    </w:p>
    <w:p w:rsidR="00796B9D" w:rsidRDefault="00B3068C">
      <w:pPr>
        <w:widowControl w:val="0"/>
        <w:pBdr>
          <w:top w:val="nil"/>
          <w:left w:val="nil"/>
          <w:bottom w:val="nil"/>
          <w:right w:val="nil"/>
          <w:between w:val="nil"/>
        </w:pBdr>
        <w:spacing w:before="1987"/>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22 </w:t>
      </w:r>
    </w:p>
    <w:p w:rsidR="00796B9D" w:rsidRDefault="00B3068C">
      <w:pPr>
        <w:widowControl w:val="0"/>
        <w:pBdr>
          <w:top w:val="nil"/>
          <w:left w:val="nil"/>
          <w:bottom w:val="nil"/>
          <w:right w:val="nil"/>
          <w:between w:val="nil"/>
        </w:pBdr>
        <w:ind w:left="431" w:right="786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Discourse </w:t>
      </w:r>
    </w:p>
    <w:p w:rsidR="00796B9D" w:rsidRDefault="00B3068C">
      <w:pPr>
        <w:widowControl w:val="0"/>
        <w:pBdr>
          <w:top w:val="nil"/>
          <w:left w:val="nil"/>
          <w:bottom w:val="nil"/>
          <w:right w:val="nil"/>
          <w:between w:val="nil"/>
        </w:pBdr>
        <w:spacing w:before="216"/>
        <w:ind w:left="700" w:right="1051"/>
        <w:rPr>
          <w:rFonts w:ascii="Times New Roman" w:eastAsia="Times New Roman" w:hAnsi="Times New Roman" w:cs="Times New Roman"/>
          <w:color w:val="000000"/>
        </w:rPr>
      </w:pPr>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i</w:t>
      </w:r>
      <w:proofErr w:type="spellEnd"/>
      <w:r>
        <w:rPr>
          <w:rFonts w:ascii="Times New Roman" w:eastAsia="Times New Roman" w:hAnsi="Times New Roman" w:cs="Times New Roman"/>
          <w:color w:val="000000"/>
        </w:rPr>
        <w:t xml:space="preserve">) Longer stretches of text, looking particularly at aspects of cohesion (the way </w:t>
      </w:r>
    </w:p>
    <w:p w:rsidR="00796B9D" w:rsidRDefault="00B3068C">
      <w:pPr>
        <w:widowControl w:val="0"/>
        <w:pBdr>
          <w:top w:val="nil"/>
          <w:left w:val="nil"/>
          <w:bottom w:val="nil"/>
          <w:right w:val="nil"/>
          <w:between w:val="nil"/>
        </w:pBdr>
        <w:spacing w:before="48"/>
        <w:ind w:left="1377" w:right="142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different</w:t>
      </w:r>
      <w:proofErr w:type="gramEnd"/>
      <w:r>
        <w:rPr>
          <w:rFonts w:ascii="Times New Roman" w:eastAsia="Times New Roman" w:hAnsi="Times New Roman" w:cs="Times New Roman"/>
          <w:color w:val="000000"/>
        </w:rPr>
        <w:t xml:space="preserve"> parts of a text are connected through either grammar or lexis). </w:t>
      </w:r>
    </w:p>
    <w:p w:rsidR="00796B9D" w:rsidRDefault="00B3068C">
      <w:pPr>
        <w:widowControl w:val="0"/>
        <w:pBdr>
          <w:top w:val="nil"/>
          <w:left w:val="nil"/>
          <w:bottom w:val="nil"/>
          <w:right w:val="nil"/>
          <w:between w:val="nil"/>
        </w:pBdr>
        <w:spacing w:before="201"/>
        <w:ind w:left="700" w:right="489"/>
        <w:rPr>
          <w:rFonts w:ascii="Times New Roman" w:eastAsia="Times New Roman" w:hAnsi="Times New Roman" w:cs="Times New Roman"/>
          <w:color w:val="000000"/>
        </w:rPr>
      </w:pPr>
      <w:r>
        <w:rPr>
          <w:rFonts w:ascii="Times New Roman" w:eastAsia="Times New Roman" w:hAnsi="Times New Roman" w:cs="Times New Roman"/>
          <w:color w:val="000000"/>
        </w:rPr>
        <w:t xml:space="preserve">(ii) The way texts create identities for particular individuals, groups or institutions e.g. </w:t>
      </w:r>
    </w:p>
    <w:p w:rsidR="00796B9D" w:rsidRDefault="00B3068C">
      <w:pPr>
        <w:widowControl w:val="0"/>
        <w:pBdr>
          <w:top w:val="nil"/>
          <w:left w:val="nil"/>
          <w:bottom w:val="nil"/>
          <w:right w:val="nil"/>
          <w:between w:val="nil"/>
        </w:pBdr>
        <w:spacing w:before="48"/>
        <w:ind w:left="1377" w:right="4334"/>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the</w:t>
      </w:r>
      <w:proofErr w:type="gramEnd"/>
      <w:r>
        <w:rPr>
          <w:rFonts w:ascii="Times New Roman" w:eastAsia="Times New Roman" w:hAnsi="Times New Roman" w:cs="Times New Roman"/>
          <w:color w:val="000000"/>
        </w:rPr>
        <w:t xml:space="preserve"> discourse of law, politics, the media. </w:t>
      </w:r>
    </w:p>
    <w:p w:rsidR="00796B9D" w:rsidRDefault="00B3068C">
      <w:pPr>
        <w:widowControl w:val="0"/>
        <w:pBdr>
          <w:top w:val="nil"/>
          <w:left w:val="nil"/>
          <w:bottom w:val="nil"/>
          <w:right w:val="nil"/>
          <w:between w:val="nil"/>
        </w:pBdr>
        <w:spacing w:before="624"/>
        <w:ind w:left="431" w:right="6475"/>
        <w:rPr>
          <w:rFonts w:ascii="Times New Roman" w:eastAsia="Times New Roman" w:hAnsi="Times New Roman" w:cs="Times New Roman"/>
          <w:color w:val="ED7D31"/>
        </w:rPr>
      </w:pPr>
      <w:r>
        <w:rPr>
          <w:rFonts w:ascii="Times New Roman" w:eastAsia="Times New Roman" w:hAnsi="Times New Roman" w:cs="Times New Roman"/>
          <w:color w:val="ED7D31"/>
        </w:rPr>
        <w:t xml:space="preserve">Key Features may include: </w:t>
      </w:r>
    </w:p>
    <w:p w:rsidR="00796B9D" w:rsidRDefault="00B3068C">
      <w:pPr>
        <w:widowControl w:val="0"/>
        <w:pBdr>
          <w:top w:val="nil"/>
          <w:left w:val="nil"/>
          <w:bottom w:val="nil"/>
          <w:right w:val="nil"/>
          <w:between w:val="nil"/>
        </w:pBdr>
        <w:spacing w:before="216"/>
        <w:ind w:left="772" w:right="6614"/>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written genre </w:t>
      </w:r>
    </w:p>
    <w:p w:rsidR="00796B9D" w:rsidRDefault="00B3068C">
      <w:pPr>
        <w:widowControl w:val="0"/>
        <w:pBdr>
          <w:top w:val="nil"/>
          <w:left w:val="nil"/>
          <w:bottom w:val="nil"/>
          <w:right w:val="nil"/>
          <w:between w:val="nil"/>
        </w:pBdr>
        <w:spacing w:before="211"/>
        <w:ind w:left="772" w:right="1156"/>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context of a conversation e.g. an unequal encounter or a peer group chat </w:t>
      </w:r>
    </w:p>
    <w:p w:rsidR="00796B9D" w:rsidRDefault="00B3068C">
      <w:pPr>
        <w:widowControl w:val="0"/>
        <w:pBdr>
          <w:top w:val="nil"/>
          <w:left w:val="nil"/>
          <w:bottom w:val="nil"/>
          <w:right w:val="nil"/>
          <w:between w:val="nil"/>
        </w:pBdr>
        <w:spacing w:before="211"/>
        <w:ind w:left="772" w:right="6494"/>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speakers’ roles </w:t>
      </w:r>
    </w:p>
    <w:p w:rsidR="00796B9D" w:rsidRDefault="00B3068C">
      <w:pPr>
        <w:widowControl w:val="0"/>
        <w:pBdr>
          <w:top w:val="nil"/>
          <w:left w:val="nil"/>
          <w:bottom w:val="nil"/>
          <w:right w:val="nil"/>
          <w:between w:val="nil"/>
        </w:pBdr>
        <w:spacing w:before="211"/>
        <w:ind w:left="772" w:right="3019"/>
        <w:rPr>
          <w:rFonts w:ascii="Times New Roman" w:eastAsia="Times New Roman" w:hAnsi="Times New Roman" w:cs="Times New Roman"/>
          <w:color w:val="000000"/>
        </w:rPr>
      </w:pPr>
      <w:r>
        <w:rPr>
          <w:rFonts w:ascii="Times New Roman" w:eastAsia="Times New Roman" w:hAnsi="Times New Roman" w:cs="Times New Roman"/>
          <w:color w:val="000000"/>
        </w:rPr>
        <w:t xml:space="preserve">• In a written text, the point of view: perspective and voice </w:t>
      </w:r>
    </w:p>
    <w:p w:rsidR="00796B9D" w:rsidRDefault="00B3068C">
      <w:pPr>
        <w:widowControl w:val="0"/>
        <w:pBdr>
          <w:top w:val="nil"/>
          <w:left w:val="nil"/>
          <w:bottom w:val="nil"/>
          <w:right w:val="nil"/>
          <w:between w:val="nil"/>
        </w:pBdr>
        <w:spacing w:before="211"/>
        <w:ind w:left="772" w:right="1483"/>
        <w:rPr>
          <w:rFonts w:ascii="Times New Roman" w:eastAsia="Times New Roman" w:hAnsi="Times New Roman" w:cs="Times New Roman"/>
          <w:color w:val="000000"/>
        </w:rPr>
      </w:pPr>
      <w:r>
        <w:rPr>
          <w:rFonts w:ascii="Times New Roman" w:eastAsia="Times New Roman" w:hAnsi="Times New Roman" w:cs="Times New Roman"/>
          <w:color w:val="000000"/>
        </w:rPr>
        <w:t xml:space="preserve">• Management by speakers of </w:t>
      </w:r>
      <w:proofErr w:type="gramStart"/>
      <w:r>
        <w:rPr>
          <w:rFonts w:ascii="Times New Roman" w:eastAsia="Times New Roman" w:hAnsi="Times New Roman" w:cs="Times New Roman"/>
          <w:color w:val="000000"/>
        </w:rPr>
        <w:t>turn-taking</w:t>
      </w:r>
      <w:proofErr w:type="gramEnd"/>
      <w:r>
        <w:rPr>
          <w:rFonts w:ascii="Times New Roman" w:eastAsia="Times New Roman" w:hAnsi="Times New Roman" w:cs="Times New Roman"/>
          <w:color w:val="000000"/>
        </w:rPr>
        <w:t xml:space="preserve"> and topics, openings and closings </w:t>
      </w:r>
    </w:p>
    <w:p w:rsidR="00796B9D" w:rsidRDefault="00B3068C">
      <w:pPr>
        <w:widowControl w:val="0"/>
        <w:pBdr>
          <w:top w:val="nil"/>
          <w:left w:val="nil"/>
          <w:bottom w:val="nil"/>
          <w:right w:val="nil"/>
          <w:between w:val="nil"/>
        </w:pBdr>
        <w:spacing w:before="216"/>
        <w:ind w:left="772" w:right="2601"/>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 Register (topic, level of formality and tone)</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register switching</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211"/>
        <w:ind w:left="772" w:right="1089"/>
        <w:rPr>
          <w:rFonts w:ascii="Times New Roman" w:eastAsia="Times New Roman" w:hAnsi="Times New Roman" w:cs="Times New Roman"/>
          <w:color w:val="000000"/>
        </w:rPr>
      </w:pPr>
      <w:r>
        <w:rPr>
          <w:rFonts w:ascii="Times New Roman" w:eastAsia="Times New Roman" w:hAnsi="Times New Roman" w:cs="Times New Roman"/>
          <w:color w:val="000000"/>
        </w:rPr>
        <w:t xml:space="preserve">• External coherence established through consistent reference to the real world </w:t>
      </w:r>
    </w:p>
    <w:p w:rsidR="00796B9D" w:rsidRDefault="00B3068C">
      <w:pPr>
        <w:widowControl w:val="0"/>
        <w:pBdr>
          <w:top w:val="nil"/>
          <w:left w:val="nil"/>
          <w:bottom w:val="nil"/>
          <w:right w:val="nil"/>
          <w:between w:val="nil"/>
        </w:pBdr>
        <w:spacing w:before="211"/>
        <w:ind w:left="772" w:right="6945"/>
        <w:rPr>
          <w:rFonts w:ascii="Times New Roman" w:eastAsia="Times New Roman" w:hAnsi="Times New Roman" w:cs="Times New Roman"/>
          <w:color w:val="000000"/>
        </w:rPr>
      </w:pPr>
      <w:r>
        <w:rPr>
          <w:rFonts w:ascii="Times New Roman" w:eastAsia="Times New Roman" w:hAnsi="Times New Roman" w:cs="Times New Roman"/>
          <w:color w:val="000000"/>
        </w:rPr>
        <w:t xml:space="preserve">• Intertextuality </w:t>
      </w:r>
    </w:p>
    <w:p w:rsidR="00796B9D" w:rsidRDefault="00B3068C">
      <w:pPr>
        <w:widowControl w:val="0"/>
        <w:pBdr>
          <w:top w:val="nil"/>
          <w:left w:val="nil"/>
          <w:bottom w:val="nil"/>
          <w:right w:val="nil"/>
          <w:between w:val="nil"/>
        </w:pBdr>
        <w:spacing w:before="216"/>
        <w:ind w:left="772" w:right="1056"/>
        <w:rPr>
          <w:rFonts w:ascii="Times New Roman" w:eastAsia="Times New Roman" w:hAnsi="Times New Roman" w:cs="Times New Roman"/>
          <w:color w:val="000000"/>
        </w:rPr>
      </w:pPr>
      <w:r>
        <w:rPr>
          <w:rFonts w:ascii="Times New Roman" w:eastAsia="Times New Roman" w:hAnsi="Times New Roman" w:cs="Times New Roman"/>
          <w:color w:val="000000"/>
        </w:rPr>
        <w:t xml:space="preserve">• Use by speakers of frames (scripts or norms of interaction), discourse markers, adjacency pairs, interruptions and overlaps </w:t>
      </w:r>
    </w:p>
    <w:p w:rsidR="00796B9D" w:rsidRDefault="00B3068C">
      <w:pPr>
        <w:widowControl w:val="0"/>
        <w:pBdr>
          <w:top w:val="nil"/>
          <w:left w:val="nil"/>
          <w:bottom w:val="nil"/>
          <w:right w:val="nil"/>
          <w:between w:val="nil"/>
        </w:pBdr>
        <w:spacing w:before="2371"/>
        <w:ind w:left="1248" w:right="705"/>
        <w:rPr>
          <w:rFonts w:ascii="Times New Roman" w:eastAsia="Times New Roman" w:hAnsi="Times New Roman" w:cs="Times New Roman"/>
          <w:color w:val="ED7D31"/>
        </w:rPr>
      </w:pPr>
      <w:r>
        <w:rPr>
          <w:rFonts w:ascii="Times New Roman" w:eastAsia="Times New Roman" w:hAnsi="Times New Roman" w:cs="Times New Roman"/>
          <w:color w:val="ED7D31"/>
        </w:rPr>
        <w:lastRenderedPageBreak/>
        <w:t xml:space="preserve">Take a text you have found and annotate it, thinking about the way that the writer has connected their ideas across sentences and paragraphs. For </w:t>
      </w:r>
      <w:proofErr w:type="gramStart"/>
      <w:r>
        <w:rPr>
          <w:rFonts w:ascii="Times New Roman" w:eastAsia="Times New Roman" w:hAnsi="Times New Roman" w:cs="Times New Roman"/>
          <w:color w:val="ED7D31"/>
        </w:rPr>
        <w:t>example:</w:t>
      </w:r>
      <w:proofErr w:type="gramEnd"/>
      <w:r>
        <w:rPr>
          <w:rFonts w:ascii="Times New Roman" w:eastAsia="Times New Roman" w:hAnsi="Times New Roman" w:cs="Times New Roman"/>
          <w:color w:val="ED7D31"/>
        </w:rPr>
        <w:t xml:space="preserve"> have they repeated ideas, used pronouns to refer back to previous content, used discourse markers lik</w:t>
      </w:r>
      <w:r>
        <w:rPr>
          <w:rFonts w:ascii="Times New Roman" w:eastAsia="Times New Roman" w:hAnsi="Times New Roman" w:cs="Times New Roman"/>
          <w:color w:val="ED7D31"/>
        </w:rPr>
        <w:t xml:space="preserve">e firstly, finally etc.? Remember the ‘structure’ question at GCSE and the way that the writers signalled how ideas followed on from each other. </w:t>
      </w:r>
    </w:p>
    <w:p w:rsidR="00796B9D" w:rsidRDefault="00B3068C">
      <w:pPr>
        <w:widowControl w:val="0"/>
        <w:pBdr>
          <w:top w:val="nil"/>
          <w:left w:val="nil"/>
          <w:bottom w:val="nil"/>
          <w:right w:val="nil"/>
          <w:between w:val="nil"/>
        </w:pBdr>
        <w:spacing w:before="220"/>
        <w:ind w:left="1248" w:right="753"/>
        <w:rPr>
          <w:rFonts w:ascii="Times New Roman" w:eastAsia="Times New Roman" w:hAnsi="Times New Roman" w:cs="Times New Roman"/>
          <w:color w:val="ED7D31"/>
        </w:rPr>
      </w:pPr>
      <w:proofErr w:type="gramStart"/>
      <w:r>
        <w:rPr>
          <w:rFonts w:ascii="Times New Roman" w:eastAsia="Times New Roman" w:hAnsi="Times New Roman" w:cs="Times New Roman"/>
          <w:color w:val="ED7D31"/>
        </w:rPr>
        <w:t>Plus</w:t>
      </w:r>
      <w:proofErr w:type="gramEnd"/>
      <w:r>
        <w:rPr>
          <w:rFonts w:ascii="Times New Roman" w:eastAsia="Times New Roman" w:hAnsi="Times New Roman" w:cs="Times New Roman"/>
          <w:color w:val="ED7D31"/>
        </w:rPr>
        <w:t>, annotate your text with any of the other discourse features that you notice from the list outlined above</w:t>
      </w:r>
      <w:r>
        <w:rPr>
          <w:rFonts w:ascii="Times New Roman" w:eastAsia="Times New Roman" w:hAnsi="Times New Roman" w:cs="Times New Roman"/>
          <w:color w:val="ED7D31"/>
        </w:rPr>
        <w:t xml:space="preserve">. </w:t>
      </w:r>
    </w:p>
    <w:p w:rsidR="00796B9D" w:rsidRDefault="00B3068C">
      <w:pPr>
        <w:widowControl w:val="0"/>
        <w:pBdr>
          <w:top w:val="nil"/>
          <w:left w:val="nil"/>
          <w:bottom w:val="nil"/>
          <w:right w:val="nil"/>
          <w:between w:val="nil"/>
        </w:pBdr>
        <w:spacing w:before="1723"/>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23 </w:t>
      </w:r>
    </w:p>
    <w:p w:rsidR="00796B9D" w:rsidRDefault="00B3068C">
      <w:pPr>
        <w:widowControl w:val="0"/>
        <w:pBdr>
          <w:top w:val="nil"/>
          <w:left w:val="nil"/>
          <w:bottom w:val="nil"/>
          <w:right w:val="nil"/>
          <w:between w:val="nil"/>
        </w:pBdr>
        <w:spacing w:before="369"/>
        <w:ind w:left="431" w:right="7656"/>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Graphology </w:t>
      </w:r>
    </w:p>
    <w:p w:rsidR="00796B9D" w:rsidRDefault="00B3068C">
      <w:pPr>
        <w:widowControl w:val="0"/>
        <w:pBdr>
          <w:top w:val="nil"/>
          <w:left w:val="nil"/>
          <w:bottom w:val="nil"/>
          <w:right w:val="nil"/>
          <w:between w:val="nil"/>
        </w:pBdr>
        <w:spacing w:before="211"/>
        <w:ind w:left="431" w:right="5692"/>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visual appearance of language. </w:t>
      </w:r>
    </w:p>
    <w:p w:rsidR="00796B9D" w:rsidRDefault="00B3068C">
      <w:pPr>
        <w:widowControl w:val="0"/>
        <w:pBdr>
          <w:top w:val="nil"/>
          <w:left w:val="nil"/>
          <w:bottom w:val="nil"/>
          <w:right w:val="nil"/>
          <w:between w:val="nil"/>
        </w:pBdr>
        <w:spacing w:before="628"/>
        <w:ind w:left="431" w:right="6475"/>
        <w:rPr>
          <w:rFonts w:ascii="Times New Roman" w:eastAsia="Times New Roman" w:hAnsi="Times New Roman" w:cs="Times New Roman"/>
          <w:color w:val="ED7D31"/>
        </w:rPr>
      </w:pPr>
      <w:r>
        <w:rPr>
          <w:rFonts w:ascii="Times New Roman" w:eastAsia="Times New Roman" w:hAnsi="Times New Roman" w:cs="Times New Roman"/>
          <w:color w:val="ED7D31"/>
        </w:rPr>
        <w:t xml:space="preserve">Key Features may include: </w:t>
      </w:r>
    </w:p>
    <w:p w:rsidR="00796B9D" w:rsidRDefault="00B3068C">
      <w:pPr>
        <w:widowControl w:val="0"/>
        <w:pBdr>
          <w:top w:val="nil"/>
          <w:left w:val="nil"/>
          <w:bottom w:val="nil"/>
          <w:right w:val="nil"/>
          <w:between w:val="nil"/>
        </w:pBdr>
        <w:spacing w:before="211"/>
        <w:ind w:left="772" w:right="945"/>
        <w:rPr>
          <w:rFonts w:ascii="Times New Roman" w:eastAsia="Times New Roman" w:hAnsi="Times New Roman" w:cs="Times New Roman"/>
          <w:color w:val="000000"/>
        </w:rPr>
      </w:pPr>
      <w:r>
        <w:rPr>
          <w:rFonts w:ascii="Times New Roman" w:eastAsia="Times New Roman" w:hAnsi="Times New Roman" w:cs="Times New Roman"/>
          <w:color w:val="000000"/>
        </w:rPr>
        <w:t xml:space="preserve">• Nature of characters, e.g. handwritten or printed, plain or ornamental, upper or lower case. </w:t>
      </w:r>
    </w:p>
    <w:p w:rsidR="00796B9D" w:rsidRDefault="00B3068C">
      <w:pPr>
        <w:widowControl w:val="0"/>
        <w:pBdr>
          <w:top w:val="nil"/>
          <w:left w:val="nil"/>
          <w:bottom w:val="nil"/>
          <w:right w:val="nil"/>
          <w:between w:val="nil"/>
        </w:pBdr>
        <w:spacing w:before="211"/>
        <w:ind w:left="772" w:right="3523"/>
        <w:rPr>
          <w:rFonts w:ascii="Times New Roman" w:eastAsia="Times New Roman" w:hAnsi="Times New Roman" w:cs="Times New Roman"/>
          <w:color w:val="000000"/>
        </w:rPr>
      </w:pPr>
      <w:r>
        <w:rPr>
          <w:rFonts w:ascii="Times New Roman" w:eastAsia="Times New Roman" w:hAnsi="Times New Roman" w:cs="Times New Roman"/>
          <w:color w:val="000000"/>
        </w:rPr>
        <w:t xml:space="preserve">• Font type e.g. Arial, Parisian BT, </w:t>
      </w:r>
      <w:proofErr w:type="gramStart"/>
      <w:r>
        <w:rPr>
          <w:rFonts w:ascii="Times New Roman" w:eastAsia="Times New Roman" w:hAnsi="Times New Roman" w:cs="Times New Roman"/>
          <w:color w:val="000000"/>
        </w:rPr>
        <w:t>Times</w:t>
      </w:r>
      <w:proofErr w:type="gramEnd"/>
      <w:r>
        <w:rPr>
          <w:rFonts w:ascii="Times New Roman" w:eastAsia="Times New Roman" w:hAnsi="Times New Roman" w:cs="Times New Roman"/>
          <w:color w:val="000000"/>
        </w:rPr>
        <w:t xml:space="preserve"> New Roman. </w:t>
      </w:r>
    </w:p>
    <w:p w:rsidR="00796B9D" w:rsidRDefault="00B3068C">
      <w:pPr>
        <w:widowControl w:val="0"/>
        <w:pBdr>
          <w:top w:val="nil"/>
          <w:left w:val="nil"/>
          <w:bottom w:val="nil"/>
          <w:right w:val="nil"/>
          <w:between w:val="nil"/>
        </w:pBdr>
        <w:spacing w:before="211"/>
        <w:ind w:left="772" w:right="4209"/>
        <w:rPr>
          <w:rFonts w:ascii="Times New Roman" w:eastAsia="Times New Roman" w:hAnsi="Times New Roman" w:cs="Times New Roman"/>
          <w:color w:val="000000"/>
        </w:rPr>
      </w:pPr>
      <w:r>
        <w:rPr>
          <w:rFonts w:ascii="Times New Roman" w:eastAsia="Times New Roman" w:hAnsi="Times New Roman" w:cs="Times New Roman"/>
          <w:color w:val="000000"/>
        </w:rPr>
        <w:t xml:space="preserve">• Font style e.g. standard, emboldened, italic. </w:t>
      </w:r>
    </w:p>
    <w:p w:rsidR="00796B9D" w:rsidRDefault="00B3068C">
      <w:pPr>
        <w:widowControl w:val="0"/>
        <w:pBdr>
          <w:top w:val="nil"/>
          <w:left w:val="nil"/>
          <w:bottom w:val="nil"/>
          <w:right w:val="nil"/>
          <w:between w:val="nil"/>
        </w:pBdr>
        <w:spacing w:before="216"/>
        <w:ind w:left="772" w:right="969"/>
        <w:rPr>
          <w:rFonts w:ascii="Times New Roman" w:eastAsia="Times New Roman" w:hAnsi="Times New Roman" w:cs="Times New Roman"/>
          <w:color w:val="000000"/>
        </w:rPr>
      </w:pPr>
      <w:r>
        <w:rPr>
          <w:rFonts w:ascii="Times New Roman" w:eastAsia="Times New Roman" w:hAnsi="Times New Roman" w:cs="Times New Roman"/>
          <w:color w:val="000000"/>
        </w:rPr>
        <w:t xml:space="preserve">• Font size (measured in points – 72 points to the inch, </w:t>
      </w:r>
      <w:proofErr w:type="gramStart"/>
      <w:r>
        <w:rPr>
          <w:rFonts w:ascii="Times New Roman" w:eastAsia="Times New Roman" w:hAnsi="Times New Roman" w:cs="Times New Roman"/>
          <w:color w:val="000000"/>
        </w:rPr>
        <w:t>e.g.</w:t>
      </w:r>
      <w:proofErr w:type="gramEnd"/>
      <w:r>
        <w:rPr>
          <w:rFonts w:ascii="Times New Roman" w:eastAsia="Times New Roman" w:hAnsi="Times New Roman" w:cs="Times New Roman"/>
          <w:color w:val="000000"/>
        </w:rPr>
        <w:t xml:space="preserve"> eight point, ten point, twelve point). </w:t>
      </w:r>
    </w:p>
    <w:p w:rsidR="00796B9D" w:rsidRDefault="00B3068C">
      <w:pPr>
        <w:widowControl w:val="0"/>
        <w:pBdr>
          <w:top w:val="nil"/>
          <w:left w:val="nil"/>
          <w:bottom w:val="nil"/>
          <w:right w:val="nil"/>
          <w:between w:val="nil"/>
        </w:pBdr>
        <w:spacing w:before="216"/>
        <w:ind w:left="772" w:right="950"/>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concept of the grapheme, the fundamental unit in written language such as letters of the alphabet, numbers, punctuation marks. </w:t>
      </w:r>
    </w:p>
    <w:p w:rsidR="00796B9D" w:rsidRDefault="00B3068C">
      <w:pPr>
        <w:widowControl w:val="0"/>
        <w:pBdr>
          <w:top w:val="nil"/>
          <w:left w:val="nil"/>
          <w:bottom w:val="nil"/>
          <w:right w:val="nil"/>
          <w:between w:val="nil"/>
        </w:pBdr>
        <w:spacing w:before="216"/>
        <w:ind w:left="772" w:right="916"/>
        <w:rPr>
          <w:rFonts w:ascii="Times New Roman" w:eastAsia="Times New Roman" w:hAnsi="Times New Roman" w:cs="Times New Roman"/>
          <w:color w:val="000000"/>
        </w:rPr>
      </w:pPr>
      <w:r>
        <w:rPr>
          <w:rFonts w:ascii="Times New Roman" w:eastAsia="Times New Roman" w:hAnsi="Times New Roman" w:cs="Times New Roman"/>
          <w:color w:val="000000"/>
        </w:rPr>
        <w:t xml:space="preserve">• Organisation of text, e.g. headings, columns, bullet points, numeration, borders, boxes, paragraph size, line spacing, </w:t>
      </w:r>
      <w:r>
        <w:rPr>
          <w:rFonts w:ascii="Times New Roman" w:eastAsia="Times New Roman" w:hAnsi="Times New Roman" w:cs="Times New Roman"/>
          <w:color w:val="000000"/>
        </w:rPr>
        <w:lastRenderedPageBreak/>
        <w:t>u</w:t>
      </w:r>
      <w:r>
        <w:rPr>
          <w:rFonts w:ascii="Times New Roman" w:eastAsia="Times New Roman" w:hAnsi="Times New Roman" w:cs="Times New Roman"/>
          <w:color w:val="000000"/>
        </w:rPr>
        <w:t xml:space="preserve">se of white space. </w:t>
      </w:r>
    </w:p>
    <w:p w:rsidR="00796B9D" w:rsidRDefault="00B3068C">
      <w:pPr>
        <w:widowControl w:val="0"/>
        <w:pBdr>
          <w:top w:val="nil"/>
          <w:left w:val="nil"/>
          <w:bottom w:val="nil"/>
          <w:right w:val="nil"/>
          <w:between w:val="nil"/>
        </w:pBdr>
        <w:spacing w:before="216"/>
        <w:ind w:left="772" w:right="614"/>
        <w:rPr>
          <w:rFonts w:ascii="Times New Roman" w:eastAsia="Times New Roman" w:hAnsi="Times New Roman" w:cs="Times New Roman"/>
          <w:color w:val="000000"/>
        </w:rPr>
      </w:pPr>
      <w:r>
        <w:rPr>
          <w:rFonts w:ascii="Times New Roman" w:eastAsia="Times New Roman" w:hAnsi="Times New Roman" w:cs="Times New Roman"/>
          <w:color w:val="000000"/>
        </w:rPr>
        <w:t xml:space="preserve">• Other aspects, e.g. use of colour, logos, drawings, photographs, captions, diagrams, charts. </w:t>
      </w:r>
    </w:p>
    <w:p w:rsidR="00796B9D" w:rsidRDefault="00B3068C">
      <w:pPr>
        <w:widowControl w:val="0"/>
        <w:pBdr>
          <w:top w:val="nil"/>
          <w:left w:val="nil"/>
          <w:bottom w:val="nil"/>
          <w:right w:val="nil"/>
          <w:between w:val="nil"/>
        </w:pBdr>
        <w:spacing w:before="628"/>
        <w:ind w:left="431" w:right="3844"/>
        <w:rPr>
          <w:rFonts w:ascii="Times New Roman" w:eastAsia="Times New Roman" w:hAnsi="Times New Roman" w:cs="Times New Roman"/>
          <w:color w:val="000000"/>
        </w:rPr>
      </w:pPr>
      <w:r>
        <w:rPr>
          <w:rFonts w:ascii="Times New Roman" w:eastAsia="Times New Roman" w:hAnsi="Times New Roman" w:cs="Times New Roman"/>
          <w:color w:val="000000"/>
        </w:rPr>
        <w:t xml:space="preserve">A key word to learn: semiotics. It is the study of how we read signs. </w:t>
      </w:r>
    </w:p>
    <w:p w:rsidR="00796B9D" w:rsidRDefault="00B3068C">
      <w:pPr>
        <w:widowControl w:val="0"/>
        <w:pBdr>
          <w:top w:val="nil"/>
          <w:left w:val="nil"/>
          <w:bottom w:val="nil"/>
          <w:right w:val="nil"/>
          <w:between w:val="nil"/>
        </w:pBdr>
        <w:spacing w:before="5712"/>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w:t>
      </w:r>
    </w:p>
    <w:p w:rsidR="00796B9D" w:rsidRDefault="00B3068C">
      <w:pPr>
        <w:widowControl w:val="0"/>
        <w:pBdr>
          <w:top w:val="nil"/>
          <w:left w:val="nil"/>
          <w:bottom w:val="nil"/>
          <w:right w:val="nil"/>
          <w:between w:val="nil"/>
        </w:pBdr>
        <w:ind w:left="431" w:right="561"/>
        <w:rPr>
          <w:rFonts w:ascii="Times New Roman" w:eastAsia="Times New Roman" w:hAnsi="Times New Roman" w:cs="Times New Roman"/>
          <w:color w:val="000000"/>
        </w:rPr>
      </w:pPr>
      <w:r>
        <w:rPr>
          <w:rFonts w:ascii="Times New Roman" w:eastAsia="Times New Roman" w:hAnsi="Times New Roman" w:cs="Times New Roman"/>
          <w:color w:val="000000"/>
        </w:rPr>
        <w:t>For some kinds of text, images and symbols are as important in helping to convey meaning as words. Print-based advertising for example relies primarily on attracting and maintaining the interest of its readers often through presenting a striking or unusual</w:t>
      </w:r>
      <w:r>
        <w:rPr>
          <w:rFonts w:ascii="Times New Roman" w:eastAsia="Times New Roman" w:hAnsi="Times New Roman" w:cs="Times New Roman"/>
          <w:color w:val="000000"/>
        </w:rPr>
        <w:t xml:space="preserve"> visual image. </w:t>
      </w:r>
    </w:p>
    <w:p w:rsidR="00796B9D" w:rsidRDefault="00B3068C">
      <w:pPr>
        <w:widowControl w:val="0"/>
        <w:pBdr>
          <w:top w:val="nil"/>
          <w:left w:val="nil"/>
          <w:bottom w:val="nil"/>
          <w:right w:val="nil"/>
          <w:between w:val="nil"/>
        </w:pBdr>
        <w:spacing w:before="5174"/>
        <w:ind w:left="431" w:right="455"/>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 this text, the image links to the fact that the advertisement is for a radio station; the central image of the radio transmitter dominates the page and the names of the bands representing radio waves allow us to understand the significan</w:t>
      </w:r>
      <w:r>
        <w:rPr>
          <w:rFonts w:ascii="Times New Roman" w:eastAsia="Times New Roman" w:hAnsi="Times New Roman" w:cs="Times New Roman"/>
          <w:color w:val="000000"/>
        </w:rPr>
        <w:t xml:space="preserve">ce of the image in the context of the advertisement. This fixing of meaning </w:t>
      </w:r>
      <w:proofErr w:type="gramStart"/>
      <w:r>
        <w:rPr>
          <w:rFonts w:ascii="Times New Roman" w:eastAsia="Times New Roman" w:hAnsi="Times New Roman" w:cs="Times New Roman"/>
          <w:color w:val="000000"/>
        </w:rPr>
        <w:t>is often known</w:t>
      </w:r>
      <w:proofErr w:type="gramEnd"/>
      <w:r>
        <w:rPr>
          <w:rFonts w:ascii="Times New Roman" w:eastAsia="Times New Roman" w:hAnsi="Times New Roman" w:cs="Times New Roman"/>
          <w:color w:val="000000"/>
        </w:rPr>
        <w:t xml:space="preserve"> as anchoring. </w:t>
      </w:r>
    </w:p>
    <w:p w:rsidR="00796B9D" w:rsidRDefault="00B3068C">
      <w:pPr>
        <w:widowControl w:val="0"/>
        <w:pBdr>
          <w:top w:val="nil"/>
          <w:left w:val="nil"/>
          <w:bottom w:val="nil"/>
          <w:right w:val="nil"/>
          <w:between w:val="nil"/>
        </w:pBdr>
        <w:spacing w:before="201"/>
        <w:ind w:left="431" w:right="518"/>
        <w:rPr>
          <w:rFonts w:ascii="Times New Roman" w:eastAsia="Times New Roman" w:hAnsi="Times New Roman" w:cs="Times New Roman"/>
          <w:color w:val="000000"/>
        </w:rPr>
      </w:pPr>
      <w:r>
        <w:rPr>
          <w:rFonts w:ascii="Times New Roman" w:eastAsia="Times New Roman" w:hAnsi="Times New Roman" w:cs="Times New Roman"/>
          <w:color w:val="000000"/>
        </w:rPr>
        <w:t xml:space="preserve">Consequently, many texts will rely on a form of text-image cohesion to ensure that there is a coherent and meaningful relationship between visual and </w:t>
      </w:r>
      <w:r>
        <w:rPr>
          <w:rFonts w:ascii="Times New Roman" w:eastAsia="Times New Roman" w:hAnsi="Times New Roman" w:cs="Times New Roman"/>
          <w:color w:val="000000"/>
        </w:rPr>
        <w:t xml:space="preserve">written codes. At a simple level, this might be something like in the following business card where the relationship between the codes is straightforward. </w:t>
      </w:r>
    </w:p>
    <w:p w:rsidR="00796B9D" w:rsidRDefault="00B3068C">
      <w:pPr>
        <w:widowControl w:val="0"/>
        <w:pBdr>
          <w:top w:val="nil"/>
          <w:left w:val="nil"/>
          <w:bottom w:val="nil"/>
          <w:right w:val="nil"/>
          <w:between w:val="nil"/>
        </w:pBdr>
        <w:spacing w:before="5049"/>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25 </w:t>
      </w:r>
    </w:p>
    <w:p w:rsidR="00796B9D" w:rsidRDefault="00B3068C">
      <w:pPr>
        <w:widowControl w:val="0"/>
        <w:pBdr>
          <w:top w:val="nil"/>
          <w:left w:val="nil"/>
          <w:bottom w:val="nil"/>
          <w:right w:val="nil"/>
          <w:between w:val="nil"/>
        </w:pBdr>
        <w:ind w:left="431" w:right="504"/>
        <w:rPr>
          <w:rFonts w:ascii="Times New Roman" w:eastAsia="Times New Roman" w:hAnsi="Times New Roman" w:cs="Times New Roman"/>
          <w:color w:val="000000"/>
        </w:rPr>
      </w:pPr>
      <w:r>
        <w:rPr>
          <w:rFonts w:ascii="Times New Roman" w:eastAsia="Times New Roman" w:hAnsi="Times New Roman" w:cs="Times New Roman"/>
          <w:color w:val="000000"/>
        </w:rPr>
        <w:t xml:space="preserve">At a more complex level, this might involve challenging and encouraging the reader to make less obvious connections between image and text. </w:t>
      </w:r>
    </w:p>
    <w:p w:rsidR="00796B9D" w:rsidRDefault="00B3068C">
      <w:pPr>
        <w:widowControl w:val="0"/>
        <w:pBdr>
          <w:top w:val="nil"/>
          <w:left w:val="nil"/>
          <w:bottom w:val="nil"/>
          <w:right w:val="nil"/>
          <w:between w:val="nil"/>
        </w:pBdr>
        <w:spacing w:before="206"/>
        <w:ind w:left="431" w:right="729"/>
        <w:rPr>
          <w:rFonts w:ascii="Times New Roman" w:eastAsia="Times New Roman" w:hAnsi="Times New Roman" w:cs="Times New Roman"/>
          <w:color w:val="000000"/>
        </w:rPr>
      </w:pPr>
      <w:r>
        <w:rPr>
          <w:rFonts w:ascii="Times New Roman" w:eastAsia="Times New Roman" w:hAnsi="Times New Roman" w:cs="Times New Roman"/>
          <w:color w:val="000000"/>
        </w:rPr>
        <w:t>Have a look at the image below and think about the ways in which visual and verbal code relate and combine to prese</w:t>
      </w:r>
      <w:r>
        <w:rPr>
          <w:rFonts w:ascii="Times New Roman" w:eastAsia="Times New Roman" w:hAnsi="Times New Roman" w:cs="Times New Roman"/>
          <w:color w:val="000000"/>
        </w:rPr>
        <w:t xml:space="preserve">nt a sense of meaning. </w:t>
      </w:r>
    </w:p>
    <w:p w:rsidR="00796B9D" w:rsidRDefault="00B3068C">
      <w:pPr>
        <w:widowControl w:val="0"/>
        <w:pBdr>
          <w:top w:val="nil"/>
          <w:left w:val="nil"/>
          <w:bottom w:val="nil"/>
          <w:right w:val="nil"/>
          <w:between w:val="nil"/>
        </w:pBdr>
        <w:spacing w:before="8030"/>
        <w:ind w:left="431" w:right="455"/>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Analysing graphology in a text also involves considering aspects of orthography. For </w:t>
      </w:r>
      <w:proofErr w:type="gramStart"/>
      <w:r>
        <w:rPr>
          <w:rFonts w:ascii="Times New Roman" w:eastAsia="Times New Roman" w:hAnsi="Times New Roman" w:cs="Times New Roman"/>
          <w:color w:val="000000"/>
        </w:rPr>
        <w:t>example</w:t>
      </w:r>
      <w:proofErr w:type="gramEnd"/>
      <w:r>
        <w:rPr>
          <w:rFonts w:ascii="Times New Roman" w:eastAsia="Times New Roman" w:hAnsi="Times New Roman" w:cs="Times New Roman"/>
          <w:color w:val="000000"/>
        </w:rPr>
        <w:t xml:space="preserve"> handwritten texts often aim to replicate a degree of intimacy between text producer and receiver whilst word processing can make use of a range of font types, size</w:t>
      </w:r>
      <w:r>
        <w:rPr>
          <w:rFonts w:ascii="Times New Roman" w:eastAsia="Times New Roman" w:hAnsi="Times New Roman" w:cs="Times New Roman"/>
          <w:color w:val="000000"/>
        </w:rPr>
        <w:t xml:space="preserve">s and effects. </w:t>
      </w:r>
    </w:p>
    <w:p w:rsidR="00796B9D" w:rsidRDefault="00B3068C">
      <w:pPr>
        <w:widowControl w:val="0"/>
        <w:pBdr>
          <w:top w:val="nil"/>
          <w:left w:val="nil"/>
          <w:bottom w:val="nil"/>
          <w:right w:val="nil"/>
          <w:between w:val="nil"/>
        </w:pBdr>
        <w:spacing w:before="206"/>
        <w:ind w:left="431" w:right="451"/>
        <w:rPr>
          <w:rFonts w:ascii="Times New Roman" w:eastAsia="Times New Roman" w:hAnsi="Times New Roman" w:cs="Times New Roman"/>
          <w:color w:val="000000"/>
        </w:rPr>
      </w:pPr>
      <w:r>
        <w:rPr>
          <w:rFonts w:ascii="Times New Roman" w:eastAsia="Times New Roman" w:hAnsi="Times New Roman" w:cs="Times New Roman"/>
          <w:color w:val="000000"/>
        </w:rPr>
        <w:t xml:space="preserve">Another common orthographical feature is the use of punctuation marks and </w:t>
      </w:r>
      <w:proofErr w:type="spellStart"/>
      <w:r>
        <w:rPr>
          <w:rFonts w:ascii="Times New Roman" w:eastAsia="Times New Roman" w:hAnsi="Times New Roman" w:cs="Times New Roman"/>
          <w:color w:val="000000"/>
        </w:rPr>
        <w:t>emojis</w:t>
      </w:r>
      <w:proofErr w:type="spellEnd"/>
      <w:r>
        <w:rPr>
          <w:rFonts w:ascii="Times New Roman" w:eastAsia="Times New Roman" w:hAnsi="Times New Roman" w:cs="Times New Roman"/>
          <w:color w:val="000000"/>
        </w:rPr>
        <w:t xml:space="preserve"> in e- discourse such as text messaging, Facebook and Twitter to replace paralinguistic features such as stress, intonation and volume and often for economy rea</w:t>
      </w:r>
      <w:r>
        <w:rPr>
          <w:rFonts w:ascii="Times New Roman" w:eastAsia="Times New Roman" w:hAnsi="Times New Roman" w:cs="Times New Roman"/>
          <w:color w:val="000000"/>
        </w:rPr>
        <w:t xml:space="preserve">sons to represent ideas and emotions that otherwise would take up unwanted or unavailable space. To explore this, collect a small sample of your own texts and Facebook or Twitter posts and analyse your use of punctuation marks and </w:t>
      </w:r>
      <w:proofErr w:type="spellStart"/>
      <w:r>
        <w:rPr>
          <w:rFonts w:ascii="Times New Roman" w:eastAsia="Times New Roman" w:hAnsi="Times New Roman" w:cs="Times New Roman"/>
          <w:color w:val="000000"/>
        </w:rPr>
        <w:t>emojis</w:t>
      </w:r>
      <w:proofErr w:type="spellEnd"/>
      <w:r>
        <w:rPr>
          <w:rFonts w:ascii="Times New Roman" w:eastAsia="Times New Roman" w:hAnsi="Times New Roman" w:cs="Times New Roman"/>
          <w:color w:val="000000"/>
        </w:rPr>
        <w:t>. What do you notic</w:t>
      </w:r>
      <w:r>
        <w:rPr>
          <w:rFonts w:ascii="Times New Roman" w:eastAsia="Times New Roman" w:hAnsi="Times New Roman" w:cs="Times New Roman"/>
          <w:color w:val="000000"/>
        </w:rPr>
        <w:t xml:space="preserve">e? </w:t>
      </w:r>
    </w:p>
    <w:p w:rsidR="00796B9D" w:rsidRDefault="00B3068C">
      <w:pPr>
        <w:widowControl w:val="0"/>
        <w:pBdr>
          <w:top w:val="nil"/>
          <w:left w:val="nil"/>
          <w:bottom w:val="nil"/>
          <w:right w:val="nil"/>
          <w:between w:val="nil"/>
        </w:pBdr>
        <w:spacing w:before="1492"/>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26 </w:t>
      </w:r>
    </w:p>
    <w:p w:rsidR="00796B9D" w:rsidRDefault="00B3068C">
      <w:pPr>
        <w:widowControl w:val="0"/>
        <w:pBdr>
          <w:top w:val="nil"/>
          <w:left w:val="nil"/>
          <w:bottom w:val="nil"/>
          <w:right w:val="nil"/>
          <w:between w:val="nil"/>
        </w:pBdr>
        <w:ind w:left="431" w:right="504"/>
        <w:rPr>
          <w:rFonts w:ascii="Times New Roman" w:eastAsia="Times New Roman" w:hAnsi="Times New Roman" w:cs="Times New Roman"/>
          <w:color w:val="000000"/>
        </w:rPr>
      </w:pPr>
      <w:r>
        <w:rPr>
          <w:rFonts w:ascii="Times New Roman" w:eastAsia="Times New Roman" w:hAnsi="Times New Roman" w:cs="Times New Roman"/>
          <w:color w:val="000000"/>
        </w:rPr>
        <w:t xml:space="preserve">Text producers often make use of established and shared knowledge when using </w:t>
      </w:r>
      <w:proofErr w:type="spellStart"/>
      <w:r>
        <w:rPr>
          <w:rFonts w:ascii="Times New Roman" w:eastAsia="Times New Roman" w:hAnsi="Times New Roman" w:cs="Times New Roman"/>
          <w:color w:val="000000"/>
        </w:rPr>
        <w:t>graphological</w:t>
      </w:r>
      <w:proofErr w:type="spellEnd"/>
      <w:r>
        <w:rPr>
          <w:rFonts w:ascii="Times New Roman" w:eastAsia="Times New Roman" w:hAnsi="Times New Roman" w:cs="Times New Roman"/>
          <w:color w:val="000000"/>
        </w:rPr>
        <w:t xml:space="preserve"> features. One of the most obvious ways that they do this is </w:t>
      </w:r>
      <w:proofErr w:type="gramStart"/>
      <w:r>
        <w:rPr>
          <w:rFonts w:ascii="Times New Roman" w:eastAsia="Times New Roman" w:hAnsi="Times New Roman" w:cs="Times New Roman"/>
          <w:color w:val="000000"/>
        </w:rPr>
        <w:t>through the use of</w:t>
      </w:r>
      <w:proofErr w:type="gramEnd"/>
      <w:r>
        <w:rPr>
          <w:rFonts w:ascii="Times New Roman" w:eastAsia="Times New Roman" w:hAnsi="Times New Roman" w:cs="Times New Roman"/>
          <w:color w:val="000000"/>
        </w:rPr>
        <w:t xml:space="preserve"> colours such as grey, black, white, yellow and red which have all acquired relatively </w:t>
      </w:r>
      <w:r>
        <w:rPr>
          <w:rFonts w:ascii="Times New Roman" w:eastAsia="Times New Roman" w:hAnsi="Times New Roman" w:cs="Times New Roman"/>
          <w:color w:val="000000"/>
        </w:rPr>
        <w:t xml:space="preserve">fixed symbolic meaning. On a grander scale, some texts ‘borrow’ the conventions, layout features and </w:t>
      </w:r>
      <w:proofErr w:type="spellStart"/>
      <w:r>
        <w:rPr>
          <w:rFonts w:ascii="Times New Roman" w:eastAsia="Times New Roman" w:hAnsi="Times New Roman" w:cs="Times New Roman"/>
          <w:color w:val="000000"/>
        </w:rPr>
        <w:t>graphological</w:t>
      </w:r>
      <w:proofErr w:type="spellEnd"/>
      <w:r>
        <w:rPr>
          <w:rFonts w:ascii="Times New Roman" w:eastAsia="Times New Roman" w:hAnsi="Times New Roman" w:cs="Times New Roman"/>
          <w:color w:val="000000"/>
        </w:rPr>
        <w:t xml:space="preserve"> features of other well-known genres – a process of referencing called intertextuality – so that the reader establishes a connection between t</w:t>
      </w:r>
      <w:r>
        <w:rPr>
          <w:rFonts w:ascii="Times New Roman" w:eastAsia="Times New Roman" w:hAnsi="Times New Roman" w:cs="Times New Roman"/>
          <w:color w:val="000000"/>
        </w:rPr>
        <w:t xml:space="preserve">he two texts or re- evaluates one of the texts in a striking way. </w:t>
      </w:r>
    </w:p>
    <w:p w:rsidR="00796B9D" w:rsidRDefault="00B3068C">
      <w:pPr>
        <w:widowControl w:val="0"/>
        <w:pBdr>
          <w:top w:val="nil"/>
          <w:left w:val="nil"/>
          <w:bottom w:val="nil"/>
          <w:right w:val="nil"/>
          <w:between w:val="nil"/>
        </w:pBdr>
        <w:spacing w:before="201"/>
        <w:ind w:left="431" w:right="6624"/>
        <w:rPr>
          <w:rFonts w:ascii="Times New Roman" w:eastAsia="Times New Roman" w:hAnsi="Times New Roman" w:cs="Times New Roman"/>
          <w:color w:val="000000"/>
        </w:rPr>
      </w:pPr>
      <w:r>
        <w:rPr>
          <w:rFonts w:ascii="Times New Roman" w:eastAsia="Times New Roman" w:hAnsi="Times New Roman" w:cs="Times New Roman"/>
          <w:color w:val="000000"/>
        </w:rPr>
        <w:t xml:space="preserve">Look at the image below. </w:t>
      </w:r>
    </w:p>
    <w:p w:rsidR="00796B9D" w:rsidRDefault="00B3068C">
      <w:pPr>
        <w:widowControl w:val="0"/>
        <w:pBdr>
          <w:top w:val="nil"/>
          <w:left w:val="nil"/>
          <w:bottom w:val="nil"/>
          <w:right w:val="nil"/>
          <w:between w:val="nil"/>
        </w:pBdr>
        <w:spacing w:before="7800"/>
        <w:ind w:left="431" w:right="2270" w:hanging="268"/>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In what ways does the text producer use the conventions and layout of another text? </w:t>
      </w:r>
    </w:p>
    <w:p w:rsidR="00796B9D" w:rsidRDefault="00B3068C">
      <w:pPr>
        <w:widowControl w:val="0"/>
        <w:pBdr>
          <w:top w:val="nil"/>
          <w:left w:val="nil"/>
          <w:bottom w:val="nil"/>
          <w:right w:val="nil"/>
          <w:between w:val="nil"/>
        </w:pBdr>
        <w:spacing w:before="196"/>
        <w:ind w:left="431" w:right="5308"/>
        <w:rPr>
          <w:rFonts w:ascii="Times New Roman" w:eastAsia="Times New Roman" w:hAnsi="Times New Roman" w:cs="Times New Roman"/>
          <w:color w:val="000000"/>
        </w:rPr>
      </w:pPr>
      <w:r>
        <w:rPr>
          <w:rFonts w:ascii="Times New Roman" w:eastAsia="Times New Roman" w:hAnsi="Times New Roman" w:cs="Times New Roman"/>
          <w:color w:val="000000"/>
        </w:rPr>
        <w:t xml:space="preserve">• What is the impact of this borrowing? </w:t>
      </w:r>
    </w:p>
    <w:p w:rsidR="00796B9D" w:rsidRDefault="00B3068C">
      <w:pPr>
        <w:widowControl w:val="0"/>
        <w:pBdr>
          <w:top w:val="nil"/>
          <w:left w:val="nil"/>
          <w:bottom w:val="nil"/>
          <w:right w:val="nil"/>
          <w:between w:val="nil"/>
        </w:pBdr>
        <w:spacing w:before="1046"/>
        <w:ind w:left="1219" w:right="499"/>
        <w:rPr>
          <w:rFonts w:ascii="Times New Roman" w:eastAsia="Times New Roman" w:hAnsi="Times New Roman" w:cs="Times New Roman"/>
          <w:color w:val="CC6600"/>
        </w:rPr>
      </w:pPr>
      <w:r>
        <w:rPr>
          <w:rFonts w:ascii="Times New Roman" w:eastAsia="Times New Roman" w:hAnsi="Times New Roman" w:cs="Times New Roman"/>
          <w:color w:val="CC6600"/>
        </w:rPr>
        <w:t xml:space="preserve">Find a leaflet, poster or blog and analyse its </w:t>
      </w:r>
      <w:proofErr w:type="spellStart"/>
      <w:r>
        <w:rPr>
          <w:rFonts w:ascii="Times New Roman" w:eastAsia="Times New Roman" w:hAnsi="Times New Roman" w:cs="Times New Roman"/>
          <w:color w:val="CC6600"/>
        </w:rPr>
        <w:t>graphological</w:t>
      </w:r>
      <w:proofErr w:type="spellEnd"/>
      <w:r>
        <w:rPr>
          <w:rFonts w:ascii="Times New Roman" w:eastAsia="Times New Roman" w:hAnsi="Times New Roman" w:cs="Times New Roman"/>
          <w:color w:val="CC6600"/>
        </w:rPr>
        <w:t xml:space="preserve"> features. </w:t>
      </w:r>
      <w:proofErr w:type="gramStart"/>
      <w:r>
        <w:rPr>
          <w:rFonts w:ascii="Times New Roman" w:eastAsia="Times New Roman" w:hAnsi="Times New Roman" w:cs="Times New Roman"/>
          <w:color w:val="CC6600"/>
        </w:rPr>
        <w:t>Or</w:t>
      </w:r>
      <w:proofErr w:type="gramEnd"/>
      <w:r>
        <w:rPr>
          <w:rFonts w:ascii="Times New Roman" w:eastAsia="Times New Roman" w:hAnsi="Times New Roman" w:cs="Times New Roman"/>
          <w:color w:val="CC6600"/>
        </w:rPr>
        <w:t xml:space="preserve"> collect a small sample of your own texts and Facebook or Twitter posts and analyse your use of punctuation marks and </w:t>
      </w:r>
      <w:proofErr w:type="spellStart"/>
      <w:r>
        <w:rPr>
          <w:rFonts w:ascii="Times New Roman" w:eastAsia="Times New Roman" w:hAnsi="Times New Roman" w:cs="Times New Roman"/>
          <w:color w:val="CC6600"/>
        </w:rPr>
        <w:t>emojis</w:t>
      </w:r>
      <w:proofErr w:type="spellEnd"/>
      <w:r>
        <w:rPr>
          <w:rFonts w:ascii="Times New Roman" w:eastAsia="Times New Roman" w:hAnsi="Times New Roman" w:cs="Times New Roman"/>
          <w:color w:val="CC6600"/>
        </w:rPr>
        <w:t xml:space="preserve">. What do you notice? </w:t>
      </w:r>
    </w:p>
    <w:p w:rsidR="00796B9D" w:rsidRDefault="00B3068C">
      <w:pPr>
        <w:widowControl w:val="0"/>
        <w:pBdr>
          <w:top w:val="nil"/>
          <w:left w:val="nil"/>
          <w:bottom w:val="nil"/>
          <w:right w:val="nil"/>
          <w:between w:val="nil"/>
        </w:pBdr>
        <w:spacing w:before="456"/>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27 </w:t>
      </w:r>
    </w:p>
    <w:p w:rsidR="00796B9D" w:rsidRDefault="00B3068C">
      <w:pPr>
        <w:widowControl w:val="0"/>
        <w:pBdr>
          <w:top w:val="nil"/>
          <w:left w:val="nil"/>
          <w:bottom w:val="nil"/>
          <w:right w:val="nil"/>
          <w:between w:val="nil"/>
        </w:pBdr>
        <w:ind w:left="431" w:right="702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Related Concepts </w:t>
      </w:r>
    </w:p>
    <w:p w:rsidR="00796B9D" w:rsidRDefault="00B3068C">
      <w:pPr>
        <w:widowControl w:val="0"/>
        <w:pBdr>
          <w:top w:val="nil"/>
          <w:left w:val="nil"/>
          <w:bottom w:val="nil"/>
          <w:right w:val="nil"/>
          <w:between w:val="nil"/>
        </w:pBdr>
        <w:spacing w:before="206"/>
        <w:ind w:left="431" w:right="506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Add the following to your Glossary: </w:t>
      </w:r>
    </w:p>
    <w:p w:rsidR="00796B9D" w:rsidRDefault="00B3068C">
      <w:pPr>
        <w:widowControl w:val="0"/>
        <w:pBdr>
          <w:top w:val="nil"/>
          <w:left w:val="nil"/>
          <w:bottom w:val="nil"/>
          <w:right w:val="nil"/>
          <w:between w:val="nil"/>
        </w:pBdr>
        <w:spacing w:before="216"/>
        <w:ind w:left="431" w:right="643"/>
        <w:rPr>
          <w:rFonts w:ascii="Times New Roman" w:eastAsia="Times New Roman" w:hAnsi="Times New Roman" w:cs="Times New Roman"/>
          <w:color w:val="000000"/>
        </w:rPr>
      </w:pPr>
      <w:r>
        <w:rPr>
          <w:rFonts w:ascii="Times New Roman" w:eastAsia="Times New Roman" w:hAnsi="Times New Roman" w:cs="Times New Roman"/>
          <w:color w:val="ED7D31"/>
        </w:rPr>
        <w:t xml:space="preserve">Register </w:t>
      </w:r>
      <w:proofErr w:type="gramStart"/>
      <w:r>
        <w:rPr>
          <w:rFonts w:ascii="Times New Roman" w:eastAsia="Times New Roman" w:hAnsi="Times New Roman" w:cs="Times New Roman"/>
          <w:color w:val="000000"/>
        </w:rPr>
        <w:t>How</w:t>
      </w:r>
      <w:proofErr w:type="gramEnd"/>
      <w:r>
        <w:rPr>
          <w:rFonts w:ascii="Times New Roman" w:eastAsia="Times New Roman" w:hAnsi="Times New Roman" w:cs="Times New Roman"/>
          <w:color w:val="000000"/>
        </w:rPr>
        <w:t xml:space="preserve"> language varies in relation to situation (audience, purpose and context). Register can be a spectrum of formality through to informality: the style or tone reflects the attitude adopted by the writer/speake</w:t>
      </w:r>
      <w:r>
        <w:rPr>
          <w:rFonts w:ascii="Times New Roman" w:eastAsia="Times New Roman" w:hAnsi="Times New Roman" w:cs="Times New Roman"/>
          <w:color w:val="000000"/>
        </w:rPr>
        <w:t xml:space="preserve">r to the reader/audience and the topic. This </w:t>
      </w:r>
      <w:proofErr w:type="gramStart"/>
      <w:r>
        <w:rPr>
          <w:rFonts w:ascii="Times New Roman" w:eastAsia="Times New Roman" w:hAnsi="Times New Roman" w:cs="Times New Roman"/>
          <w:color w:val="000000"/>
        </w:rPr>
        <w:t>is called</w:t>
      </w:r>
      <w:proofErr w:type="gramEnd"/>
      <w:r>
        <w:rPr>
          <w:rFonts w:ascii="Times New Roman" w:eastAsia="Times New Roman" w:hAnsi="Times New Roman" w:cs="Times New Roman"/>
          <w:color w:val="000000"/>
        </w:rPr>
        <w:t xml:space="preserve"> the tenor. </w:t>
      </w:r>
    </w:p>
    <w:p w:rsidR="00796B9D" w:rsidRDefault="00B3068C">
      <w:pPr>
        <w:widowControl w:val="0"/>
        <w:pBdr>
          <w:top w:val="nil"/>
          <w:left w:val="nil"/>
          <w:bottom w:val="nil"/>
          <w:right w:val="nil"/>
          <w:between w:val="nil"/>
        </w:pBdr>
        <w:spacing w:before="326"/>
        <w:ind w:left="431" w:right="873"/>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language used in connection with a specific topic </w:t>
      </w:r>
      <w:proofErr w:type="gramStart"/>
      <w:r>
        <w:rPr>
          <w:rFonts w:ascii="Times New Roman" w:eastAsia="Times New Roman" w:hAnsi="Times New Roman" w:cs="Times New Roman"/>
          <w:color w:val="000000"/>
        </w:rPr>
        <w:t>is called</w:t>
      </w:r>
      <w:proofErr w:type="gramEnd"/>
      <w:r>
        <w:rPr>
          <w:rFonts w:ascii="Times New Roman" w:eastAsia="Times New Roman" w:hAnsi="Times New Roman" w:cs="Times New Roman"/>
          <w:color w:val="000000"/>
        </w:rPr>
        <w:t xml:space="preserve"> the field. A text from a computer magazine, for example, will include field specific words to do with computing. </w:t>
      </w:r>
    </w:p>
    <w:p w:rsidR="00796B9D" w:rsidRDefault="00B3068C">
      <w:pPr>
        <w:widowControl w:val="0"/>
        <w:pBdr>
          <w:top w:val="nil"/>
          <w:left w:val="nil"/>
          <w:bottom w:val="nil"/>
          <w:right w:val="nil"/>
          <w:between w:val="nil"/>
        </w:pBdr>
        <w:spacing w:before="470"/>
        <w:ind w:left="431" w:right="504"/>
        <w:rPr>
          <w:rFonts w:ascii="Times New Roman" w:eastAsia="Times New Roman" w:hAnsi="Times New Roman" w:cs="Times New Roman"/>
          <w:color w:val="000000"/>
        </w:rPr>
      </w:pPr>
      <w:r>
        <w:rPr>
          <w:rFonts w:ascii="Times New Roman" w:eastAsia="Times New Roman" w:hAnsi="Times New Roman" w:cs="Times New Roman"/>
          <w:color w:val="ED7D31"/>
        </w:rPr>
        <w:t xml:space="preserve">Mode </w:t>
      </w:r>
      <w:r>
        <w:rPr>
          <w:rFonts w:ascii="Times New Roman" w:eastAsia="Times New Roman" w:hAnsi="Times New Roman" w:cs="Times New Roman"/>
          <w:color w:val="000000"/>
        </w:rPr>
        <w:t>The two main types are spoken and written, with the computer-mediated communication (CMC</w:t>
      </w:r>
      <w:proofErr w:type="gramStart"/>
      <w:r>
        <w:rPr>
          <w:rFonts w:ascii="Times New Roman" w:eastAsia="Times New Roman" w:hAnsi="Times New Roman" w:cs="Times New Roman"/>
          <w:color w:val="000000"/>
        </w:rPr>
        <w:t>) also</w:t>
      </w:r>
      <w:proofErr w:type="gramEnd"/>
      <w:r>
        <w:rPr>
          <w:rFonts w:ascii="Times New Roman" w:eastAsia="Times New Roman" w:hAnsi="Times New Roman" w:cs="Times New Roman"/>
          <w:color w:val="000000"/>
        </w:rPr>
        <w:t xml:space="preserve"> now taking its own important place. Language varies from mode to mode, for </w:t>
      </w:r>
      <w:proofErr w:type="gramStart"/>
      <w:r>
        <w:rPr>
          <w:rFonts w:ascii="Times New Roman" w:eastAsia="Times New Roman" w:hAnsi="Times New Roman" w:cs="Times New Roman"/>
          <w:color w:val="000000"/>
        </w:rPr>
        <w:t>example</w:t>
      </w:r>
      <w:proofErr w:type="gramEnd"/>
      <w:r>
        <w:rPr>
          <w:rFonts w:ascii="Times New Roman" w:eastAsia="Times New Roman" w:hAnsi="Times New Roman" w:cs="Times New Roman"/>
          <w:color w:val="000000"/>
        </w:rPr>
        <w:t xml:space="preserve"> a letter, a phone call and an email will not use the same language even if the</w:t>
      </w:r>
      <w:r>
        <w:rPr>
          <w:rFonts w:ascii="Times New Roman" w:eastAsia="Times New Roman" w:hAnsi="Times New Roman" w:cs="Times New Roman"/>
          <w:color w:val="000000"/>
        </w:rPr>
        <w:t xml:space="preserve">y have the same audience, purpose and context. Within each mode, there are variations and for the same reasons, e.g. a letter to a friend has different language compared to a letter applying for a job. </w:t>
      </w:r>
    </w:p>
    <w:p w:rsidR="00796B9D" w:rsidRDefault="00B3068C">
      <w:pPr>
        <w:widowControl w:val="0"/>
        <w:pBdr>
          <w:top w:val="nil"/>
          <w:left w:val="nil"/>
          <w:bottom w:val="nil"/>
          <w:right w:val="nil"/>
          <w:between w:val="nil"/>
        </w:pBdr>
        <w:spacing w:before="475"/>
        <w:ind w:left="431" w:right="5169"/>
        <w:rPr>
          <w:rFonts w:ascii="Times New Roman" w:eastAsia="Times New Roman" w:hAnsi="Times New Roman" w:cs="Times New Roman"/>
          <w:color w:val="000000"/>
        </w:rPr>
      </w:pPr>
      <w:r>
        <w:rPr>
          <w:rFonts w:ascii="Times New Roman" w:eastAsia="Times New Roman" w:hAnsi="Times New Roman" w:cs="Times New Roman"/>
          <w:color w:val="ED7D31"/>
        </w:rPr>
        <w:t xml:space="preserve">Multimodality </w:t>
      </w:r>
      <w:proofErr w:type="gramStart"/>
      <w:r>
        <w:rPr>
          <w:rFonts w:ascii="Times New Roman" w:eastAsia="Times New Roman" w:hAnsi="Times New Roman" w:cs="Times New Roman"/>
          <w:color w:val="000000"/>
        </w:rPr>
        <w:t>Using</w:t>
      </w:r>
      <w:proofErr w:type="gramEnd"/>
      <w:r>
        <w:rPr>
          <w:rFonts w:ascii="Times New Roman" w:eastAsia="Times New Roman" w:hAnsi="Times New Roman" w:cs="Times New Roman"/>
          <w:color w:val="000000"/>
        </w:rPr>
        <w:t xml:space="preserve"> more than one mode within a text.</w:t>
      </w:r>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480"/>
        <w:ind w:left="431" w:right="983"/>
        <w:rPr>
          <w:rFonts w:ascii="Times New Roman" w:eastAsia="Times New Roman" w:hAnsi="Times New Roman" w:cs="Times New Roman"/>
          <w:color w:val="000000"/>
        </w:rPr>
      </w:pPr>
      <w:r>
        <w:rPr>
          <w:rFonts w:ascii="Times New Roman" w:eastAsia="Times New Roman" w:hAnsi="Times New Roman" w:cs="Times New Roman"/>
          <w:color w:val="ED7D31"/>
        </w:rPr>
        <w:t xml:space="preserve">Idiolect </w:t>
      </w:r>
      <w:r>
        <w:rPr>
          <w:rFonts w:ascii="Times New Roman" w:eastAsia="Times New Roman" w:hAnsi="Times New Roman" w:cs="Times New Roman"/>
          <w:color w:val="000000"/>
        </w:rPr>
        <w:t xml:space="preserve">The language used by an individual. Everyone expresses themselves in their own style, depending on the </w:t>
      </w:r>
      <w:r>
        <w:rPr>
          <w:rFonts w:ascii="Times New Roman" w:eastAsia="Times New Roman" w:hAnsi="Times New Roman" w:cs="Times New Roman"/>
          <w:color w:val="000000"/>
        </w:rPr>
        <w:lastRenderedPageBreak/>
        <w:t xml:space="preserve">influences that </w:t>
      </w:r>
      <w:proofErr w:type="gramStart"/>
      <w:r>
        <w:rPr>
          <w:rFonts w:ascii="Times New Roman" w:eastAsia="Times New Roman" w:hAnsi="Times New Roman" w:cs="Times New Roman"/>
          <w:color w:val="000000"/>
        </w:rPr>
        <w:t>have been brought</w:t>
      </w:r>
      <w:proofErr w:type="gramEnd"/>
      <w:r>
        <w:rPr>
          <w:rFonts w:ascii="Times New Roman" w:eastAsia="Times New Roman" w:hAnsi="Times New Roman" w:cs="Times New Roman"/>
          <w:color w:val="000000"/>
        </w:rPr>
        <w:t xml:space="preserve"> to bear, such as family, travel, education, region, peer group etc. </w:t>
      </w:r>
    </w:p>
    <w:p w:rsidR="00796B9D" w:rsidRDefault="00B3068C">
      <w:pPr>
        <w:widowControl w:val="0"/>
        <w:pBdr>
          <w:top w:val="nil"/>
          <w:left w:val="nil"/>
          <w:bottom w:val="nil"/>
          <w:right w:val="nil"/>
          <w:between w:val="nil"/>
        </w:pBdr>
        <w:spacing w:before="475"/>
        <w:ind w:left="431" w:right="1089"/>
        <w:rPr>
          <w:rFonts w:ascii="Times New Roman" w:eastAsia="Times New Roman" w:hAnsi="Times New Roman" w:cs="Times New Roman"/>
          <w:color w:val="000000"/>
        </w:rPr>
      </w:pPr>
      <w:r>
        <w:rPr>
          <w:rFonts w:ascii="Times New Roman" w:eastAsia="Times New Roman" w:hAnsi="Times New Roman" w:cs="Times New Roman"/>
          <w:color w:val="ED7D31"/>
        </w:rPr>
        <w:t xml:space="preserve">Sociolect </w:t>
      </w:r>
      <w:r>
        <w:rPr>
          <w:rFonts w:ascii="Times New Roman" w:eastAsia="Times New Roman" w:hAnsi="Times New Roman" w:cs="Times New Roman"/>
          <w:color w:val="000000"/>
        </w:rPr>
        <w:t xml:space="preserve">The language associated with a particular social group, produced due to the effects of education, occupation, social class, religion etc. </w:t>
      </w:r>
    </w:p>
    <w:p w:rsidR="00796B9D" w:rsidRDefault="00B3068C">
      <w:pPr>
        <w:widowControl w:val="0"/>
        <w:pBdr>
          <w:top w:val="nil"/>
          <w:left w:val="nil"/>
          <w:bottom w:val="nil"/>
          <w:right w:val="nil"/>
          <w:between w:val="nil"/>
        </w:pBdr>
        <w:spacing w:before="480"/>
        <w:ind w:left="431" w:right="480"/>
        <w:rPr>
          <w:rFonts w:ascii="Times New Roman" w:eastAsia="Times New Roman" w:hAnsi="Times New Roman" w:cs="Times New Roman"/>
          <w:color w:val="000000"/>
        </w:rPr>
      </w:pPr>
      <w:r>
        <w:rPr>
          <w:rFonts w:ascii="Times New Roman" w:eastAsia="Times New Roman" w:hAnsi="Times New Roman" w:cs="Times New Roman"/>
          <w:color w:val="ED7D31"/>
        </w:rPr>
        <w:t xml:space="preserve">Dialect </w:t>
      </w:r>
      <w:proofErr w:type="gramStart"/>
      <w:r>
        <w:rPr>
          <w:rFonts w:ascii="Times New Roman" w:eastAsia="Times New Roman" w:hAnsi="Times New Roman" w:cs="Times New Roman"/>
          <w:color w:val="000000"/>
        </w:rPr>
        <w:t>This</w:t>
      </w:r>
      <w:proofErr w:type="gramEnd"/>
      <w:r>
        <w:rPr>
          <w:rFonts w:ascii="Times New Roman" w:eastAsia="Times New Roman" w:hAnsi="Times New Roman" w:cs="Times New Roman"/>
          <w:color w:val="000000"/>
        </w:rPr>
        <w:t xml:space="preserve"> has its own distinctive vocabulary, grammar and pronunciation. It is a sub-division of the main language</w:t>
      </w:r>
      <w:r>
        <w:rPr>
          <w:rFonts w:ascii="Times New Roman" w:eastAsia="Times New Roman" w:hAnsi="Times New Roman" w:cs="Times New Roman"/>
          <w:color w:val="000000"/>
        </w:rPr>
        <w:t xml:space="preserve"> and can exist with several other dialects within the one language; they are mutually intelligible. Usually regional dialects are the most common; in England, you can find the Norfolk dialect, the </w:t>
      </w:r>
      <w:proofErr w:type="spellStart"/>
      <w:r>
        <w:rPr>
          <w:rFonts w:ascii="Times New Roman" w:eastAsia="Times New Roman" w:hAnsi="Times New Roman" w:cs="Times New Roman"/>
          <w:color w:val="000000"/>
        </w:rPr>
        <w:t>Liverpudlian</w:t>
      </w:r>
      <w:proofErr w:type="spellEnd"/>
      <w:r>
        <w:rPr>
          <w:rFonts w:ascii="Times New Roman" w:eastAsia="Times New Roman" w:hAnsi="Times New Roman" w:cs="Times New Roman"/>
          <w:color w:val="000000"/>
        </w:rPr>
        <w:t xml:space="preserve"> and the Geordie dialects, for example. </w:t>
      </w:r>
    </w:p>
    <w:p w:rsidR="00796B9D" w:rsidRDefault="00B3068C">
      <w:pPr>
        <w:widowControl w:val="0"/>
        <w:pBdr>
          <w:top w:val="nil"/>
          <w:left w:val="nil"/>
          <w:bottom w:val="nil"/>
          <w:right w:val="nil"/>
          <w:between w:val="nil"/>
        </w:pBdr>
        <w:spacing w:before="475"/>
        <w:ind w:left="431" w:right="2793"/>
        <w:rPr>
          <w:rFonts w:ascii="Times New Roman" w:eastAsia="Times New Roman" w:hAnsi="Times New Roman" w:cs="Times New Roman"/>
          <w:color w:val="000000"/>
        </w:rPr>
      </w:pPr>
      <w:r>
        <w:rPr>
          <w:rFonts w:ascii="Times New Roman" w:eastAsia="Times New Roman" w:hAnsi="Times New Roman" w:cs="Times New Roman"/>
          <w:color w:val="ED7D31"/>
        </w:rPr>
        <w:t xml:space="preserve">Accent </w:t>
      </w:r>
      <w:r>
        <w:rPr>
          <w:rFonts w:ascii="Times New Roman" w:eastAsia="Times New Roman" w:hAnsi="Times New Roman" w:cs="Times New Roman"/>
          <w:color w:val="000000"/>
        </w:rPr>
        <w:t xml:space="preserve">is not as broad as dialect as it relates only to pronunciation. </w:t>
      </w:r>
    </w:p>
    <w:p w:rsidR="00796B9D" w:rsidRDefault="00B3068C">
      <w:pPr>
        <w:widowControl w:val="0"/>
        <w:pBdr>
          <w:top w:val="nil"/>
          <w:left w:val="nil"/>
          <w:bottom w:val="nil"/>
          <w:right w:val="nil"/>
          <w:between w:val="nil"/>
        </w:pBdr>
        <w:spacing w:before="475"/>
        <w:ind w:left="431" w:right="2155"/>
        <w:rPr>
          <w:rFonts w:ascii="Times New Roman" w:eastAsia="Times New Roman" w:hAnsi="Times New Roman" w:cs="Times New Roman"/>
          <w:color w:val="000000"/>
        </w:rPr>
      </w:pPr>
      <w:r>
        <w:rPr>
          <w:rFonts w:ascii="Times New Roman" w:eastAsia="Times New Roman" w:hAnsi="Times New Roman" w:cs="Times New Roman"/>
          <w:color w:val="ED7D31"/>
        </w:rPr>
        <w:t xml:space="preserve">Representation </w:t>
      </w:r>
      <w:proofErr w:type="gramStart"/>
      <w:r>
        <w:rPr>
          <w:rFonts w:ascii="Times New Roman" w:eastAsia="Times New Roman" w:hAnsi="Times New Roman" w:cs="Times New Roman"/>
          <w:color w:val="000000"/>
        </w:rPr>
        <w:t>How</w:t>
      </w:r>
      <w:proofErr w:type="gramEnd"/>
      <w:r>
        <w:rPr>
          <w:rFonts w:ascii="Times New Roman" w:eastAsia="Times New Roman" w:hAnsi="Times New Roman" w:cs="Times New Roman"/>
          <w:color w:val="000000"/>
        </w:rPr>
        <w:t xml:space="preserve"> language represents reality, such as thought, social values and so on. </w:t>
      </w:r>
    </w:p>
    <w:p w:rsidR="00796B9D" w:rsidRDefault="00B3068C">
      <w:pPr>
        <w:widowControl w:val="0"/>
        <w:pBdr>
          <w:top w:val="nil"/>
          <w:left w:val="nil"/>
          <w:bottom w:val="nil"/>
          <w:right w:val="nil"/>
          <w:between w:val="nil"/>
        </w:pBdr>
        <w:spacing w:before="609"/>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28 </w:t>
      </w:r>
    </w:p>
    <w:p w:rsidR="00796B9D" w:rsidRDefault="00B3068C">
      <w:pPr>
        <w:widowControl w:val="0"/>
        <w:pBdr>
          <w:top w:val="nil"/>
          <w:left w:val="nil"/>
          <w:bottom w:val="nil"/>
          <w:right w:val="nil"/>
          <w:between w:val="nil"/>
        </w:pBdr>
        <w:ind w:left="772" w:right="7118"/>
        <w:rPr>
          <w:rFonts w:ascii="Times New Roman" w:eastAsia="Times New Roman" w:hAnsi="Times New Roman" w:cs="Times New Roman"/>
          <w:color w:val="ED7D31"/>
          <w:sz w:val="33"/>
          <w:szCs w:val="33"/>
        </w:rPr>
      </w:pPr>
      <w:r>
        <w:rPr>
          <w:rFonts w:ascii="Times New Roman" w:eastAsia="Times New Roman" w:hAnsi="Times New Roman" w:cs="Times New Roman"/>
          <w:color w:val="ED7D31"/>
          <w:sz w:val="33"/>
          <w:szCs w:val="33"/>
        </w:rPr>
        <w:t xml:space="preserve">2. Projects </w:t>
      </w:r>
    </w:p>
    <w:p w:rsidR="00796B9D" w:rsidRDefault="00B3068C">
      <w:pPr>
        <w:widowControl w:val="0"/>
        <w:pBdr>
          <w:top w:val="nil"/>
          <w:left w:val="nil"/>
          <w:bottom w:val="nil"/>
          <w:right w:val="nil"/>
          <w:between w:val="nil"/>
        </w:pBdr>
        <w:spacing w:before="264"/>
        <w:ind w:left="431" w:right="523"/>
        <w:rPr>
          <w:rFonts w:ascii="Times New Roman" w:eastAsia="Times New Roman" w:hAnsi="Times New Roman" w:cs="Times New Roman"/>
          <w:color w:val="000000"/>
        </w:rPr>
      </w:pPr>
      <w:r>
        <w:rPr>
          <w:rFonts w:ascii="Times New Roman" w:eastAsia="Times New Roman" w:hAnsi="Times New Roman" w:cs="Times New Roman"/>
          <w:color w:val="000000"/>
        </w:rPr>
        <w:t xml:space="preserve">For each of the projects, you will need to follow the links/read the articles referred to – all of which will be available on Google Classrooms – and complete the tasks. I would advise starting on number 1 first as, once you have done the initial reading, </w:t>
      </w:r>
      <w:proofErr w:type="gramStart"/>
      <w:r>
        <w:rPr>
          <w:rFonts w:ascii="Times New Roman" w:eastAsia="Times New Roman" w:hAnsi="Times New Roman" w:cs="Times New Roman"/>
          <w:color w:val="000000"/>
        </w:rPr>
        <w:t>it is a task that you can continue in the background while you complete the others</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220"/>
        <w:ind w:left="431" w:right="68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While each project </w:t>
      </w:r>
      <w:proofErr w:type="gramStart"/>
      <w:r>
        <w:rPr>
          <w:rFonts w:ascii="Times New Roman" w:eastAsia="Times New Roman" w:hAnsi="Times New Roman" w:cs="Times New Roman"/>
          <w:color w:val="000000"/>
        </w:rPr>
        <w:t>has</w:t>
      </w:r>
      <w:proofErr w:type="gramEnd"/>
      <w:r>
        <w:rPr>
          <w:rFonts w:ascii="Times New Roman" w:eastAsia="Times New Roman" w:hAnsi="Times New Roman" w:cs="Times New Roman"/>
          <w:color w:val="000000"/>
        </w:rPr>
        <w:t xml:space="preserve"> its own reading list/links to useful sites ... don’t just stop there. Do your own research... find out as much as you can... see how much you can le</w:t>
      </w:r>
      <w:r>
        <w:rPr>
          <w:rFonts w:ascii="Times New Roman" w:eastAsia="Times New Roman" w:hAnsi="Times New Roman" w:cs="Times New Roman"/>
          <w:color w:val="000000"/>
        </w:rPr>
        <w:t xml:space="preserve">arn about this fascinating subject! </w:t>
      </w:r>
    </w:p>
    <w:p w:rsidR="00796B9D" w:rsidRDefault="00B3068C">
      <w:pPr>
        <w:widowControl w:val="0"/>
        <w:pBdr>
          <w:top w:val="nil"/>
          <w:left w:val="nil"/>
          <w:bottom w:val="nil"/>
          <w:right w:val="nil"/>
          <w:between w:val="nil"/>
        </w:pBdr>
        <w:spacing w:before="811"/>
        <w:ind w:left="431" w:right="2649"/>
        <w:rPr>
          <w:rFonts w:ascii="Times New Roman" w:eastAsia="Times New Roman" w:hAnsi="Times New Roman" w:cs="Times New Roman"/>
          <w:color w:val="000000"/>
          <w:sz w:val="33"/>
          <w:szCs w:val="33"/>
        </w:rPr>
      </w:pPr>
      <w:r>
        <w:rPr>
          <w:rFonts w:ascii="Times New Roman" w:eastAsia="Times New Roman" w:hAnsi="Times New Roman" w:cs="Times New Roman"/>
          <w:color w:val="000000"/>
          <w:sz w:val="33"/>
          <w:szCs w:val="33"/>
        </w:rPr>
        <w:t xml:space="preserve">Project 1: What does it mean to be a linguist? </w:t>
      </w:r>
    </w:p>
    <w:p w:rsidR="00796B9D" w:rsidRDefault="00B3068C">
      <w:pPr>
        <w:widowControl w:val="0"/>
        <w:pBdr>
          <w:top w:val="nil"/>
          <w:left w:val="nil"/>
          <w:bottom w:val="nil"/>
          <w:right w:val="nil"/>
          <w:between w:val="nil"/>
        </w:pBdr>
        <w:spacing w:before="264"/>
        <w:ind w:left="431" w:right="835"/>
        <w:rPr>
          <w:rFonts w:ascii="Times New Roman" w:eastAsia="Times New Roman" w:hAnsi="Times New Roman" w:cs="Times New Roman"/>
          <w:color w:val="000000"/>
        </w:rPr>
      </w:pPr>
      <w:r>
        <w:rPr>
          <w:rFonts w:ascii="Times New Roman" w:eastAsia="Times New Roman" w:hAnsi="Times New Roman" w:cs="Times New Roman"/>
          <w:color w:val="000000"/>
        </w:rPr>
        <w:t xml:space="preserve">Read the following English and Media Centre articles: See separate resource materials in Google Classrooms. </w:t>
      </w:r>
    </w:p>
    <w:p w:rsidR="00796B9D" w:rsidRDefault="00B3068C">
      <w:pPr>
        <w:widowControl w:val="0"/>
        <w:pBdr>
          <w:top w:val="nil"/>
          <w:left w:val="nil"/>
          <w:bottom w:val="nil"/>
          <w:right w:val="nil"/>
          <w:between w:val="nil"/>
        </w:pBdr>
        <w:spacing w:before="230"/>
        <w:ind w:left="772" w:right="983"/>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“Everyday Linguistics: Noticing, Collecting and Analysing Language” by Dr Fiona English </w:t>
      </w:r>
    </w:p>
    <w:p w:rsidR="00796B9D" w:rsidRDefault="00B3068C">
      <w:pPr>
        <w:widowControl w:val="0"/>
        <w:pBdr>
          <w:top w:val="nil"/>
          <w:left w:val="nil"/>
          <w:bottom w:val="nil"/>
          <w:right w:val="nil"/>
          <w:between w:val="nil"/>
        </w:pBdr>
        <w:spacing w:before="86"/>
        <w:ind w:left="772" w:right="4166"/>
        <w:rPr>
          <w:rFonts w:ascii="Times New Roman" w:eastAsia="Times New Roman" w:hAnsi="Times New Roman" w:cs="Times New Roman"/>
          <w:color w:val="000000"/>
        </w:rPr>
      </w:pPr>
      <w:r>
        <w:rPr>
          <w:rFonts w:ascii="Times New Roman" w:eastAsia="Times New Roman" w:hAnsi="Times New Roman" w:cs="Times New Roman"/>
          <w:color w:val="000000"/>
        </w:rPr>
        <w:t xml:space="preserve">• “A day in my language life.” by Anna </w:t>
      </w:r>
      <w:proofErr w:type="spellStart"/>
      <w:r>
        <w:rPr>
          <w:rFonts w:ascii="Times New Roman" w:eastAsia="Times New Roman" w:hAnsi="Times New Roman" w:cs="Times New Roman"/>
          <w:color w:val="000000"/>
        </w:rPr>
        <w:t>Sarchet</w:t>
      </w:r>
      <w:proofErr w:type="spell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81"/>
        <w:ind w:left="772" w:right="489"/>
        <w:rPr>
          <w:rFonts w:ascii="Times New Roman" w:eastAsia="Times New Roman" w:hAnsi="Times New Roman" w:cs="Times New Roman"/>
          <w:color w:val="000000"/>
        </w:rPr>
      </w:pPr>
      <w:r>
        <w:rPr>
          <w:rFonts w:ascii="Times New Roman" w:eastAsia="Times New Roman" w:hAnsi="Times New Roman" w:cs="Times New Roman"/>
          <w:color w:val="000000"/>
        </w:rPr>
        <w:t xml:space="preserve">• “Hey, I’m Talking to </w:t>
      </w:r>
      <w:proofErr w:type="gramStart"/>
      <w:r>
        <w:rPr>
          <w:rFonts w:ascii="Times New Roman" w:eastAsia="Times New Roman" w:hAnsi="Times New Roman" w:cs="Times New Roman"/>
          <w:color w:val="000000"/>
        </w:rPr>
        <w:t>You</w:t>
      </w:r>
      <w:proofErr w:type="gramEnd"/>
      <w:r>
        <w:rPr>
          <w:rFonts w:ascii="Times New Roman" w:eastAsia="Times New Roman" w:hAnsi="Times New Roman" w:cs="Times New Roman"/>
          <w:color w:val="000000"/>
        </w:rPr>
        <w:t xml:space="preserve">” by Ryan Davidson (where he demonstrates how newspapers and magazines use language to engage and interact with their audience) </w:t>
      </w:r>
    </w:p>
    <w:p w:rsidR="00796B9D" w:rsidRDefault="00B3068C">
      <w:pPr>
        <w:widowControl w:val="0"/>
        <w:pBdr>
          <w:top w:val="nil"/>
          <w:left w:val="nil"/>
          <w:bottom w:val="nil"/>
          <w:right w:val="nil"/>
          <w:between w:val="nil"/>
        </w:pBdr>
        <w:spacing w:before="86"/>
        <w:ind w:left="772" w:right="3057"/>
        <w:rPr>
          <w:rFonts w:ascii="Times New Roman" w:eastAsia="Times New Roman" w:hAnsi="Times New Roman" w:cs="Times New Roman"/>
          <w:color w:val="000000"/>
        </w:rPr>
      </w:pPr>
      <w:r>
        <w:rPr>
          <w:rFonts w:ascii="Times New Roman" w:eastAsia="Times New Roman" w:hAnsi="Times New Roman" w:cs="Times New Roman"/>
          <w:color w:val="000000"/>
        </w:rPr>
        <w:t xml:space="preserve">• “Language Patterns in Sports Headlines” by Ben Farndon </w:t>
      </w:r>
    </w:p>
    <w:p w:rsidR="00796B9D" w:rsidRDefault="00B3068C">
      <w:pPr>
        <w:widowControl w:val="0"/>
        <w:pBdr>
          <w:top w:val="nil"/>
          <w:left w:val="nil"/>
          <w:bottom w:val="nil"/>
          <w:right w:val="nil"/>
          <w:between w:val="nil"/>
        </w:pBdr>
        <w:spacing w:before="81"/>
        <w:ind w:left="772" w:right="4411"/>
        <w:rPr>
          <w:rFonts w:ascii="Times New Roman" w:eastAsia="Times New Roman" w:hAnsi="Times New Roman" w:cs="Times New Roman"/>
          <w:color w:val="000000"/>
        </w:rPr>
      </w:pPr>
      <w:r>
        <w:rPr>
          <w:rFonts w:ascii="Times New Roman" w:eastAsia="Times New Roman" w:hAnsi="Times New Roman" w:cs="Times New Roman"/>
          <w:color w:val="000000"/>
        </w:rPr>
        <w:t xml:space="preserve">• “Hello...can you help me?” by Dan Clayton </w:t>
      </w:r>
    </w:p>
    <w:p w:rsidR="00796B9D" w:rsidRDefault="00B3068C">
      <w:pPr>
        <w:widowControl w:val="0"/>
        <w:pBdr>
          <w:top w:val="nil"/>
          <w:left w:val="nil"/>
          <w:bottom w:val="nil"/>
          <w:right w:val="nil"/>
          <w:between w:val="nil"/>
        </w:pBdr>
        <w:spacing w:before="220"/>
        <w:ind w:left="431" w:right="475"/>
        <w:rPr>
          <w:rFonts w:ascii="Times New Roman" w:eastAsia="Times New Roman" w:hAnsi="Times New Roman" w:cs="Times New Roman"/>
          <w:color w:val="000000"/>
        </w:rPr>
      </w:pPr>
      <w:r>
        <w:rPr>
          <w:rFonts w:ascii="Times New Roman" w:eastAsia="Times New Roman" w:hAnsi="Times New Roman" w:cs="Times New Roman"/>
          <w:color w:val="000000"/>
        </w:rPr>
        <w:t>These articles outline what it means to study language and some of the approaches that you can take when looking at a piece of text. Over the next few weeks, start to collect examples of text that you find inter</w:t>
      </w:r>
      <w:r>
        <w:rPr>
          <w:rFonts w:ascii="Times New Roman" w:eastAsia="Times New Roman" w:hAnsi="Times New Roman" w:cs="Times New Roman"/>
          <w:color w:val="000000"/>
        </w:rPr>
        <w:t>esting – they can be written, spoken, online, signs, posters, things you heard on the television/internet/something a friend said ... anything at all! Keep them in a scrapbook with notes on each text about where you found them and why you found them intere</w:t>
      </w:r>
      <w:r>
        <w:rPr>
          <w:rFonts w:ascii="Times New Roman" w:eastAsia="Times New Roman" w:hAnsi="Times New Roman" w:cs="Times New Roman"/>
          <w:color w:val="000000"/>
        </w:rPr>
        <w:t>sting/amusing/</w:t>
      </w:r>
      <w:proofErr w:type="gramStart"/>
      <w:r>
        <w:rPr>
          <w:rFonts w:ascii="Times New Roman" w:eastAsia="Times New Roman" w:hAnsi="Times New Roman" w:cs="Times New Roman"/>
          <w:color w:val="000000"/>
        </w:rPr>
        <w:t>clever ...</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220"/>
        <w:ind w:left="431" w:right="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Test yourself – see if you can start applying some of the terminology used in the Section 1 </w:t>
      </w:r>
    </w:p>
    <w:p w:rsidR="00796B9D" w:rsidRDefault="00B3068C">
      <w:pPr>
        <w:widowControl w:val="0"/>
        <w:pBdr>
          <w:top w:val="nil"/>
          <w:left w:val="nil"/>
          <w:bottom w:val="nil"/>
          <w:right w:val="nil"/>
          <w:between w:val="nil"/>
        </w:pBdr>
        <w:spacing w:before="3936"/>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29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sz w:val="33"/>
          <w:szCs w:val="33"/>
        </w:rPr>
      </w:pPr>
      <w:r>
        <w:rPr>
          <w:rFonts w:ascii="Times New Roman" w:eastAsia="Times New Roman" w:hAnsi="Times New Roman" w:cs="Times New Roman"/>
          <w:color w:val="000000"/>
          <w:sz w:val="33"/>
          <w:szCs w:val="33"/>
        </w:rPr>
        <w:t xml:space="preserve">Project 2: Lexical and Semantic Change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Read the following articles: See separate resource materials in Google Classrooms.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“Take Five: Words in the World” by Margaret Coupe “Brave New </w:t>
      </w:r>
      <w:proofErr w:type="spellStart"/>
      <w:proofErr w:type="gramStart"/>
      <w:r>
        <w:rPr>
          <w:rFonts w:ascii="Times New Roman" w:eastAsia="Times New Roman" w:hAnsi="Times New Roman" w:cs="Times New Roman"/>
          <w:color w:val="000000"/>
        </w:rPr>
        <w:t>Wor</w:t>
      </w:r>
      <w:proofErr w:type="spellEnd"/>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l)d – How and Why the Lexicon is Changing” by Kerry Maxwell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Arial Unicode MS" w:eastAsia="Arial Unicode MS" w:hAnsi="Arial Unicode MS" w:cs="Arial Unicode MS"/>
          <w:color w:val="000000"/>
        </w:rPr>
        <w:lastRenderedPageBreak/>
        <w:t>➢</w:t>
      </w:r>
      <w:r>
        <w:rPr>
          <w:rFonts w:ascii="Arial Unicode MS" w:eastAsia="Arial Unicode MS" w:hAnsi="Arial Unicode MS" w:cs="Arial Unicode MS"/>
          <w:color w:val="000000"/>
        </w:rPr>
        <w:t xml:space="preserve"> Look at the following online articles and websites: </w:t>
      </w:r>
    </w:p>
    <w:p w:rsidR="00796B9D" w:rsidRDefault="00B3068C">
      <w:pPr>
        <w:widowControl w:val="0"/>
        <w:pBdr>
          <w:top w:val="nil"/>
          <w:left w:val="nil"/>
          <w:bottom w:val="nil"/>
          <w:right w:val="nil"/>
          <w:between w:val="nil"/>
        </w:pBdr>
        <w:rPr>
          <w:rFonts w:ascii="Times New Roman" w:eastAsia="Times New Roman" w:hAnsi="Times New Roman" w:cs="Times New Roman"/>
          <w:color w:val="0563C1"/>
        </w:rPr>
      </w:pPr>
      <w:r>
        <w:rPr>
          <w:rFonts w:ascii="Times New Roman" w:eastAsia="Times New Roman" w:hAnsi="Times New Roman" w:cs="Times New Roman"/>
          <w:color w:val="0563C1"/>
        </w:rPr>
        <w:t>https://www.bl.uk/british-accents-and-dialects/articles/lexical-change-in-t</w:t>
      </w:r>
      <w:r>
        <w:rPr>
          <w:rFonts w:ascii="Times New Roman" w:eastAsia="Times New Roman" w:hAnsi="Times New Roman" w:cs="Times New Roman"/>
          <w:color w:val="0563C1"/>
        </w:rPr>
        <w:t xml:space="preserve">he- </w:t>
      </w:r>
      <w:proofErr w:type="spellStart"/>
      <w:r>
        <w:rPr>
          <w:rFonts w:ascii="Times New Roman" w:eastAsia="Times New Roman" w:hAnsi="Times New Roman" w:cs="Times New Roman"/>
          <w:color w:val="0563C1"/>
        </w:rPr>
        <w:t>english</w:t>
      </w:r>
      <w:proofErr w:type="spellEnd"/>
      <w:r>
        <w:rPr>
          <w:rFonts w:ascii="Times New Roman" w:eastAsia="Times New Roman" w:hAnsi="Times New Roman" w:cs="Times New Roman"/>
          <w:color w:val="0563C1"/>
        </w:rPr>
        <w:t xml:space="preserve">-language https://englishlangsfx.blogspot.com/2013/11/selfie.html https://revisionworld.com/a2-level-level-revision/english-language/language- change-0/language-change-0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See table at end of booklet on Lexical Change Processes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Answer the following questions in as much detail as you can: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What is the difference between lexical and semantic change? What are some of the semantic changes that words can undergo? What are some of the ways that new words come into the language?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Cr</w:t>
      </w:r>
      <w:r>
        <w:rPr>
          <w:rFonts w:ascii="Arial Unicode MS" w:eastAsia="Arial Unicode MS" w:hAnsi="Arial Unicode MS" w:cs="Arial Unicode MS"/>
          <w:color w:val="000000"/>
        </w:rPr>
        <w:t xml:space="preserve">eate a table for each semantic and lexical change where you record as many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examples</w:t>
      </w:r>
      <w:proofErr w:type="gramEnd"/>
      <w:r>
        <w:rPr>
          <w:rFonts w:ascii="Times New Roman" w:eastAsia="Times New Roman" w:hAnsi="Times New Roman" w:cs="Times New Roman"/>
          <w:color w:val="000000"/>
        </w:rPr>
        <w:t xml:space="preserve"> of each as you can find. Use the examples from the articles to get you started, and then look about – use the internet, talk to your family and friends – keep a record of </w:t>
      </w:r>
      <w:r>
        <w:rPr>
          <w:rFonts w:ascii="Times New Roman" w:eastAsia="Times New Roman" w:hAnsi="Times New Roman" w:cs="Times New Roman"/>
          <w:color w:val="000000"/>
        </w:rPr>
        <w:t xml:space="preserve">new words and words that have changed meaning over time. It may be that you use words differently to your parents/grandparents. Record everything that you discover in your tables – see below for examples: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Semantic change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sz w:val="18"/>
          <w:szCs w:val="18"/>
        </w:rPr>
        <w:t xml:space="preserve">Word Old meaning </w:t>
      </w:r>
      <w:proofErr w:type="gramStart"/>
      <w:r>
        <w:rPr>
          <w:rFonts w:ascii="Times New Roman" w:eastAsia="Times New Roman" w:hAnsi="Times New Roman" w:cs="Times New Roman"/>
          <w:color w:val="000000"/>
          <w:sz w:val="18"/>
          <w:szCs w:val="18"/>
        </w:rPr>
        <w:t>New meaning</w:t>
      </w:r>
      <w:proofErr w:type="gramEnd"/>
      <w:r>
        <w:rPr>
          <w:rFonts w:ascii="Times New Roman" w:eastAsia="Times New Roman" w:hAnsi="Times New Roman" w:cs="Times New Roman"/>
          <w:color w:val="000000"/>
          <w:sz w:val="18"/>
          <w:szCs w:val="18"/>
        </w:rPr>
        <w:t xml:space="preserve"> Proc</w:t>
      </w:r>
      <w:r>
        <w:rPr>
          <w:rFonts w:ascii="Times New Roman" w:eastAsia="Times New Roman" w:hAnsi="Times New Roman" w:cs="Times New Roman"/>
          <w:color w:val="000000"/>
          <w:sz w:val="18"/>
          <w:szCs w:val="18"/>
        </w:rPr>
        <w:t xml:space="preserve">ess of change sick To be unwell/to throw up To be good/cool amelioration </w:t>
      </w:r>
      <w:r>
        <w:rPr>
          <w:rFonts w:ascii="Times New Roman" w:eastAsia="Times New Roman" w:hAnsi="Times New Roman" w:cs="Times New Roman"/>
          <w:color w:val="000000"/>
        </w:rPr>
        <w:t xml:space="preserve">Lexical change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Word Meaning Process First used/reason Selfie A photograph that one has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sz w:val="18"/>
          <w:szCs w:val="18"/>
        </w:rPr>
      </w:pPr>
      <w:proofErr w:type="gramStart"/>
      <w:r>
        <w:rPr>
          <w:rFonts w:ascii="Times New Roman" w:eastAsia="Times New Roman" w:hAnsi="Times New Roman" w:cs="Times New Roman"/>
          <w:color w:val="000000"/>
          <w:sz w:val="18"/>
          <w:szCs w:val="18"/>
        </w:rPr>
        <w:t>taken</w:t>
      </w:r>
      <w:proofErr w:type="gramEnd"/>
      <w:r>
        <w:rPr>
          <w:rFonts w:ascii="Times New Roman" w:eastAsia="Times New Roman" w:hAnsi="Times New Roman" w:cs="Times New Roman"/>
          <w:color w:val="000000"/>
          <w:sz w:val="18"/>
          <w:szCs w:val="18"/>
        </w:rPr>
        <w:t xml:space="preserve"> of oneself, typically one taken with a smartphone or webcam and shared via social media.</w:t>
      </w:r>
      <w:r>
        <w:rPr>
          <w:rFonts w:ascii="Times New Roman" w:eastAsia="Times New Roman" w:hAnsi="Times New Roman" w:cs="Times New Roman"/>
          <w:color w:val="000000"/>
          <w:sz w:val="18"/>
          <w:szCs w:val="18"/>
        </w:rPr>
        <w:t xml:space="preserve">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Affixation – word self + suffix ~</w:t>
      </w:r>
      <w:proofErr w:type="spellStart"/>
      <w:r>
        <w:rPr>
          <w:rFonts w:ascii="Times New Roman" w:eastAsia="Times New Roman" w:hAnsi="Times New Roman" w:cs="Times New Roman"/>
          <w:color w:val="000000"/>
          <w:sz w:val="18"/>
          <w:szCs w:val="18"/>
        </w:rPr>
        <w:t>ie</w:t>
      </w:r>
      <w:proofErr w:type="spellEnd"/>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Early</w:t>
      </w:r>
      <w:proofErr w:type="gramEnd"/>
      <w:r>
        <w:rPr>
          <w:rFonts w:ascii="Times New Roman" w:eastAsia="Times New Roman" w:hAnsi="Times New Roman" w:cs="Times New Roman"/>
          <w:color w:val="000000"/>
          <w:sz w:val="18"/>
          <w:szCs w:val="18"/>
        </w:rPr>
        <w:t xml:space="preserve"> 21</w:t>
      </w:r>
      <w:r>
        <w:rPr>
          <w:rFonts w:ascii="Times New Roman" w:eastAsia="Times New Roman" w:hAnsi="Times New Roman" w:cs="Times New Roman"/>
          <w:color w:val="000000"/>
          <w:sz w:val="20"/>
          <w:szCs w:val="20"/>
          <w:vertAlign w:val="superscript"/>
        </w:rPr>
        <w:t xml:space="preserve">st </w:t>
      </w:r>
      <w:r>
        <w:rPr>
          <w:rFonts w:ascii="Times New Roman" w:eastAsia="Times New Roman" w:hAnsi="Times New Roman" w:cs="Times New Roman"/>
          <w:color w:val="000000"/>
          <w:sz w:val="18"/>
          <w:szCs w:val="18"/>
        </w:rPr>
        <w:t xml:space="preserve">century –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sz w:val="18"/>
          <w:szCs w:val="18"/>
        </w:rPr>
      </w:pPr>
      <w:proofErr w:type="gramStart"/>
      <w:r>
        <w:rPr>
          <w:rFonts w:ascii="Times New Roman" w:eastAsia="Times New Roman" w:hAnsi="Times New Roman" w:cs="Times New Roman"/>
          <w:color w:val="000000"/>
          <w:sz w:val="18"/>
          <w:szCs w:val="18"/>
        </w:rPr>
        <w:t>introduction</w:t>
      </w:r>
      <w:proofErr w:type="gramEnd"/>
      <w:r>
        <w:rPr>
          <w:rFonts w:ascii="Times New Roman" w:eastAsia="Times New Roman" w:hAnsi="Times New Roman" w:cs="Times New Roman"/>
          <w:color w:val="000000"/>
          <w:sz w:val="18"/>
          <w:szCs w:val="18"/>
        </w:rPr>
        <w:t xml:space="preserve"> of smart phones and social media sites where people could post pictures of themselves – no name existed because this wasn’t something that people used to do/the technology did not exist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As you complete these tables, start to think about why new words come into the language and why words might change meaning. Can you spot any patterns or common influences? </w:t>
      </w:r>
    </w:p>
    <w:p w:rsidR="00796B9D" w:rsidRDefault="00B3068C">
      <w:pPr>
        <w:widowControl w:val="0"/>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30 </w:t>
      </w:r>
    </w:p>
    <w:p w:rsidR="00796B9D" w:rsidRDefault="00B3068C">
      <w:pPr>
        <w:widowControl w:val="0"/>
        <w:pBdr>
          <w:top w:val="nil"/>
          <w:left w:val="nil"/>
          <w:bottom w:val="nil"/>
          <w:right w:val="nil"/>
          <w:between w:val="nil"/>
        </w:pBdr>
        <w:ind w:left="431" w:right="4449"/>
        <w:rPr>
          <w:rFonts w:ascii="Times New Roman" w:eastAsia="Times New Roman" w:hAnsi="Times New Roman" w:cs="Times New Roman"/>
          <w:color w:val="000000"/>
          <w:sz w:val="33"/>
          <w:szCs w:val="33"/>
        </w:rPr>
      </w:pPr>
      <w:r>
        <w:rPr>
          <w:rFonts w:ascii="Times New Roman" w:eastAsia="Times New Roman" w:hAnsi="Times New Roman" w:cs="Times New Roman"/>
          <w:color w:val="000000"/>
          <w:sz w:val="33"/>
          <w:szCs w:val="33"/>
        </w:rPr>
        <w:t xml:space="preserve">Project 3: Attitudes to Language </w:t>
      </w:r>
    </w:p>
    <w:p w:rsidR="00796B9D" w:rsidRDefault="00B3068C">
      <w:pPr>
        <w:widowControl w:val="0"/>
        <w:pBdr>
          <w:top w:val="nil"/>
          <w:left w:val="nil"/>
          <w:bottom w:val="nil"/>
          <w:right w:val="nil"/>
          <w:between w:val="nil"/>
        </w:pBdr>
        <w:spacing w:before="259"/>
        <w:ind w:left="772" w:right="647"/>
        <w:rPr>
          <w:rFonts w:ascii="Times New Roman" w:eastAsia="Times New Roman" w:hAnsi="Times New Roman" w:cs="Times New Roman"/>
          <w:color w:val="000000"/>
          <w:sz w:val="33"/>
          <w:szCs w:val="33"/>
        </w:rPr>
      </w:pPr>
      <w:r>
        <w:rPr>
          <w:rFonts w:ascii="Times New Roman" w:eastAsia="Times New Roman" w:hAnsi="Times New Roman" w:cs="Times New Roman"/>
          <w:color w:val="000000"/>
          <w:sz w:val="33"/>
          <w:szCs w:val="33"/>
        </w:rPr>
        <w:t xml:space="preserve">1) Look at the following image, </w:t>
      </w:r>
      <w:proofErr w:type="gramStart"/>
      <w:r>
        <w:rPr>
          <w:rFonts w:ascii="Times New Roman" w:eastAsia="Times New Roman" w:hAnsi="Times New Roman" w:cs="Times New Roman"/>
          <w:color w:val="000000"/>
          <w:sz w:val="33"/>
          <w:szCs w:val="33"/>
        </w:rPr>
        <w:t>then</w:t>
      </w:r>
      <w:proofErr w:type="gramEnd"/>
      <w:r>
        <w:rPr>
          <w:rFonts w:ascii="Times New Roman" w:eastAsia="Times New Roman" w:hAnsi="Times New Roman" w:cs="Times New Roman"/>
          <w:color w:val="000000"/>
          <w:sz w:val="33"/>
          <w:szCs w:val="33"/>
        </w:rPr>
        <w:t xml:space="preserve"> make some notes in </w:t>
      </w:r>
    </w:p>
    <w:p w:rsidR="00796B9D" w:rsidRDefault="00B3068C">
      <w:pPr>
        <w:widowControl w:val="0"/>
        <w:pBdr>
          <w:top w:val="nil"/>
          <w:left w:val="nil"/>
          <w:bottom w:val="nil"/>
          <w:right w:val="nil"/>
          <w:between w:val="nil"/>
        </w:pBdr>
        <w:spacing w:before="110"/>
        <w:ind w:left="1108" w:right="3580"/>
        <w:rPr>
          <w:rFonts w:ascii="Times New Roman" w:eastAsia="Times New Roman" w:hAnsi="Times New Roman" w:cs="Times New Roman"/>
          <w:color w:val="000000"/>
          <w:sz w:val="33"/>
          <w:szCs w:val="33"/>
        </w:rPr>
      </w:pPr>
      <w:proofErr w:type="gramStart"/>
      <w:r>
        <w:rPr>
          <w:rFonts w:ascii="Times New Roman" w:eastAsia="Times New Roman" w:hAnsi="Times New Roman" w:cs="Times New Roman"/>
          <w:color w:val="000000"/>
          <w:sz w:val="33"/>
          <w:szCs w:val="33"/>
        </w:rPr>
        <w:t>response</w:t>
      </w:r>
      <w:proofErr w:type="gramEnd"/>
      <w:r>
        <w:rPr>
          <w:rFonts w:ascii="Times New Roman" w:eastAsia="Times New Roman" w:hAnsi="Times New Roman" w:cs="Times New Roman"/>
          <w:color w:val="000000"/>
          <w:sz w:val="33"/>
          <w:szCs w:val="33"/>
        </w:rPr>
        <w:t xml:space="preserve"> to the questions below. </w:t>
      </w:r>
    </w:p>
    <w:p w:rsidR="00796B9D" w:rsidRDefault="00B3068C">
      <w:pPr>
        <w:widowControl w:val="0"/>
        <w:pBdr>
          <w:top w:val="nil"/>
          <w:left w:val="nil"/>
          <w:bottom w:val="nil"/>
          <w:right w:val="nil"/>
          <w:between w:val="nil"/>
        </w:pBdr>
        <w:spacing w:before="5616"/>
        <w:ind w:left="772" w:right="3729"/>
        <w:rPr>
          <w:rFonts w:ascii="Times New Roman" w:eastAsia="Times New Roman" w:hAnsi="Times New Roman" w:cs="Times New Roman"/>
          <w:color w:val="000000"/>
        </w:rPr>
      </w:pPr>
      <w:r>
        <w:rPr>
          <w:rFonts w:ascii="Times New Roman" w:eastAsia="Times New Roman" w:hAnsi="Times New Roman" w:cs="Times New Roman"/>
          <w:color w:val="000000"/>
          <w:sz w:val="18"/>
          <w:szCs w:val="18"/>
        </w:rPr>
        <w:lastRenderedPageBreak/>
        <w:t xml:space="preserve">• </w:t>
      </w:r>
      <w:r>
        <w:rPr>
          <w:rFonts w:ascii="Times New Roman" w:eastAsia="Times New Roman" w:hAnsi="Times New Roman" w:cs="Times New Roman"/>
          <w:color w:val="000000"/>
        </w:rPr>
        <w:t xml:space="preserve">What do you think and feel about this poster? </w:t>
      </w:r>
    </w:p>
    <w:p w:rsidR="00796B9D" w:rsidRDefault="00B3068C">
      <w:pPr>
        <w:widowControl w:val="0"/>
        <w:pBdr>
          <w:top w:val="nil"/>
          <w:left w:val="nil"/>
          <w:bottom w:val="nil"/>
          <w:right w:val="nil"/>
          <w:between w:val="nil"/>
        </w:pBdr>
        <w:spacing w:before="33"/>
        <w:ind w:left="772" w:right="1161"/>
        <w:rPr>
          <w:rFonts w:ascii="Times New Roman" w:eastAsia="Times New Roman" w:hAnsi="Times New Roman" w:cs="Times New Roman"/>
          <w:color w:val="000000"/>
        </w:rPr>
      </w:pP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rPr>
        <w:t xml:space="preserve">Do you think that anyone has the right to tell you how to use language? </w:t>
      </w:r>
    </w:p>
    <w:p w:rsidR="00796B9D" w:rsidRDefault="00B3068C">
      <w:pPr>
        <w:widowControl w:val="0"/>
        <w:pBdr>
          <w:top w:val="nil"/>
          <w:left w:val="nil"/>
          <w:bottom w:val="nil"/>
          <w:right w:val="nil"/>
          <w:between w:val="nil"/>
        </w:pBdr>
        <w:spacing w:before="38"/>
        <w:ind w:left="772" w:right="1411"/>
        <w:rPr>
          <w:rFonts w:ascii="Times New Roman" w:eastAsia="Times New Roman" w:hAnsi="Times New Roman" w:cs="Times New Roman"/>
          <w:color w:val="000000"/>
        </w:rPr>
      </w:pPr>
      <w:proofErr w:type="gramStart"/>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rPr>
        <w:t>Was the school right to publish such a sign?</w:t>
      </w:r>
      <w:proofErr w:type="gramEnd"/>
      <w:r>
        <w:rPr>
          <w:rFonts w:ascii="Times New Roman" w:eastAsia="Times New Roman" w:hAnsi="Times New Roman" w:cs="Times New Roman"/>
          <w:color w:val="000000"/>
        </w:rPr>
        <w:t xml:space="preserve"> What might some of the arguments for and against doing this be? </w:t>
      </w:r>
    </w:p>
    <w:p w:rsidR="00796B9D" w:rsidRDefault="00B3068C">
      <w:pPr>
        <w:widowControl w:val="0"/>
        <w:pBdr>
          <w:top w:val="nil"/>
          <w:left w:val="nil"/>
          <w:bottom w:val="nil"/>
          <w:right w:val="nil"/>
          <w:between w:val="nil"/>
        </w:pBdr>
        <w:spacing w:before="33"/>
        <w:ind w:left="772" w:right="2222"/>
        <w:rPr>
          <w:rFonts w:ascii="Times New Roman" w:eastAsia="Times New Roman" w:hAnsi="Times New Roman" w:cs="Times New Roman"/>
          <w:color w:val="000000"/>
        </w:rPr>
      </w:pP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rPr>
        <w:t xml:space="preserve">How does the context affect the way that you use language? </w:t>
      </w:r>
    </w:p>
    <w:p w:rsidR="00796B9D" w:rsidRDefault="00B3068C">
      <w:pPr>
        <w:widowControl w:val="0"/>
        <w:pBdr>
          <w:top w:val="nil"/>
          <w:left w:val="nil"/>
          <w:bottom w:val="nil"/>
          <w:right w:val="nil"/>
          <w:between w:val="nil"/>
        </w:pBdr>
        <w:spacing w:before="33"/>
        <w:ind w:left="772" w:right="936"/>
        <w:rPr>
          <w:rFonts w:ascii="Times New Roman" w:eastAsia="Times New Roman" w:hAnsi="Times New Roman" w:cs="Times New Roman"/>
          <w:color w:val="000000"/>
        </w:rPr>
      </w:pP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rPr>
        <w:t xml:space="preserve">What might have been an alternative approach to talking about/regulating language </w:t>
      </w:r>
      <w:r>
        <w:rPr>
          <w:rFonts w:ascii="Times New Roman" w:eastAsia="Times New Roman" w:hAnsi="Times New Roman" w:cs="Times New Roman"/>
          <w:color w:val="000000"/>
        </w:rPr>
        <w:t xml:space="preserve">use in schools? </w:t>
      </w:r>
    </w:p>
    <w:p w:rsidR="00796B9D" w:rsidRDefault="00B3068C">
      <w:pPr>
        <w:widowControl w:val="0"/>
        <w:pBdr>
          <w:top w:val="nil"/>
          <w:left w:val="nil"/>
          <w:bottom w:val="nil"/>
          <w:right w:val="nil"/>
          <w:between w:val="nil"/>
        </w:pBdr>
        <w:spacing w:before="302"/>
        <w:ind w:left="772" w:right="3028"/>
        <w:rPr>
          <w:rFonts w:ascii="Times New Roman" w:eastAsia="Times New Roman" w:hAnsi="Times New Roman" w:cs="Times New Roman"/>
          <w:color w:val="000000"/>
        </w:rPr>
      </w:pPr>
      <w:r>
        <w:rPr>
          <w:rFonts w:ascii="Times New Roman" w:eastAsia="Times New Roman" w:hAnsi="Times New Roman" w:cs="Times New Roman"/>
          <w:color w:val="000000"/>
        </w:rPr>
        <w:t xml:space="preserve">2) Now read the report on Newsround via the following link </w:t>
      </w:r>
    </w:p>
    <w:p w:rsidR="00796B9D" w:rsidRDefault="00B3068C">
      <w:pPr>
        <w:widowControl w:val="0"/>
        <w:pBdr>
          <w:top w:val="nil"/>
          <w:left w:val="nil"/>
          <w:bottom w:val="nil"/>
          <w:right w:val="nil"/>
          <w:between w:val="nil"/>
        </w:pBdr>
        <w:spacing w:before="220"/>
        <w:ind w:left="1108" w:right="4353"/>
        <w:rPr>
          <w:rFonts w:ascii="Times New Roman" w:eastAsia="Times New Roman" w:hAnsi="Times New Roman" w:cs="Times New Roman"/>
          <w:color w:val="0563C1"/>
          <w:sz w:val="20"/>
          <w:szCs w:val="20"/>
        </w:rPr>
      </w:pPr>
      <w:r>
        <w:rPr>
          <w:rFonts w:ascii="Times New Roman" w:eastAsia="Times New Roman" w:hAnsi="Times New Roman" w:cs="Times New Roman"/>
          <w:color w:val="0563C1"/>
          <w:sz w:val="20"/>
          <w:szCs w:val="20"/>
        </w:rPr>
        <w:t xml:space="preserve">https://www.bbc.co.uk/newsround/24534663 </w:t>
      </w:r>
    </w:p>
    <w:p w:rsidR="00796B9D" w:rsidRDefault="00B3068C">
      <w:pPr>
        <w:widowControl w:val="0"/>
        <w:pBdr>
          <w:top w:val="nil"/>
          <w:left w:val="nil"/>
          <w:bottom w:val="nil"/>
          <w:right w:val="nil"/>
          <w:between w:val="nil"/>
        </w:pBdr>
        <w:spacing w:before="216"/>
        <w:ind w:left="1108" w:right="179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What comment would you add to the ‘your comments’ section on this story? </w:t>
      </w:r>
    </w:p>
    <w:p w:rsidR="00796B9D" w:rsidRDefault="00B3068C">
      <w:pPr>
        <w:widowControl w:val="0"/>
        <w:pBdr>
          <w:top w:val="nil"/>
          <w:left w:val="nil"/>
          <w:bottom w:val="nil"/>
          <w:right w:val="nil"/>
          <w:between w:val="nil"/>
        </w:pBdr>
        <w:spacing w:before="216"/>
        <w:ind w:left="772" w:right="3864"/>
        <w:rPr>
          <w:rFonts w:ascii="Times New Roman" w:eastAsia="Times New Roman" w:hAnsi="Times New Roman" w:cs="Times New Roman"/>
          <w:color w:val="0563C1"/>
          <w:sz w:val="20"/>
          <w:szCs w:val="20"/>
        </w:rPr>
      </w:pPr>
      <w:r>
        <w:rPr>
          <w:rFonts w:ascii="Times New Roman" w:eastAsia="Times New Roman" w:hAnsi="Times New Roman" w:cs="Times New Roman"/>
          <w:color w:val="000000"/>
        </w:rPr>
        <w:t xml:space="preserve">3) </w:t>
      </w:r>
      <w:r>
        <w:rPr>
          <w:rFonts w:ascii="Times New Roman" w:eastAsia="Times New Roman" w:hAnsi="Times New Roman" w:cs="Times New Roman"/>
          <w:color w:val="000000"/>
          <w:sz w:val="20"/>
          <w:szCs w:val="20"/>
        </w:rPr>
        <w:t xml:space="preserve">Read the following article on the BBC site from 2009 </w:t>
      </w:r>
      <w:r>
        <w:rPr>
          <w:rFonts w:ascii="Times New Roman" w:eastAsia="Times New Roman" w:hAnsi="Times New Roman" w:cs="Times New Roman"/>
          <w:color w:val="0563C1"/>
          <w:sz w:val="20"/>
          <w:szCs w:val="20"/>
        </w:rPr>
        <w:t xml:space="preserve">http://news.bbc.co.uk/1/hi/magazine/8388545.stm </w:t>
      </w:r>
    </w:p>
    <w:p w:rsidR="00796B9D" w:rsidRDefault="00B3068C">
      <w:pPr>
        <w:widowControl w:val="0"/>
        <w:pBdr>
          <w:top w:val="nil"/>
          <w:left w:val="nil"/>
          <w:bottom w:val="nil"/>
          <w:right w:val="nil"/>
          <w:between w:val="nil"/>
        </w:pBdr>
        <w:spacing w:before="220"/>
        <w:ind w:left="1108" w:right="4027"/>
        <w:rPr>
          <w:rFonts w:ascii="Times New Roman" w:eastAsia="Times New Roman" w:hAnsi="Times New Roman" w:cs="Times New Roman"/>
          <w:color w:val="000000"/>
        </w:rPr>
      </w:pPr>
      <w:r>
        <w:rPr>
          <w:rFonts w:ascii="Times New Roman" w:eastAsia="Times New Roman" w:hAnsi="Times New Roman" w:cs="Times New Roman"/>
          <w:color w:val="000000"/>
        </w:rPr>
        <w:t xml:space="preserve">What points </w:t>
      </w:r>
      <w:proofErr w:type="gramStart"/>
      <w:r>
        <w:rPr>
          <w:rFonts w:ascii="Times New Roman" w:eastAsia="Times New Roman" w:hAnsi="Times New Roman" w:cs="Times New Roman"/>
          <w:color w:val="000000"/>
        </w:rPr>
        <w:t>are made</w:t>
      </w:r>
      <w:proofErr w:type="gramEnd"/>
      <w:r>
        <w:rPr>
          <w:rFonts w:ascii="Times New Roman" w:eastAsia="Times New Roman" w:hAnsi="Times New Roman" w:cs="Times New Roman"/>
          <w:color w:val="000000"/>
        </w:rPr>
        <w:t xml:space="preserve"> about the use of slang? </w:t>
      </w:r>
    </w:p>
    <w:p w:rsidR="00796B9D" w:rsidRDefault="00B3068C">
      <w:pPr>
        <w:widowControl w:val="0"/>
        <w:pBdr>
          <w:top w:val="nil"/>
          <w:left w:val="nil"/>
          <w:bottom w:val="nil"/>
          <w:right w:val="nil"/>
          <w:between w:val="nil"/>
        </w:pBdr>
        <w:spacing w:before="225"/>
        <w:ind w:left="431" w:right="8592"/>
        <w:rPr>
          <w:rFonts w:ascii="Times New Roman" w:eastAsia="Times New Roman" w:hAnsi="Times New Roman" w:cs="Times New Roman"/>
          <w:color w:val="000000"/>
        </w:rPr>
      </w:pPr>
      <w:r>
        <w:rPr>
          <w:rFonts w:ascii="Times New Roman" w:eastAsia="Times New Roman" w:hAnsi="Times New Roman" w:cs="Times New Roman"/>
          <w:color w:val="000000"/>
        </w:rPr>
        <w:t xml:space="preserve">e.g. </w:t>
      </w:r>
    </w:p>
    <w:p w:rsidR="00796B9D" w:rsidRDefault="00B3068C">
      <w:pPr>
        <w:widowControl w:val="0"/>
        <w:pBdr>
          <w:top w:val="nil"/>
          <w:left w:val="nil"/>
          <w:bottom w:val="nil"/>
          <w:right w:val="nil"/>
          <w:between w:val="nil"/>
        </w:pBdr>
        <w:spacing w:before="220"/>
        <w:ind w:left="431" w:right="532"/>
        <w:rPr>
          <w:rFonts w:ascii="Times New Roman" w:eastAsia="Times New Roman" w:hAnsi="Times New Roman" w:cs="Times New Roman"/>
          <w:color w:val="000000"/>
        </w:rPr>
      </w:pPr>
      <w:r>
        <w:rPr>
          <w:rFonts w:ascii="Times New Roman" w:eastAsia="Times New Roman" w:hAnsi="Times New Roman" w:cs="Times New Roman"/>
          <w:color w:val="000000"/>
        </w:rPr>
        <w:t xml:space="preserve">Benjamin </w:t>
      </w:r>
      <w:proofErr w:type="spellStart"/>
      <w:r>
        <w:rPr>
          <w:rFonts w:ascii="Times New Roman" w:eastAsia="Times New Roman" w:hAnsi="Times New Roman" w:cs="Times New Roman"/>
          <w:color w:val="000000"/>
        </w:rPr>
        <w:t>Zephania</w:t>
      </w:r>
      <w:proofErr w:type="spellEnd"/>
      <w:r>
        <w:rPr>
          <w:rFonts w:ascii="Times New Roman" w:eastAsia="Times New Roman" w:hAnsi="Times New Roman" w:cs="Times New Roman"/>
          <w:color w:val="000000"/>
        </w:rPr>
        <w:t xml:space="preserve"> - poet - we need to learn when it is and it </w:t>
      </w:r>
      <w:proofErr w:type="gramStart"/>
      <w:r>
        <w:rPr>
          <w:rFonts w:ascii="Times New Roman" w:eastAsia="Times New Roman" w:hAnsi="Times New Roman" w:cs="Times New Roman"/>
          <w:color w:val="000000"/>
        </w:rPr>
        <w:t>isn’t</w:t>
      </w:r>
      <w:proofErr w:type="gramEnd"/>
      <w:r>
        <w:rPr>
          <w:rFonts w:ascii="Times New Roman" w:eastAsia="Times New Roman" w:hAnsi="Times New Roman" w:cs="Times New Roman"/>
          <w:color w:val="000000"/>
        </w:rPr>
        <w:t xml:space="preserve"> appropriate to use slang </w:t>
      </w:r>
    </w:p>
    <w:p w:rsidR="00796B9D" w:rsidRDefault="00B3068C">
      <w:pPr>
        <w:widowControl w:val="0"/>
        <w:pBdr>
          <w:top w:val="nil"/>
          <w:left w:val="nil"/>
          <w:bottom w:val="nil"/>
          <w:right w:val="nil"/>
          <w:between w:val="nil"/>
        </w:pBdr>
        <w:spacing w:before="220"/>
        <w:ind w:left="431" w:right="638"/>
        <w:rPr>
          <w:rFonts w:ascii="Times New Roman" w:eastAsia="Times New Roman" w:hAnsi="Times New Roman" w:cs="Times New Roman"/>
          <w:color w:val="000000"/>
        </w:rPr>
      </w:pPr>
      <w:r>
        <w:rPr>
          <w:rFonts w:ascii="Times New Roman" w:eastAsia="Times New Roman" w:hAnsi="Times New Roman" w:cs="Times New Roman"/>
          <w:color w:val="000000"/>
        </w:rPr>
        <w:t xml:space="preserve">Tony Thorne – Language Expert – language is about forming social and emotional bonds as well as communicating with one another </w:t>
      </w:r>
    </w:p>
    <w:p w:rsidR="00796B9D" w:rsidRDefault="00B3068C">
      <w:pPr>
        <w:widowControl w:val="0"/>
        <w:pBdr>
          <w:top w:val="nil"/>
          <w:left w:val="nil"/>
          <w:bottom w:val="nil"/>
          <w:right w:val="nil"/>
          <w:between w:val="nil"/>
        </w:pBdr>
        <w:spacing w:before="350"/>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w:t>
      </w:r>
    </w:p>
    <w:p w:rsidR="00796B9D" w:rsidRDefault="00B3068C">
      <w:pPr>
        <w:widowControl w:val="0"/>
        <w:pBdr>
          <w:top w:val="nil"/>
          <w:left w:val="nil"/>
          <w:bottom w:val="nil"/>
          <w:right w:val="nil"/>
          <w:between w:val="nil"/>
        </w:pBdr>
        <w:ind w:left="772" w:right="2553"/>
        <w:rPr>
          <w:rFonts w:ascii="Times New Roman" w:eastAsia="Times New Roman" w:hAnsi="Times New Roman" w:cs="Times New Roman"/>
          <w:color w:val="000000"/>
        </w:rPr>
      </w:pPr>
      <w:r>
        <w:rPr>
          <w:rFonts w:ascii="Times New Roman" w:eastAsia="Times New Roman" w:hAnsi="Times New Roman" w:cs="Times New Roman"/>
          <w:color w:val="000000"/>
        </w:rPr>
        <w:t xml:space="preserve">4) Read some of the comments made in response to the article. </w:t>
      </w:r>
    </w:p>
    <w:p w:rsidR="00796B9D" w:rsidRDefault="00B3068C">
      <w:pPr>
        <w:widowControl w:val="0"/>
        <w:pBdr>
          <w:top w:val="nil"/>
          <w:left w:val="nil"/>
          <w:bottom w:val="nil"/>
          <w:right w:val="nil"/>
          <w:between w:val="nil"/>
        </w:pBdr>
        <w:spacing w:before="220"/>
        <w:ind w:left="1108" w:right="4742"/>
        <w:rPr>
          <w:rFonts w:ascii="Times New Roman" w:eastAsia="Times New Roman" w:hAnsi="Times New Roman" w:cs="Times New Roman"/>
          <w:color w:val="000000"/>
        </w:rPr>
      </w:pPr>
      <w:r>
        <w:rPr>
          <w:rFonts w:ascii="Times New Roman" w:eastAsia="Times New Roman" w:hAnsi="Times New Roman" w:cs="Times New Roman"/>
          <w:color w:val="000000"/>
        </w:rPr>
        <w:t xml:space="preserve">Which ones do you agree with? Why? </w:t>
      </w:r>
    </w:p>
    <w:p w:rsidR="00796B9D" w:rsidRDefault="00B3068C">
      <w:pPr>
        <w:widowControl w:val="0"/>
        <w:pBdr>
          <w:top w:val="nil"/>
          <w:left w:val="nil"/>
          <w:bottom w:val="nil"/>
          <w:right w:val="nil"/>
          <w:between w:val="nil"/>
        </w:pBdr>
        <w:spacing w:before="225"/>
        <w:ind w:left="1108" w:right="3033"/>
        <w:rPr>
          <w:rFonts w:ascii="Times New Roman" w:eastAsia="Times New Roman" w:hAnsi="Times New Roman" w:cs="Times New Roman"/>
          <w:color w:val="000000"/>
        </w:rPr>
      </w:pPr>
      <w:r>
        <w:rPr>
          <w:rFonts w:ascii="Times New Roman" w:eastAsia="Times New Roman" w:hAnsi="Times New Roman" w:cs="Times New Roman"/>
          <w:color w:val="000000"/>
        </w:rPr>
        <w:t xml:space="preserve">Write a paragraph of your own in response to the article. </w:t>
      </w:r>
    </w:p>
    <w:p w:rsidR="00796B9D" w:rsidRDefault="00B3068C">
      <w:pPr>
        <w:widowControl w:val="0"/>
        <w:pBdr>
          <w:top w:val="nil"/>
          <w:left w:val="nil"/>
          <w:bottom w:val="nil"/>
          <w:right w:val="nil"/>
          <w:between w:val="nil"/>
        </w:pBdr>
        <w:spacing w:before="667"/>
        <w:ind w:left="772" w:right="1387"/>
        <w:rPr>
          <w:rFonts w:ascii="Times New Roman" w:eastAsia="Times New Roman" w:hAnsi="Times New Roman" w:cs="Times New Roman"/>
          <w:color w:val="000000"/>
        </w:rPr>
      </w:pPr>
      <w:r>
        <w:rPr>
          <w:rFonts w:ascii="Arial Unicode MS" w:eastAsia="Arial Unicode MS" w:hAnsi="Arial Unicode MS" w:cs="Arial Unicode MS"/>
          <w:color w:val="000000"/>
        </w:rPr>
        <w:t xml:space="preserve">5) Watch the following two talks and read the two articles from The Guardian ➢ </w:t>
      </w:r>
      <w:proofErr w:type="gramStart"/>
      <w:r>
        <w:rPr>
          <w:rFonts w:ascii="Arial Unicode MS" w:eastAsia="Arial Unicode MS" w:hAnsi="Arial Unicode MS" w:cs="Arial Unicode MS"/>
          <w:color w:val="000000"/>
        </w:rPr>
        <w:t>What</w:t>
      </w:r>
      <w:proofErr w:type="gramEnd"/>
      <w:r>
        <w:rPr>
          <w:rFonts w:ascii="Arial Unicode MS" w:eastAsia="Arial Unicode MS" w:hAnsi="Arial Unicode MS" w:cs="Arial Unicode MS"/>
          <w:color w:val="000000"/>
        </w:rPr>
        <w:t xml:space="preserve"> your speaking </w:t>
      </w:r>
      <w:r>
        <w:rPr>
          <w:rFonts w:ascii="Arial Unicode MS" w:eastAsia="Arial Unicode MS" w:hAnsi="Arial Unicode MS" w:cs="Arial Unicode MS"/>
          <w:color w:val="000000"/>
        </w:rPr>
        <w:lastRenderedPageBreak/>
        <w:t xml:space="preserve">style says about you. </w:t>
      </w:r>
    </w:p>
    <w:p w:rsidR="00796B9D" w:rsidRDefault="00B3068C">
      <w:pPr>
        <w:widowControl w:val="0"/>
        <w:pBdr>
          <w:top w:val="nil"/>
          <w:left w:val="nil"/>
          <w:bottom w:val="nil"/>
          <w:right w:val="nil"/>
          <w:between w:val="nil"/>
        </w:pBdr>
        <w:spacing w:before="72"/>
        <w:ind w:left="772" w:right="508" w:hanging="436"/>
        <w:rPr>
          <w:rFonts w:ascii="Times New Roman" w:eastAsia="Times New Roman" w:hAnsi="Times New Roman" w:cs="Times New Roman"/>
          <w:color w:val="0563C1"/>
        </w:rPr>
      </w:pPr>
      <w:r>
        <w:rPr>
          <w:rFonts w:ascii="Times New Roman" w:eastAsia="Times New Roman" w:hAnsi="Times New Roman" w:cs="Times New Roman"/>
          <w:color w:val="0563C1"/>
        </w:rPr>
        <w:t xml:space="preserve">https://www.youtube.com/watch?v=jAGgKE82034 </w:t>
      </w: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w:t>
      </w:r>
      <w:r>
        <w:rPr>
          <w:rFonts w:ascii="Times New Roman" w:eastAsia="Times New Roman" w:hAnsi="Times New Roman" w:cs="Times New Roman"/>
          <w:color w:val="0563C1"/>
        </w:rPr>
        <w:t xml:space="preserve">https://www.ted.com/talks/john_mcwhorter_txtng_is_killing_language_jk/transcrip </w:t>
      </w:r>
    </w:p>
    <w:p w:rsidR="00796B9D" w:rsidRDefault="00B3068C">
      <w:pPr>
        <w:widowControl w:val="0"/>
        <w:pBdr>
          <w:top w:val="nil"/>
          <w:left w:val="nil"/>
          <w:bottom w:val="nil"/>
          <w:right w:val="nil"/>
          <w:between w:val="nil"/>
        </w:pBdr>
        <w:spacing w:before="72"/>
        <w:ind w:left="1108" w:right="3273"/>
        <w:rPr>
          <w:rFonts w:ascii="Times New Roman" w:eastAsia="Times New Roman" w:hAnsi="Times New Roman" w:cs="Times New Roman"/>
          <w:color w:val="0563C1"/>
        </w:rPr>
      </w:pPr>
      <w:proofErr w:type="spellStart"/>
      <w:proofErr w:type="gramStart"/>
      <w:r>
        <w:rPr>
          <w:rFonts w:ascii="Times New Roman" w:eastAsia="Times New Roman" w:hAnsi="Times New Roman" w:cs="Times New Roman"/>
          <w:color w:val="0563C1"/>
        </w:rPr>
        <w:t>t?</w:t>
      </w:r>
      <w:proofErr w:type="gramEnd"/>
      <w:r>
        <w:rPr>
          <w:rFonts w:ascii="Times New Roman" w:eastAsia="Times New Roman" w:hAnsi="Times New Roman" w:cs="Times New Roman"/>
          <w:color w:val="0563C1"/>
        </w:rPr>
        <w:t>referrer</w:t>
      </w:r>
      <w:proofErr w:type="spellEnd"/>
      <w:r>
        <w:rPr>
          <w:rFonts w:ascii="Times New Roman" w:eastAsia="Times New Roman" w:hAnsi="Times New Roman" w:cs="Times New Roman"/>
          <w:color w:val="0563C1"/>
        </w:rPr>
        <w:t>=playlist-</w:t>
      </w:r>
      <w:proofErr w:type="spellStart"/>
      <w:r>
        <w:rPr>
          <w:rFonts w:ascii="Times New Roman" w:eastAsia="Times New Roman" w:hAnsi="Times New Roman" w:cs="Times New Roman"/>
          <w:color w:val="0563C1"/>
        </w:rPr>
        <w:t>how_language_changes_over_time</w:t>
      </w:r>
      <w:proofErr w:type="spellEnd"/>
      <w:r>
        <w:rPr>
          <w:rFonts w:ascii="Times New Roman" w:eastAsia="Times New Roman" w:hAnsi="Times New Roman" w:cs="Times New Roman"/>
          <w:color w:val="0563C1"/>
        </w:rPr>
        <w:t xml:space="preserve"> </w:t>
      </w:r>
    </w:p>
    <w:p w:rsidR="00796B9D" w:rsidRDefault="00B3068C">
      <w:pPr>
        <w:widowControl w:val="0"/>
        <w:pBdr>
          <w:top w:val="nil"/>
          <w:left w:val="nil"/>
          <w:bottom w:val="nil"/>
          <w:right w:val="nil"/>
          <w:between w:val="nil"/>
        </w:pBdr>
        <w:spacing w:before="667"/>
        <w:ind w:left="772" w:right="465"/>
        <w:rPr>
          <w:rFonts w:ascii="Times New Roman" w:eastAsia="Times New Roman" w:hAnsi="Times New Roman" w:cs="Times New Roman"/>
          <w:color w:val="0563C1"/>
        </w:rPr>
      </w:pP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w:t>
      </w:r>
      <w:r>
        <w:rPr>
          <w:rFonts w:ascii="Times New Roman" w:eastAsia="Times New Roman" w:hAnsi="Times New Roman" w:cs="Times New Roman"/>
          <w:color w:val="0563C1"/>
        </w:rPr>
        <w:t xml:space="preserve">https://www.theguardian.com/commentisfree/2017/nov/15/so-whats-the-problem- </w:t>
      </w:r>
    </w:p>
    <w:p w:rsidR="00796B9D" w:rsidRDefault="00B3068C">
      <w:pPr>
        <w:widowControl w:val="0"/>
        <w:pBdr>
          <w:top w:val="nil"/>
          <w:left w:val="nil"/>
          <w:bottom w:val="nil"/>
          <w:right w:val="nil"/>
          <w:between w:val="nil"/>
        </w:pBdr>
        <w:spacing w:before="72"/>
        <w:ind w:left="772" w:right="494" w:hanging="436"/>
        <w:rPr>
          <w:rFonts w:ascii="Times New Roman" w:eastAsia="Times New Roman" w:hAnsi="Times New Roman" w:cs="Times New Roman"/>
          <w:color w:val="0563C1"/>
        </w:rPr>
      </w:pPr>
      <w:proofErr w:type="gramStart"/>
      <w:r>
        <w:rPr>
          <w:rFonts w:ascii="Times New Roman" w:eastAsia="Times New Roman" w:hAnsi="Times New Roman" w:cs="Times New Roman"/>
          <w:color w:val="0563C1"/>
        </w:rPr>
        <w:t>with-so-bbc-radio-4-john-humphrys#</w:t>
      </w:r>
      <w:proofErr w:type="gramEnd"/>
      <w:r>
        <w:rPr>
          <w:rFonts w:ascii="Times New Roman" w:eastAsia="Times New Roman" w:hAnsi="Times New Roman" w:cs="Times New Roman"/>
          <w:color w:val="0563C1"/>
        </w:rPr>
        <w:t xml:space="preserve">maincontent </w:t>
      </w:r>
      <w:r>
        <w:rPr>
          <w:rFonts w:ascii="Arial Unicode MS" w:eastAsia="Arial Unicode MS" w:hAnsi="Arial Unicode MS" w:cs="Arial Unicode MS"/>
          <w:color w:val="000000"/>
        </w:rPr>
        <w:t>➢</w:t>
      </w:r>
      <w:r>
        <w:rPr>
          <w:rFonts w:ascii="Arial Unicode MS" w:eastAsia="Arial Unicode MS" w:hAnsi="Arial Unicode MS" w:cs="Arial Unicode MS"/>
          <w:color w:val="000000"/>
        </w:rPr>
        <w:t xml:space="preserve"> </w:t>
      </w:r>
      <w:r>
        <w:rPr>
          <w:rFonts w:ascii="Times New Roman" w:eastAsia="Times New Roman" w:hAnsi="Times New Roman" w:cs="Times New Roman"/>
          <w:color w:val="0563C1"/>
        </w:rPr>
        <w:t xml:space="preserve">https://www.theguardian.com/technology/booksblog/2017/dec/07/internet-online- </w:t>
      </w:r>
    </w:p>
    <w:p w:rsidR="00796B9D" w:rsidRDefault="00B3068C">
      <w:pPr>
        <w:widowControl w:val="0"/>
        <w:pBdr>
          <w:top w:val="nil"/>
          <w:left w:val="nil"/>
          <w:bottom w:val="nil"/>
          <w:right w:val="nil"/>
          <w:between w:val="nil"/>
        </w:pBdr>
        <w:spacing w:before="72"/>
        <w:ind w:left="1108" w:right="4838"/>
        <w:rPr>
          <w:rFonts w:ascii="Times New Roman" w:eastAsia="Times New Roman" w:hAnsi="Times New Roman" w:cs="Times New Roman"/>
          <w:color w:val="0563C1"/>
        </w:rPr>
      </w:pPr>
      <w:proofErr w:type="gramStart"/>
      <w:r>
        <w:rPr>
          <w:rFonts w:ascii="Times New Roman" w:eastAsia="Times New Roman" w:hAnsi="Times New Roman" w:cs="Times New Roman"/>
          <w:color w:val="0563C1"/>
        </w:rPr>
        <w:t>news-social-media-changes-language</w:t>
      </w:r>
      <w:proofErr w:type="gramEnd"/>
      <w:r>
        <w:rPr>
          <w:rFonts w:ascii="Times New Roman" w:eastAsia="Times New Roman" w:hAnsi="Times New Roman" w:cs="Times New Roman"/>
          <w:color w:val="0563C1"/>
        </w:rPr>
        <w:t xml:space="preserve"> </w:t>
      </w:r>
    </w:p>
    <w:p w:rsidR="00796B9D" w:rsidRDefault="00B3068C">
      <w:pPr>
        <w:widowControl w:val="0"/>
        <w:pBdr>
          <w:top w:val="nil"/>
          <w:left w:val="nil"/>
          <w:bottom w:val="nil"/>
          <w:right w:val="nil"/>
          <w:between w:val="nil"/>
        </w:pBdr>
        <w:spacing w:before="667"/>
        <w:ind w:left="772" w:right="652"/>
        <w:rPr>
          <w:rFonts w:ascii="Times New Roman" w:eastAsia="Times New Roman" w:hAnsi="Times New Roman" w:cs="Times New Roman"/>
          <w:color w:val="000000"/>
        </w:rPr>
      </w:pPr>
      <w:r>
        <w:rPr>
          <w:rFonts w:ascii="Times New Roman" w:eastAsia="Times New Roman" w:hAnsi="Times New Roman" w:cs="Times New Roman"/>
          <w:color w:val="000000"/>
        </w:rPr>
        <w:t xml:space="preserve">6) Speak to people in your family, your friends, anyone that you are </w:t>
      </w:r>
      <w:proofErr w:type="gramStart"/>
      <w:r>
        <w:rPr>
          <w:rFonts w:ascii="Times New Roman" w:eastAsia="Times New Roman" w:hAnsi="Times New Roman" w:cs="Times New Roman"/>
          <w:color w:val="000000"/>
        </w:rPr>
        <w:t>in contact with</w:t>
      </w:r>
      <w:proofErr w:type="gram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72"/>
        <w:ind w:left="1108" w:right="4828"/>
        <w:rPr>
          <w:rFonts w:ascii="Times New Roman" w:eastAsia="Times New Roman" w:hAnsi="Times New Roman" w:cs="Times New Roman"/>
          <w:color w:val="000000"/>
        </w:rPr>
      </w:pPr>
      <w:r>
        <w:rPr>
          <w:rFonts w:ascii="Times New Roman" w:eastAsia="Times New Roman" w:hAnsi="Times New Roman" w:cs="Times New Roman"/>
          <w:color w:val="000000"/>
        </w:rPr>
        <w:t xml:space="preserve">Get their response to the statement: </w:t>
      </w:r>
    </w:p>
    <w:p w:rsidR="00796B9D" w:rsidRDefault="00B3068C">
      <w:pPr>
        <w:widowControl w:val="0"/>
        <w:pBdr>
          <w:top w:val="nil"/>
          <w:left w:val="nil"/>
          <w:bottom w:val="nil"/>
          <w:right w:val="nil"/>
          <w:between w:val="nil"/>
        </w:pBdr>
        <w:spacing w:before="220"/>
        <w:ind w:left="2246" w:right="226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way young people speak is killing our language” </w:t>
      </w:r>
    </w:p>
    <w:p w:rsidR="00796B9D" w:rsidRDefault="00B3068C">
      <w:pPr>
        <w:widowControl w:val="0"/>
        <w:pBdr>
          <w:top w:val="nil"/>
          <w:left w:val="nil"/>
          <w:bottom w:val="nil"/>
          <w:right w:val="nil"/>
          <w:between w:val="nil"/>
        </w:pBdr>
        <w:spacing w:before="225"/>
        <w:ind w:left="1108" w:right="5160"/>
        <w:rPr>
          <w:rFonts w:ascii="Times New Roman" w:eastAsia="Times New Roman" w:hAnsi="Times New Roman" w:cs="Times New Roman"/>
          <w:color w:val="000000"/>
        </w:rPr>
      </w:pPr>
      <w:r>
        <w:rPr>
          <w:rFonts w:ascii="Times New Roman" w:eastAsia="Times New Roman" w:hAnsi="Times New Roman" w:cs="Times New Roman"/>
          <w:color w:val="000000"/>
        </w:rPr>
        <w:t xml:space="preserve">Keep a record of their responses. </w:t>
      </w:r>
    </w:p>
    <w:p w:rsidR="00796B9D" w:rsidRDefault="00B3068C">
      <w:pPr>
        <w:widowControl w:val="0"/>
        <w:pBdr>
          <w:top w:val="nil"/>
          <w:left w:val="nil"/>
          <w:bottom w:val="nil"/>
          <w:right w:val="nil"/>
          <w:between w:val="nil"/>
        </w:pBdr>
        <w:spacing w:before="220"/>
        <w:ind w:left="1108" w:right="887"/>
        <w:rPr>
          <w:rFonts w:ascii="Times New Roman" w:eastAsia="Times New Roman" w:hAnsi="Times New Roman" w:cs="Times New Roman"/>
          <w:color w:val="000000"/>
        </w:rPr>
      </w:pPr>
      <w:r>
        <w:rPr>
          <w:rFonts w:ascii="Times New Roman" w:eastAsia="Times New Roman" w:hAnsi="Times New Roman" w:cs="Times New Roman"/>
          <w:color w:val="000000"/>
        </w:rPr>
        <w:t xml:space="preserve">Make a list of words and phrases that young people use that older generations </w:t>
      </w:r>
      <w:proofErr w:type="gramStart"/>
      <w:r>
        <w:rPr>
          <w:rFonts w:ascii="Times New Roman" w:eastAsia="Times New Roman" w:hAnsi="Times New Roman" w:cs="Times New Roman"/>
          <w:color w:val="000000"/>
        </w:rPr>
        <w:t>don’t</w:t>
      </w:r>
      <w:proofErr w:type="gramEnd"/>
      <w:r>
        <w:rPr>
          <w:rFonts w:ascii="Times New Roman" w:eastAsia="Times New Roman" w:hAnsi="Times New Roman" w:cs="Times New Roman"/>
          <w:color w:val="000000"/>
        </w:rPr>
        <w:t xml:space="preserve"> use </w:t>
      </w:r>
    </w:p>
    <w:p w:rsidR="00796B9D" w:rsidRDefault="00B3068C">
      <w:pPr>
        <w:widowControl w:val="0"/>
        <w:pBdr>
          <w:top w:val="nil"/>
          <w:left w:val="nil"/>
          <w:bottom w:val="nil"/>
          <w:right w:val="nil"/>
          <w:between w:val="nil"/>
        </w:pBdr>
        <w:spacing w:before="667"/>
        <w:ind w:left="772" w:right="585"/>
        <w:rPr>
          <w:rFonts w:ascii="Times New Roman" w:eastAsia="Times New Roman" w:hAnsi="Times New Roman" w:cs="Times New Roman"/>
          <w:color w:val="000000"/>
        </w:rPr>
      </w:pPr>
      <w:r>
        <w:rPr>
          <w:rFonts w:ascii="Times New Roman" w:eastAsia="Times New Roman" w:hAnsi="Times New Roman" w:cs="Times New Roman"/>
          <w:color w:val="000000"/>
        </w:rPr>
        <w:t xml:space="preserve">7) Write an article for a teenage magazine about the way young people speak today. </w:t>
      </w:r>
    </w:p>
    <w:p w:rsidR="00796B9D" w:rsidRDefault="00B3068C">
      <w:pPr>
        <w:widowControl w:val="0"/>
        <w:pBdr>
          <w:top w:val="nil"/>
          <w:left w:val="nil"/>
          <w:bottom w:val="nil"/>
          <w:right w:val="nil"/>
          <w:between w:val="nil"/>
        </w:pBdr>
        <w:spacing w:before="225"/>
        <w:ind w:left="772" w:right="672"/>
        <w:rPr>
          <w:rFonts w:ascii="Times New Roman" w:eastAsia="Times New Roman" w:hAnsi="Times New Roman" w:cs="Times New Roman"/>
          <w:color w:val="000000"/>
        </w:rPr>
      </w:pPr>
      <w:r>
        <w:rPr>
          <w:rFonts w:ascii="Times New Roman" w:eastAsia="Times New Roman" w:hAnsi="Times New Roman" w:cs="Times New Roman"/>
          <w:color w:val="000000"/>
        </w:rPr>
        <w:t xml:space="preserve">You can be either celebrate or challenge the way that teenagers use language, but you must pick a side! </w:t>
      </w:r>
    </w:p>
    <w:p w:rsidR="00796B9D" w:rsidRDefault="00B3068C">
      <w:pPr>
        <w:widowControl w:val="0"/>
        <w:pBdr>
          <w:top w:val="nil"/>
          <w:left w:val="nil"/>
          <w:bottom w:val="nil"/>
          <w:right w:val="nil"/>
          <w:between w:val="nil"/>
        </w:pBdr>
        <w:spacing w:before="220"/>
        <w:ind w:left="772" w:right="4406"/>
        <w:rPr>
          <w:rFonts w:ascii="Times New Roman" w:eastAsia="Times New Roman" w:hAnsi="Times New Roman" w:cs="Times New Roman"/>
          <w:color w:val="000000"/>
        </w:rPr>
      </w:pPr>
      <w:r>
        <w:rPr>
          <w:rFonts w:ascii="Times New Roman" w:eastAsia="Times New Roman" w:hAnsi="Times New Roman" w:cs="Times New Roman"/>
          <w:color w:val="000000"/>
        </w:rPr>
        <w:t xml:space="preserve">Create your own </w:t>
      </w:r>
      <w:proofErr w:type="gramStart"/>
      <w:r>
        <w:rPr>
          <w:rFonts w:ascii="Times New Roman" w:eastAsia="Times New Roman" w:hAnsi="Times New Roman" w:cs="Times New Roman"/>
          <w:color w:val="000000"/>
        </w:rPr>
        <w:t>attention grabbing</w:t>
      </w:r>
      <w:proofErr w:type="gramEnd"/>
      <w:r>
        <w:rPr>
          <w:rFonts w:ascii="Times New Roman" w:eastAsia="Times New Roman" w:hAnsi="Times New Roman" w:cs="Times New Roman"/>
          <w:color w:val="000000"/>
        </w:rPr>
        <w:t xml:space="preserve"> headline. </w:t>
      </w:r>
    </w:p>
    <w:p w:rsidR="00796B9D" w:rsidRDefault="00B3068C">
      <w:pPr>
        <w:widowControl w:val="0"/>
        <w:pBdr>
          <w:top w:val="nil"/>
          <w:left w:val="nil"/>
          <w:bottom w:val="nil"/>
          <w:right w:val="nil"/>
          <w:between w:val="nil"/>
        </w:pBdr>
        <w:spacing w:before="220"/>
        <w:ind w:left="772" w:right="4896"/>
        <w:rPr>
          <w:rFonts w:ascii="Times New Roman" w:eastAsia="Times New Roman" w:hAnsi="Times New Roman" w:cs="Times New Roman"/>
          <w:color w:val="000000"/>
        </w:rPr>
      </w:pPr>
      <w:r>
        <w:rPr>
          <w:rFonts w:ascii="Times New Roman" w:eastAsia="Times New Roman" w:hAnsi="Times New Roman" w:cs="Times New Roman"/>
          <w:color w:val="000000"/>
        </w:rPr>
        <w:t xml:space="preserve">Write it in a lively and engaging manner. </w:t>
      </w:r>
    </w:p>
    <w:p w:rsidR="00796B9D" w:rsidRDefault="00B3068C">
      <w:pPr>
        <w:widowControl w:val="0"/>
        <w:pBdr>
          <w:top w:val="nil"/>
          <w:left w:val="nil"/>
          <w:bottom w:val="nil"/>
          <w:right w:val="nil"/>
          <w:between w:val="nil"/>
        </w:pBdr>
        <w:spacing w:before="220"/>
        <w:ind w:left="772" w:right="49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Use lots of the ideas and opinions that you have read – you may even want to throw in a few technical terms about language </w:t>
      </w:r>
      <w:r>
        <w:rPr>
          <w:rFonts w:ascii="Times New Roman" w:eastAsia="Times New Roman" w:hAnsi="Times New Roman" w:cs="Times New Roman"/>
          <w:color w:val="000000"/>
        </w:rPr>
        <w:lastRenderedPageBreak/>
        <w:t xml:space="preserve">change – show off what you have learned. Feel free to do some more research around the topic. </w:t>
      </w:r>
    </w:p>
    <w:p w:rsidR="00796B9D" w:rsidRDefault="00B3068C">
      <w:pPr>
        <w:widowControl w:val="0"/>
        <w:pBdr>
          <w:top w:val="nil"/>
          <w:left w:val="nil"/>
          <w:bottom w:val="nil"/>
          <w:right w:val="nil"/>
          <w:between w:val="nil"/>
        </w:pBdr>
        <w:spacing w:before="220"/>
        <w:ind w:left="772" w:right="3787"/>
        <w:rPr>
          <w:rFonts w:ascii="Times New Roman" w:eastAsia="Times New Roman" w:hAnsi="Times New Roman" w:cs="Times New Roman"/>
          <w:color w:val="000000"/>
        </w:rPr>
      </w:pPr>
      <w:r>
        <w:rPr>
          <w:rFonts w:ascii="Times New Roman" w:eastAsia="Times New Roman" w:hAnsi="Times New Roman" w:cs="Times New Roman"/>
          <w:color w:val="000000"/>
        </w:rPr>
        <w:t xml:space="preserve">Your article must be no more than </w:t>
      </w:r>
      <w:proofErr w:type="gramStart"/>
      <w:r>
        <w:rPr>
          <w:rFonts w:ascii="Times New Roman" w:eastAsia="Times New Roman" w:hAnsi="Times New Roman" w:cs="Times New Roman"/>
          <w:color w:val="000000"/>
        </w:rPr>
        <w:t>2</w:t>
      </w:r>
      <w:proofErr w:type="gramEnd"/>
      <w:r>
        <w:rPr>
          <w:rFonts w:ascii="Times New Roman" w:eastAsia="Times New Roman" w:hAnsi="Times New Roman" w:cs="Times New Roman"/>
          <w:color w:val="000000"/>
        </w:rPr>
        <w:t xml:space="preserve"> pa</w:t>
      </w:r>
      <w:r>
        <w:rPr>
          <w:rFonts w:ascii="Times New Roman" w:eastAsia="Times New Roman" w:hAnsi="Times New Roman" w:cs="Times New Roman"/>
          <w:color w:val="000000"/>
        </w:rPr>
        <w:t xml:space="preserve">ges in length. </w:t>
      </w:r>
    </w:p>
    <w:p w:rsidR="00796B9D" w:rsidRDefault="00B3068C">
      <w:pPr>
        <w:widowControl w:val="0"/>
        <w:pBdr>
          <w:top w:val="nil"/>
          <w:left w:val="nil"/>
          <w:bottom w:val="nil"/>
          <w:right w:val="nil"/>
          <w:between w:val="nil"/>
        </w:pBdr>
        <w:spacing w:before="1454"/>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32 </w:t>
      </w:r>
    </w:p>
    <w:p w:rsidR="00796B9D" w:rsidRDefault="00B3068C">
      <w:pPr>
        <w:widowControl w:val="0"/>
        <w:pBdr>
          <w:top w:val="nil"/>
          <w:left w:val="nil"/>
          <w:bottom w:val="nil"/>
          <w:right w:val="nil"/>
          <w:between w:val="nil"/>
        </w:pBdr>
        <w:ind w:left="772" w:right="3144"/>
        <w:rPr>
          <w:rFonts w:ascii="Times New Roman" w:eastAsia="Times New Roman" w:hAnsi="Times New Roman" w:cs="Times New Roman"/>
          <w:color w:val="ED7D31"/>
          <w:sz w:val="33"/>
          <w:szCs w:val="33"/>
        </w:rPr>
      </w:pPr>
      <w:r>
        <w:rPr>
          <w:rFonts w:ascii="Times New Roman" w:eastAsia="Times New Roman" w:hAnsi="Times New Roman" w:cs="Times New Roman"/>
          <w:color w:val="ED7D31"/>
          <w:sz w:val="33"/>
          <w:szCs w:val="33"/>
        </w:rPr>
        <w:t xml:space="preserve">3. Useful texts and websites to explore </w:t>
      </w:r>
    </w:p>
    <w:p w:rsidR="00796B9D" w:rsidRDefault="00B3068C">
      <w:pPr>
        <w:widowControl w:val="0"/>
        <w:pBdr>
          <w:top w:val="nil"/>
          <w:left w:val="nil"/>
          <w:bottom w:val="nil"/>
          <w:right w:val="nil"/>
          <w:between w:val="nil"/>
        </w:pBdr>
        <w:spacing w:before="504"/>
        <w:ind w:left="431" w:right="3691"/>
        <w:rPr>
          <w:rFonts w:ascii="Times New Roman" w:eastAsia="Times New Roman" w:hAnsi="Times New Roman" w:cs="Times New Roman"/>
          <w:color w:val="000000"/>
        </w:rPr>
      </w:pPr>
      <w:r>
        <w:rPr>
          <w:rFonts w:ascii="Times New Roman" w:eastAsia="Times New Roman" w:hAnsi="Times New Roman" w:cs="Times New Roman"/>
          <w:color w:val="000000"/>
        </w:rPr>
        <w:t xml:space="preserve">Texts to introduce you to the study of English Language: </w:t>
      </w:r>
    </w:p>
    <w:p w:rsidR="00796B9D" w:rsidRDefault="00B3068C">
      <w:pPr>
        <w:widowControl w:val="0"/>
        <w:pBdr>
          <w:top w:val="nil"/>
          <w:left w:val="nil"/>
          <w:bottom w:val="nil"/>
          <w:right w:val="nil"/>
          <w:between w:val="nil"/>
        </w:pBdr>
        <w:spacing w:before="86"/>
        <w:ind w:left="772" w:right="4512"/>
        <w:rPr>
          <w:rFonts w:ascii="Times New Roman" w:eastAsia="Times New Roman" w:hAnsi="Times New Roman" w:cs="Times New Roman"/>
          <w:color w:val="000000"/>
        </w:rPr>
      </w:pPr>
      <w:r>
        <w:rPr>
          <w:rFonts w:ascii="Times New Roman" w:eastAsia="Times New Roman" w:hAnsi="Times New Roman" w:cs="Times New Roman"/>
          <w:color w:val="000000"/>
        </w:rPr>
        <w:t xml:space="preserve">• A Little Book of Language – David Crystal </w:t>
      </w:r>
    </w:p>
    <w:p w:rsidR="00796B9D" w:rsidRDefault="00B3068C">
      <w:pPr>
        <w:widowControl w:val="0"/>
        <w:pBdr>
          <w:top w:val="nil"/>
          <w:left w:val="nil"/>
          <w:bottom w:val="nil"/>
          <w:right w:val="nil"/>
          <w:between w:val="nil"/>
        </w:pBdr>
        <w:spacing w:before="100"/>
        <w:ind w:left="772" w:right="5232"/>
        <w:rPr>
          <w:rFonts w:ascii="Times New Roman" w:eastAsia="Times New Roman" w:hAnsi="Times New Roman" w:cs="Times New Roman"/>
          <w:color w:val="000000"/>
        </w:rPr>
      </w:pPr>
      <w:r>
        <w:rPr>
          <w:rFonts w:ascii="Times New Roman" w:eastAsia="Times New Roman" w:hAnsi="Times New Roman" w:cs="Times New Roman"/>
          <w:color w:val="000000"/>
        </w:rPr>
        <w:t xml:space="preserve">• Listen to my Child – David Crystal </w:t>
      </w:r>
    </w:p>
    <w:p w:rsidR="00796B9D" w:rsidRDefault="00B3068C">
      <w:pPr>
        <w:widowControl w:val="0"/>
        <w:pBdr>
          <w:top w:val="nil"/>
          <w:left w:val="nil"/>
          <w:bottom w:val="nil"/>
          <w:right w:val="nil"/>
          <w:between w:val="nil"/>
        </w:pBdr>
        <w:spacing w:before="105"/>
        <w:ind w:left="772" w:right="4521"/>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Adventure of English – Melvyn Bragg </w:t>
      </w:r>
    </w:p>
    <w:p w:rsidR="00796B9D" w:rsidRDefault="00B3068C">
      <w:pPr>
        <w:widowControl w:val="0"/>
        <w:pBdr>
          <w:top w:val="nil"/>
          <w:left w:val="nil"/>
          <w:bottom w:val="nil"/>
          <w:right w:val="nil"/>
          <w:between w:val="nil"/>
        </w:pBdr>
        <w:spacing w:before="100"/>
        <w:ind w:left="772" w:right="5203"/>
        <w:rPr>
          <w:rFonts w:ascii="Times New Roman" w:eastAsia="Times New Roman" w:hAnsi="Times New Roman" w:cs="Times New Roman"/>
          <w:color w:val="000000"/>
        </w:rPr>
      </w:pPr>
      <w:r>
        <w:rPr>
          <w:rFonts w:ascii="Times New Roman" w:eastAsia="Times New Roman" w:hAnsi="Times New Roman" w:cs="Times New Roman"/>
          <w:color w:val="000000"/>
        </w:rPr>
        <w:t xml:space="preserve">• Language: The Basics - R. L. Trask </w:t>
      </w:r>
    </w:p>
    <w:p w:rsidR="00796B9D" w:rsidRDefault="00B3068C">
      <w:pPr>
        <w:widowControl w:val="0"/>
        <w:pBdr>
          <w:top w:val="nil"/>
          <w:left w:val="nil"/>
          <w:bottom w:val="nil"/>
          <w:right w:val="nil"/>
          <w:between w:val="nil"/>
        </w:pBdr>
        <w:spacing w:before="105"/>
        <w:ind w:left="772" w:right="4862"/>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English Language – David Crystal </w:t>
      </w:r>
    </w:p>
    <w:p w:rsidR="00796B9D" w:rsidRDefault="00B3068C">
      <w:pPr>
        <w:widowControl w:val="0"/>
        <w:pBdr>
          <w:top w:val="nil"/>
          <w:left w:val="nil"/>
          <w:bottom w:val="nil"/>
          <w:right w:val="nil"/>
          <w:between w:val="nil"/>
        </w:pBdr>
        <w:spacing w:before="100"/>
        <w:ind w:left="772" w:right="5659"/>
        <w:rPr>
          <w:rFonts w:ascii="Times New Roman" w:eastAsia="Times New Roman" w:hAnsi="Times New Roman" w:cs="Times New Roman"/>
          <w:color w:val="000000"/>
        </w:rPr>
      </w:pPr>
      <w:r>
        <w:rPr>
          <w:rFonts w:ascii="Times New Roman" w:eastAsia="Times New Roman" w:hAnsi="Times New Roman" w:cs="Times New Roman"/>
          <w:color w:val="000000"/>
        </w:rPr>
        <w:t xml:space="preserve">• Mother Tongue – Bill Bryson </w:t>
      </w:r>
    </w:p>
    <w:p w:rsidR="00796B9D" w:rsidRDefault="00B3068C">
      <w:pPr>
        <w:widowControl w:val="0"/>
        <w:pBdr>
          <w:top w:val="nil"/>
          <w:left w:val="nil"/>
          <w:bottom w:val="nil"/>
          <w:right w:val="nil"/>
          <w:between w:val="nil"/>
        </w:pBdr>
        <w:spacing w:before="100"/>
        <w:ind w:left="772" w:right="3681"/>
        <w:rPr>
          <w:rFonts w:ascii="Times New Roman" w:eastAsia="Times New Roman" w:hAnsi="Times New Roman" w:cs="Times New Roman"/>
          <w:color w:val="000000"/>
        </w:rPr>
      </w:pPr>
      <w:r>
        <w:rPr>
          <w:rFonts w:ascii="Times New Roman" w:eastAsia="Times New Roman" w:hAnsi="Times New Roman" w:cs="Times New Roman"/>
          <w:color w:val="000000"/>
        </w:rPr>
        <w:t xml:space="preserve">• Language Myths – Laurie Bauer and Peter </w:t>
      </w:r>
      <w:proofErr w:type="spellStart"/>
      <w:r>
        <w:rPr>
          <w:rFonts w:ascii="Times New Roman" w:eastAsia="Times New Roman" w:hAnsi="Times New Roman" w:cs="Times New Roman"/>
          <w:color w:val="000000"/>
        </w:rPr>
        <w:t>Trudgill</w:t>
      </w:r>
      <w:proofErr w:type="spellEnd"/>
      <w:r>
        <w:rPr>
          <w:rFonts w:ascii="Times New Roman" w:eastAsia="Times New Roman" w:hAnsi="Times New Roman" w:cs="Times New Roman"/>
          <w:color w:val="000000"/>
        </w:rPr>
        <w:t xml:space="preserve"> </w:t>
      </w:r>
    </w:p>
    <w:p w:rsidR="00796B9D" w:rsidRDefault="00B3068C">
      <w:pPr>
        <w:widowControl w:val="0"/>
        <w:pBdr>
          <w:top w:val="nil"/>
          <w:left w:val="nil"/>
          <w:bottom w:val="nil"/>
          <w:right w:val="nil"/>
          <w:between w:val="nil"/>
        </w:pBdr>
        <w:spacing w:before="105"/>
        <w:ind w:left="772" w:right="1934"/>
        <w:rPr>
          <w:rFonts w:ascii="Times New Roman" w:eastAsia="Times New Roman" w:hAnsi="Times New Roman" w:cs="Times New Roman"/>
          <w:color w:val="000000"/>
        </w:rPr>
      </w:pPr>
      <w:r>
        <w:rPr>
          <w:rFonts w:ascii="Times New Roman" w:eastAsia="Times New Roman" w:hAnsi="Times New Roman" w:cs="Times New Roman"/>
          <w:color w:val="000000"/>
        </w:rPr>
        <w:t xml:space="preserve">• Describing Language – David </w:t>
      </w:r>
      <w:proofErr w:type="spellStart"/>
      <w:r>
        <w:rPr>
          <w:rFonts w:ascii="Times New Roman" w:eastAsia="Times New Roman" w:hAnsi="Times New Roman" w:cs="Times New Roman"/>
          <w:color w:val="000000"/>
        </w:rPr>
        <w:t>Graddol</w:t>
      </w:r>
      <w:proofErr w:type="spellEnd"/>
      <w:r>
        <w:rPr>
          <w:rFonts w:ascii="Times New Roman" w:eastAsia="Times New Roman" w:hAnsi="Times New Roman" w:cs="Times New Roman"/>
          <w:color w:val="000000"/>
        </w:rPr>
        <w:t xml:space="preserve">, Jenny Cheshire and Joan Swan </w:t>
      </w:r>
    </w:p>
    <w:p w:rsidR="00796B9D" w:rsidRDefault="00B3068C">
      <w:pPr>
        <w:widowControl w:val="0"/>
        <w:pBdr>
          <w:top w:val="nil"/>
          <w:left w:val="nil"/>
          <w:bottom w:val="nil"/>
          <w:right w:val="nil"/>
          <w:between w:val="nil"/>
        </w:pBdr>
        <w:spacing w:before="388"/>
        <w:ind w:left="431" w:right="7387"/>
        <w:rPr>
          <w:rFonts w:ascii="Times New Roman" w:eastAsia="Times New Roman" w:hAnsi="Times New Roman" w:cs="Times New Roman"/>
          <w:color w:val="000000"/>
        </w:rPr>
      </w:pPr>
      <w:r>
        <w:rPr>
          <w:rFonts w:ascii="Times New Roman" w:eastAsia="Times New Roman" w:hAnsi="Times New Roman" w:cs="Times New Roman"/>
          <w:color w:val="000000"/>
        </w:rPr>
        <w:t xml:space="preserve">Useful websites: </w:t>
      </w:r>
    </w:p>
    <w:p w:rsidR="00796B9D" w:rsidRDefault="00B3068C">
      <w:pPr>
        <w:widowControl w:val="0"/>
        <w:pBdr>
          <w:top w:val="nil"/>
          <w:left w:val="nil"/>
          <w:bottom w:val="nil"/>
          <w:right w:val="nil"/>
          <w:between w:val="nil"/>
        </w:pBdr>
        <w:spacing w:before="81"/>
        <w:ind w:left="772" w:right="734"/>
        <w:rPr>
          <w:rFonts w:ascii="Times New Roman" w:eastAsia="Times New Roman" w:hAnsi="Times New Roman" w:cs="Times New Roman"/>
          <w:color w:val="000000"/>
        </w:rPr>
      </w:pPr>
      <w:r>
        <w:rPr>
          <w:rFonts w:ascii="Times New Roman" w:eastAsia="Times New Roman" w:hAnsi="Times New Roman" w:cs="Times New Roman"/>
          <w:color w:val="000000"/>
        </w:rPr>
        <w:t xml:space="preserve">• www.universalteacher.org.uk Andrew </w:t>
      </w:r>
      <w:proofErr w:type="gramStart"/>
      <w:r>
        <w:rPr>
          <w:rFonts w:ascii="Times New Roman" w:eastAsia="Times New Roman" w:hAnsi="Times New Roman" w:cs="Times New Roman"/>
          <w:color w:val="000000"/>
        </w:rPr>
        <w:t>Moore's</w:t>
      </w:r>
      <w:proofErr w:type="gramEnd"/>
      <w:r>
        <w:rPr>
          <w:rFonts w:ascii="Times New Roman" w:eastAsia="Times New Roman" w:hAnsi="Times New Roman" w:cs="Times New Roman"/>
          <w:color w:val="000000"/>
        </w:rPr>
        <w:t xml:space="preserve"> teaching resource site – go to the A Level English Language page. Useful for definitions of terms and explanations of concepts and theories </w:t>
      </w:r>
    </w:p>
    <w:p w:rsidR="00796B9D" w:rsidRDefault="00B3068C">
      <w:pPr>
        <w:widowControl w:val="0"/>
        <w:pBdr>
          <w:top w:val="nil"/>
          <w:left w:val="nil"/>
          <w:bottom w:val="nil"/>
          <w:right w:val="nil"/>
          <w:between w:val="nil"/>
        </w:pBdr>
        <w:spacing w:before="105"/>
        <w:ind w:left="772" w:right="67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563C1"/>
        </w:rPr>
        <w:t xml:space="preserve">https://www.bbc.co.uk/programmes/b006qtnz/episodes/downloads </w:t>
      </w:r>
      <w:r>
        <w:rPr>
          <w:rFonts w:ascii="Times New Roman" w:eastAsia="Times New Roman" w:hAnsi="Times New Roman" w:cs="Times New Roman"/>
          <w:color w:val="000000"/>
        </w:rPr>
        <w:t xml:space="preserve">Word of Mouth podcasts – a fascinating and varied Series exploring the world of words and the ways in which we use them. Have a trawl through the episodes and see which ones take your fancy. I really enjoyed the one on Forensic Linguistics! </w:t>
      </w:r>
    </w:p>
    <w:p w:rsidR="00796B9D" w:rsidRDefault="00B3068C">
      <w:pPr>
        <w:widowControl w:val="0"/>
        <w:pBdr>
          <w:top w:val="nil"/>
          <w:left w:val="nil"/>
          <w:bottom w:val="nil"/>
          <w:right w:val="nil"/>
          <w:between w:val="nil"/>
        </w:pBdr>
        <w:spacing w:before="100"/>
        <w:ind w:left="772" w:right="729"/>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https://www.</w:t>
      </w:r>
      <w:r>
        <w:rPr>
          <w:rFonts w:ascii="Times New Roman" w:eastAsia="Times New Roman" w:hAnsi="Times New Roman" w:cs="Times New Roman"/>
          <w:color w:val="000000"/>
        </w:rPr>
        <w:t xml:space="preserve">theguardian.com/global/series/buzzwords </w:t>
      </w:r>
      <w:proofErr w:type="gramStart"/>
      <w:r>
        <w:rPr>
          <w:rFonts w:ascii="Times New Roman" w:eastAsia="Times New Roman" w:hAnsi="Times New Roman" w:cs="Times New Roman"/>
          <w:color w:val="000000"/>
        </w:rPr>
        <w:t>How</w:t>
      </w:r>
      <w:proofErr w:type="gramEnd"/>
      <w:r>
        <w:rPr>
          <w:rFonts w:ascii="Times New Roman" w:eastAsia="Times New Roman" w:hAnsi="Times New Roman" w:cs="Times New Roman"/>
          <w:color w:val="000000"/>
        </w:rPr>
        <w:t xml:space="preserve"> does language shape the world around us, and vice versa? Buzzwords explores politics, speech and meaning, with plenty of linguistic nuggets thrown in for good measure. </w:t>
      </w:r>
    </w:p>
    <w:p w:rsidR="00796B9D" w:rsidRDefault="00B3068C">
      <w:pPr>
        <w:widowControl w:val="0"/>
        <w:pBdr>
          <w:top w:val="nil"/>
          <w:left w:val="nil"/>
          <w:bottom w:val="nil"/>
          <w:right w:val="nil"/>
          <w:between w:val="nil"/>
        </w:pBdr>
        <w:spacing w:before="105"/>
        <w:ind w:left="772" w:right="518"/>
        <w:rPr>
          <w:rFonts w:ascii="Times New Roman" w:eastAsia="Times New Roman" w:hAnsi="Times New Roman" w:cs="Times New Roman"/>
          <w:color w:val="000000"/>
        </w:rPr>
      </w:pPr>
      <w:r>
        <w:rPr>
          <w:rFonts w:ascii="Times New Roman" w:eastAsia="Times New Roman" w:hAnsi="Times New Roman" w:cs="Times New Roman"/>
          <w:color w:val="000000"/>
        </w:rPr>
        <w:t xml:space="preserve">• http://englishlangsfx.blogspot.co.uk/ </w:t>
      </w:r>
      <w:proofErr w:type="spellStart"/>
      <w:r>
        <w:rPr>
          <w:rFonts w:ascii="Times New Roman" w:eastAsia="Times New Roman" w:hAnsi="Times New Roman" w:cs="Times New Roman"/>
          <w:color w:val="000000"/>
        </w:rPr>
        <w:t>Eng</w:t>
      </w:r>
      <w:r>
        <w:rPr>
          <w:rFonts w:ascii="Times New Roman" w:eastAsia="Times New Roman" w:hAnsi="Times New Roman" w:cs="Times New Roman"/>
          <w:color w:val="000000"/>
        </w:rPr>
        <w:t>LangBlog</w:t>
      </w:r>
      <w:proofErr w:type="spellEnd"/>
      <w:r>
        <w:rPr>
          <w:rFonts w:ascii="Times New Roman" w:eastAsia="Times New Roman" w:hAnsi="Times New Roman" w:cs="Times New Roman"/>
          <w:color w:val="000000"/>
        </w:rPr>
        <w:t xml:space="preserve"> is a blog written for English Language students and teachers. The posts give suggestions for wider reading and direct you to online resources and articles about controversial language issues in the media. </w:t>
      </w:r>
    </w:p>
    <w:p w:rsidR="00796B9D" w:rsidRDefault="00B3068C">
      <w:pPr>
        <w:widowControl w:val="0"/>
        <w:pBdr>
          <w:top w:val="nil"/>
          <w:left w:val="nil"/>
          <w:bottom w:val="nil"/>
          <w:right w:val="nil"/>
          <w:between w:val="nil"/>
        </w:pBdr>
        <w:spacing w:before="100"/>
        <w:ind w:left="772" w:right="681"/>
        <w:rPr>
          <w:rFonts w:ascii="Times New Roman" w:eastAsia="Times New Roman" w:hAnsi="Times New Roman" w:cs="Times New Roman"/>
          <w:color w:val="000000"/>
        </w:rPr>
      </w:pPr>
      <w:r>
        <w:rPr>
          <w:rFonts w:ascii="Times New Roman" w:eastAsia="Times New Roman" w:hAnsi="Times New Roman" w:cs="Times New Roman"/>
          <w:color w:val="000000"/>
        </w:rPr>
        <w:t xml:space="preserve">• http://www.bl.uk/ The British Library website – head to the ‘Discover’ page of their website for information on English Language topics such as accents and dialects and a range of other fantastic resources </w:t>
      </w:r>
    </w:p>
    <w:p w:rsidR="00796B9D" w:rsidRDefault="00B3068C">
      <w:pPr>
        <w:widowControl w:val="0"/>
        <w:pBdr>
          <w:top w:val="nil"/>
          <w:left w:val="nil"/>
          <w:bottom w:val="nil"/>
          <w:right w:val="nil"/>
          <w:between w:val="nil"/>
        </w:pBdr>
        <w:spacing w:before="100"/>
        <w:ind w:left="772" w:right="1180"/>
        <w:rPr>
          <w:rFonts w:ascii="Times New Roman" w:eastAsia="Times New Roman" w:hAnsi="Times New Roman" w:cs="Times New Roman"/>
          <w:color w:val="000000"/>
        </w:rPr>
      </w:pPr>
      <w:r>
        <w:rPr>
          <w:rFonts w:ascii="Times New Roman" w:eastAsia="Times New Roman" w:hAnsi="Times New Roman" w:cs="Times New Roman"/>
          <w:color w:val="000000"/>
        </w:rPr>
        <w:t xml:space="preserve">• www.englishbiz.co.uk/grammar </w:t>
      </w:r>
      <w:proofErr w:type="gramStart"/>
      <w:r>
        <w:rPr>
          <w:rFonts w:ascii="Times New Roman" w:eastAsia="Times New Roman" w:hAnsi="Times New Roman" w:cs="Times New Roman"/>
          <w:color w:val="000000"/>
        </w:rPr>
        <w:t>If</w:t>
      </w:r>
      <w:proofErr w:type="gramEnd"/>
      <w:r>
        <w:rPr>
          <w:rFonts w:ascii="Times New Roman" w:eastAsia="Times New Roman" w:hAnsi="Times New Roman" w:cs="Times New Roman"/>
          <w:color w:val="000000"/>
        </w:rPr>
        <w:t xml:space="preserve"> your knowledg</w:t>
      </w:r>
      <w:r>
        <w:rPr>
          <w:rFonts w:ascii="Times New Roman" w:eastAsia="Times New Roman" w:hAnsi="Times New Roman" w:cs="Times New Roman"/>
          <w:color w:val="000000"/>
        </w:rPr>
        <w:t xml:space="preserve">e of grammar isn’t up to scratch, improve it by using this site </w:t>
      </w:r>
    </w:p>
    <w:p w:rsidR="00796B9D" w:rsidRDefault="00B3068C">
      <w:pPr>
        <w:widowControl w:val="0"/>
        <w:pBdr>
          <w:top w:val="nil"/>
          <w:left w:val="nil"/>
          <w:bottom w:val="nil"/>
          <w:right w:val="nil"/>
          <w:between w:val="nil"/>
        </w:pBdr>
        <w:spacing w:before="100"/>
        <w:ind w:left="772" w:right="4862"/>
        <w:rPr>
          <w:rFonts w:ascii="Times New Roman" w:eastAsia="Times New Roman" w:hAnsi="Times New Roman" w:cs="Times New Roman"/>
          <w:color w:val="000000"/>
        </w:rPr>
      </w:pPr>
      <w:r>
        <w:rPr>
          <w:rFonts w:ascii="Times New Roman" w:eastAsia="Times New Roman" w:hAnsi="Times New Roman" w:cs="Times New Roman"/>
          <w:color w:val="000000"/>
        </w:rPr>
        <w:t xml:space="preserve">• http://david-crystal.blogspot.co.uk/ </w:t>
      </w:r>
    </w:p>
    <w:p w:rsidR="00796B9D" w:rsidRDefault="00B3068C">
      <w:pPr>
        <w:widowControl w:val="0"/>
        <w:pBdr>
          <w:top w:val="nil"/>
          <w:left w:val="nil"/>
          <w:bottom w:val="nil"/>
          <w:right w:val="nil"/>
          <w:between w:val="nil"/>
        </w:pBdr>
        <w:spacing w:before="105"/>
        <w:ind w:left="772" w:right="1641"/>
        <w:rPr>
          <w:rFonts w:ascii="Times New Roman" w:eastAsia="Times New Roman" w:hAnsi="Times New Roman" w:cs="Times New Roman"/>
          <w:color w:val="000000"/>
        </w:rPr>
      </w:pPr>
      <w:r>
        <w:rPr>
          <w:rFonts w:ascii="Times New Roman" w:eastAsia="Times New Roman" w:hAnsi="Times New Roman" w:cs="Times New Roman"/>
          <w:color w:val="000000"/>
        </w:rPr>
        <w:t xml:space="preserve">• A blog written by ‘The Expert’ in Language and Linguistics, David Crystal. </w:t>
      </w:r>
    </w:p>
    <w:p w:rsidR="00796B9D" w:rsidRDefault="00B3068C">
      <w:pPr>
        <w:widowControl w:val="0"/>
        <w:pBdr>
          <w:top w:val="nil"/>
          <w:left w:val="nil"/>
          <w:bottom w:val="nil"/>
          <w:right w:val="nil"/>
          <w:between w:val="nil"/>
        </w:pBdr>
        <w:spacing w:before="1651"/>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33 </w:t>
      </w:r>
    </w:p>
    <w:p w:rsidR="00796B9D" w:rsidRDefault="00B3068C">
      <w:pPr>
        <w:widowControl w:val="0"/>
        <w:pBdr>
          <w:top w:val="nil"/>
          <w:left w:val="nil"/>
          <w:bottom w:val="nil"/>
          <w:right w:val="nil"/>
          <w:between w:val="nil"/>
        </w:pBdr>
        <w:ind w:left="431" w:right="498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Transcribing Speech Guidelines </w:t>
      </w:r>
    </w:p>
    <w:p w:rsidR="00796B9D" w:rsidRDefault="00B3068C">
      <w:pPr>
        <w:widowControl w:val="0"/>
        <w:pBdr>
          <w:top w:val="nil"/>
          <w:left w:val="nil"/>
          <w:bottom w:val="nil"/>
          <w:right w:val="nil"/>
          <w:between w:val="nil"/>
        </w:pBdr>
        <w:spacing w:before="13008"/>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34 </w:t>
      </w:r>
    </w:p>
    <w:p w:rsidR="00796B9D" w:rsidRDefault="00B3068C">
      <w:pPr>
        <w:widowControl w:val="0"/>
        <w:pBdr>
          <w:top w:val="nil"/>
          <w:left w:val="nil"/>
          <w:bottom w:val="nil"/>
          <w:right w:val="nil"/>
          <w:between w:val="nil"/>
        </w:pBdr>
        <w:ind w:left="431" w:right="3825"/>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Transcribing Speech Guidelines – cont’d. </w:t>
      </w:r>
    </w:p>
    <w:p w:rsidR="00796B9D" w:rsidRDefault="00B3068C">
      <w:pPr>
        <w:widowControl w:val="0"/>
        <w:pBdr>
          <w:top w:val="nil"/>
          <w:left w:val="nil"/>
          <w:bottom w:val="nil"/>
          <w:right w:val="nil"/>
          <w:between w:val="nil"/>
        </w:pBdr>
        <w:spacing w:before="13008"/>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35 </w:t>
      </w:r>
    </w:p>
    <w:p w:rsidR="00796B9D" w:rsidRDefault="00B3068C">
      <w:pPr>
        <w:widowControl w:val="0"/>
        <w:pBdr>
          <w:top w:val="nil"/>
          <w:left w:val="nil"/>
          <w:bottom w:val="nil"/>
          <w:right w:val="nil"/>
          <w:between w:val="nil"/>
        </w:pBdr>
        <w:ind w:left="1108" w:right="3244"/>
        <w:rPr>
          <w:rFonts w:ascii="Times New Roman" w:eastAsia="Times New Roman" w:hAnsi="Times New Roman" w:cs="Times New Roman"/>
          <w:color w:val="000000"/>
          <w:sz w:val="33"/>
          <w:szCs w:val="33"/>
        </w:rPr>
      </w:pPr>
      <w:r>
        <w:rPr>
          <w:rFonts w:ascii="Times New Roman" w:eastAsia="Times New Roman" w:hAnsi="Times New Roman" w:cs="Times New Roman"/>
          <w:color w:val="000000"/>
          <w:sz w:val="33"/>
          <w:szCs w:val="33"/>
        </w:rPr>
        <w:t xml:space="preserve">Project 2 - Lexical Change Processes </w:t>
      </w:r>
    </w:p>
    <w:p w:rsidR="00796B9D" w:rsidRDefault="00B3068C">
      <w:pPr>
        <w:widowControl w:val="0"/>
        <w:pBdr>
          <w:top w:val="nil"/>
          <w:left w:val="nil"/>
          <w:bottom w:val="nil"/>
          <w:right w:val="nil"/>
          <w:between w:val="nil"/>
        </w:pBdr>
        <w:spacing w:before="12969"/>
        <w:ind w:left="4569" w:right="457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36 </w:t>
      </w:r>
    </w:p>
    <w:sectPr w:rsidR="00796B9D" w:rsidSect="00B3068C">
      <w:pgSz w:w="15840" w:h="12240" w:orient="landscape"/>
      <w:pgMar w:top="1440" w:right="1440" w:bottom="1440" w:left="1440" w:header="0" w:footer="720" w:gutter="0"/>
      <w:cols w:space="720" w:equalWidth="0">
        <w:col w:w="12240" w:space="0"/>
      </w:cols>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B9D"/>
    <w:rsid w:val="00796B9D"/>
    <w:rsid w:val="00B30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9CA2C"/>
  <w15:docId w15:val="{96010E9B-8BA3-43BF-A603-C672FE67D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7982</Words>
  <Characters>45503</Characters>
  <Application>Microsoft Office Word</Application>
  <DocSecurity>0</DocSecurity>
  <Lines>379</Lines>
  <Paragraphs>106</Paragraphs>
  <ScaleCrop>false</ScaleCrop>
  <Company>Lakers School</Company>
  <LinksUpToDate>false</LinksUpToDate>
  <CharactersWithSpaces>53379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Phillipa Lewis</cp:lastModifiedBy>
  <cp:revision>3</cp:revision>
  <dcterms:created xsi:type="dcterms:W3CDTF">2020-04-21T18:14:00Z</dcterms:created>
  <dcterms:modified xsi:type="dcterms:W3CDTF">2020-04-21T18:19:00Z</dcterms:modified>
</cp:coreProperties>
</file>